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1C" w:rsidRPr="00DC3198" w:rsidRDefault="004B0085">
      <w:pPr>
        <w:ind w:left="-540" w:right="-180"/>
        <w:jc w:val="center"/>
        <w:rPr>
          <w:rFonts w:ascii="Liberation Sans" w:hAnsi="Liberation Sans"/>
          <w:b/>
          <w:sz w:val="26"/>
          <w:szCs w:val="26"/>
        </w:rPr>
      </w:pPr>
      <w:bookmarkStart w:id="0" w:name="_GoBack"/>
      <w:bookmarkEnd w:id="0"/>
      <w:r w:rsidRPr="00DC3198">
        <w:rPr>
          <w:rFonts w:ascii="Liberation Sans" w:hAnsi="Liberation Sans"/>
          <w:b/>
          <w:sz w:val="26"/>
          <w:szCs w:val="26"/>
        </w:rPr>
        <w:t>Договор № ___/20</w:t>
      </w:r>
      <w:r w:rsidR="00C60B2A">
        <w:rPr>
          <w:rFonts w:ascii="Liberation Sans" w:hAnsi="Liberation Sans"/>
          <w:b/>
          <w:sz w:val="26"/>
          <w:szCs w:val="26"/>
        </w:rPr>
        <w:t>__</w:t>
      </w:r>
      <w:r w:rsidR="00FE525B">
        <w:rPr>
          <w:rFonts w:ascii="Liberation Sans" w:hAnsi="Liberation Sans"/>
          <w:b/>
          <w:sz w:val="26"/>
          <w:szCs w:val="26"/>
        </w:rPr>
        <w:t xml:space="preserve"> </w:t>
      </w:r>
      <w:r w:rsidR="00CA5176">
        <w:rPr>
          <w:rFonts w:ascii="Liberation Sans" w:hAnsi="Liberation Sans"/>
          <w:b/>
          <w:sz w:val="26"/>
          <w:szCs w:val="26"/>
        </w:rPr>
        <w:t>РК</w:t>
      </w:r>
    </w:p>
    <w:p w:rsidR="00F7021C" w:rsidRPr="00DC3198" w:rsidRDefault="00CA5176">
      <w:pPr>
        <w:ind w:left="-540" w:right="-180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</w:t>
      </w:r>
      <w:r w:rsidR="00434258">
        <w:rPr>
          <w:rFonts w:ascii="Liberation Sans" w:hAnsi="Liberation Sans"/>
          <w:b/>
          <w:sz w:val="26"/>
          <w:szCs w:val="26"/>
        </w:rPr>
        <w:t>установку и эксплуатацию</w:t>
      </w:r>
      <w:r>
        <w:rPr>
          <w:rFonts w:ascii="Liberation Sans" w:hAnsi="Liberation Sans"/>
          <w:b/>
          <w:sz w:val="26"/>
          <w:szCs w:val="26"/>
        </w:rPr>
        <w:t xml:space="preserve"> рекламной конструкции</w:t>
      </w:r>
    </w:p>
    <w:p w:rsidR="00F7021C" w:rsidRPr="00DC3198" w:rsidRDefault="00F7021C">
      <w:pPr>
        <w:ind w:left="-540" w:right="-180"/>
        <w:jc w:val="both"/>
        <w:rPr>
          <w:rFonts w:ascii="Liberation Sans" w:hAnsi="Liberation Sans"/>
          <w:b/>
          <w:sz w:val="26"/>
          <w:szCs w:val="26"/>
        </w:rPr>
      </w:pPr>
    </w:p>
    <w:p w:rsidR="00F7021C" w:rsidRPr="00DC3198" w:rsidRDefault="004B0085">
      <w:pPr>
        <w:ind w:right="-2"/>
        <w:jc w:val="both"/>
        <w:rPr>
          <w:rFonts w:ascii="Liberation Sans" w:hAnsi="Liberation Sans"/>
          <w:b/>
          <w:sz w:val="26"/>
          <w:szCs w:val="26"/>
        </w:rPr>
      </w:pPr>
      <w:r w:rsidRPr="00DC3198">
        <w:rPr>
          <w:rFonts w:ascii="Liberation Sans" w:hAnsi="Liberation Sans"/>
          <w:b/>
          <w:sz w:val="26"/>
          <w:szCs w:val="26"/>
        </w:rPr>
        <w:t>г. Новый Уренгой                                                                          «___»______20</w:t>
      </w:r>
      <w:r w:rsidR="00C60B2A">
        <w:rPr>
          <w:rFonts w:ascii="Liberation Sans" w:hAnsi="Liberation Sans"/>
          <w:b/>
          <w:sz w:val="26"/>
          <w:szCs w:val="26"/>
        </w:rPr>
        <w:t>__</w:t>
      </w:r>
    </w:p>
    <w:p w:rsidR="00F7021C" w:rsidRPr="00DC3198" w:rsidRDefault="00F7021C">
      <w:pPr>
        <w:ind w:left="-540" w:right="-180"/>
        <w:jc w:val="both"/>
        <w:rPr>
          <w:rFonts w:ascii="Liberation Sans" w:hAnsi="Liberation Sans"/>
          <w:sz w:val="26"/>
          <w:szCs w:val="26"/>
        </w:rPr>
      </w:pPr>
    </w:p>
    <w:p w:rsidR="00F7021C" w:rsidRDefault="00CA5176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Департамент имущественных и жилищных отношений Администрации города Новый Уренгой</w:t>
      </w:r>
      <w:r w:rsidR="004B0085" w:rsidRPr="00DC3198">
        <w:rPr>
          <w:rFonts w:ascii="Liberation Sans" w:hAnsi="Liberation Sans"/>
          <w:sz w:val="26"/>
          <w:szCs w:val="26"/>
        </w:rPr>
        <w:t>, именуемый в дальнейшем «</w:t>
      </w:r>
      <w:r w:rsidR="00434258">
        <w:rPr>
          <w:rFonts w:ascii="Liberation Sans" w:hAnsi="Liberation Sans"/>
          <w:sz w:val="26"/>
          <w:szCs w:val="26"/>
        </w:rPr>
        <w:t>Уполномоченный орган</w:t>
      </w:r>
      <w:r w:rsidR="004B0085" w:rsidRPr="00DC3198">
        <w:rPr>
          <w:rFonts w:ascii="Liberation Sans" w:hAnsi="Liberation Sans"/>
          <w:sz w:val="26"/>
          <w:szCs w:val="26"/>
        </w:rPr>
        <w:t xml:space="preserve">», в лице  </w:t>
      </w:r>
      <w:r w:rsidR="00B8693F">
        <w:rPr>
          <w:rFonts w:ascii="Liberation Sans" w:hAnsi="Liberation Sans"/>
          <w:sz w:val="26"/>
          <w:szCs w:val="26"/>
        </w:rPr>
        <w:t xml:space="preserve">заместителя </w:t>
      </w:r>
      <w:r w:rsidR="00391026">
        <w:rPr>
          <w:rFonts w:ascii="Liberation Sans" w:hAnsi="Liberation Sans"/>
          <w:sz w:val="26"/>
          <w:szCs w:val="26"/>
        </w:rPr>
        <w:t>начальника</w:t>
      </w:r>
      <w:r w:rsidR="00C60B2A">
        <w:rPr>
          <w:rFonts w:ascii="Liberation Sans" w:hAnsi="Liberation Sans"/>
          <w:sz w:val="26"/>
          <w:szCs w:val="26"/>
        </w:rPr>
        <w:t xml:space="preserve"> </w:t>
      </w:r>
      <w:r w:rsidR="00B8693F">
        <w:rPr>
          <w:rFonts w:ascii="Liberation Sans" w:hAnsi="Liberation Sans"/>
          <w:sz w:val="26"/>
          <w:szCs w:val="26"/>
        </w:rPr>
        <w:t>______________</w:t>
      </w:r>
      <w:r w:rsidR="006178B7">
        <w:rPr>
          <w:rFonts w:ascii="Liberation Sans" w:hAnsi="Liberation Sans"/>
          <w:sz w:val="26"/>
          <w:szCs w:val="26"/>
        </w:rPr>
        <w:t>, действующей</w:t>
      </w:r>
      <w:r w:rsidR="00B8693F">
        <w:rPr>
          <w:rFonts w:ascii="Liberation Sans" w:hAnsi="Liberation Sans"/>
          <w:sz w:val="26"/>
          <w:szCs w:val="26"/>
        </w:rPr>
        <w:t xml:space="preserve"> (-его)</w:t>
      </w:r>
      <w:r w:rsidR="006178B7">
        <w:rPr>
          <w:rFonts w:ascii="Liberation Sans" w:hAnsi="Liberation Sans"/>
          <w:sz w:val="26"/>
          <w:szCs w:val="26"/>
        </w:rPr>
        <w:t xml:space="preserve"> </w:t>
      </w:r>
      <w:r w:rsidR="004B0085" w:rsidRPr="00DC3198">
        <w:rPr>
          <w:rFonts w:ascii="Liberation Sans" w:hAnsi="Liberation Sans"/>
          <w:sz w:val="26"/>
          <w:szCs w:val="26"/>
        </w:rPr>
        <w:t xml:space="preserve">на основании </w:t>
      </w:r>
      <w:r w:rsidR="000365AC">
        <w:rPr>
          <w:rFonts w:ascii="Liberation Sans" w:hAnsi="Liberation Sans"/>
          <w:sz w:val="26"/>
          <w:szCs w:val="26"/>
        </w:rPr>
        <w:t xml:space="preserve">доверенности от __.__.___№ _____, </w:t>
      </w:r>
      <w:r w:rsidR="00391026">
        <w:rPr>
          <w:rFonts w:ascii="Liberation Sans" w:hAnsi="Liberation Sans"/>
          <w:sz w:val="26"/>
          <w:szCs w:val="26"/>
        </w:rPr>
        <w:t>Положения о Департаменте имущественных и жилищных отношений Администрации города Новый Уренгой</w:t>
      </w:r>
      <w:r w:rsidR="004B0085" w:rsidRPr="00DC3198">
        <w:rPr>
          <w:rFonts w:ascii="Liberation Sans" w:hAnsi="Liberation Sans"/>
          <w:sz w:val="26"/>
          <w:szCs w:val="26"/>
        </w:rPr>
        <w:t xml:space="preserve">, с одной стороны, и </w:t>
      </w:r>
    </w:p>
    <w:p w:rsidR="00434258" w:rsidRDefault="00434258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434258" w:rsidRDefault="00BA25BC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Варианты заполнения преамбулы договора:</w:t>
      </w:r>
    </w:p>
    <w:p w:rsidR="00434258" w:rsidRPr="00BA25BC" w:rsidRDefault="00434258" w:rsidP="00434258">
      <w:pPr>
        <w:pStyle w:val="a3"/>
        <w:numPr>
          <w:ilvl w:val="0"/>
          <w:numId w:val="11"/>
        </w:numPr>
        <w:jc w:val="both"/>
        <w:rPr>
          <w:rFonts w:ascii="Liberation Sans" w:hAnsi="Liberation Sans"/>
          <w:i/>
          <w:sz w:val="26"/>
          <w:szCs w:val="26"/>
        </w:rPr>
      </w:pPr>
      <w:r w:rsidRPr="00BA25BC">
        <w:rPr>
          <w:rFonts w:ascii="Liberation Sans" w:hAnsi="Liberation Sans"/>
          <w:i/>
          <w:sz w:val="26"/>
          <w:szCs w:val="26"/>
        </w:rPr>
        <w:t>При заключении договора с юридическим лицом:</w:t>
      </w:r>
    </w:p>
    <w:p w:rsidR="00207F65" w:rsidRDefault="00434258" w:rsidP="00FA174B">
      <w:pPr>
        <w:pStyle w:val="a3"/>
        <w:ind w:left="0" w:firstLine="106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_________(наименование контрагента), именуемое (-ый, -ая) в дальнейшем </w:t>
      </w:r>
      <w:r w:rsidR="004B0085" w:rsidRPr="00DC3198">
        <w:rPr>
          <w:rFonts w:ascii="Liberation Sans" w:hAnsi="Liberation Sans"/>
          <w:sz w:val="26"/>
          <w:szCs w:val="26"/>
        </w:rPr>
        <w:t>«</w:t>
      </w:r>
      <w:r w:rsidR="00391026">
        <w:rPr>
          <w:rFonts w:ascii="Liberation Sans" w:hAnsi="Liberation Sans"/>
          <w:sz w:val="26"/>
          <w:szCs w:val="26"/>
        </w:rPr>
        <w:t>Рекламораспространитель</w:t>
      </w:r>
      <w:r w:rsidR="004B0085" w:rsidRPr="00DC3198">
        <w:rPr>
          <w:rFonts w:ascii="Liberation Sans" w:hAnsi="Liberation Sans"/>
          <w:sz w:val="26"/>
          <w:szCs w:val="26"/>
        </w:rPr>
        <w:t>»,</w:t>
      </w:r>
      <w:r w:rsidR="00391026">
        <w:rPr>
          <w:rFonts w:ascii="Liberation Sans" w:hAnsi="Liberation Sans"/>
          <w:sz w:val="26"/>
          <w:szCs w:val="26"/>
        </w:rPr>
        <w:t xml:space="preserve"> </w:t>
      </w:r>
      <w:r w:rsidR="004B0085" w:rsidRPr="00DC3198">
        <w:rPr>
          <w:rFonts w:ascii="Liberation Sans" w:hAnsi="Liberation Sans"/>
          <w:sz w:val="26"/>
          <w:szCs w:val="26"/>
        </w:rPr>
        <w:t xml:space="preserve">в лице </w:t>
      </w:r>
      <w:r w:rsidR="00391026">
        <w:rPr>
          <w:rFonts w:ascii="Liberation Sans" w:hAnsi="Liberation Sans"/>
          <w:sz w:val="26"/>
          <w:szCs w:val="26"/>
        </w:rPr>
        <w:t>_______________</w:t>
      </w:r>
      <w:r w:rsidR="004B0085" w:rsidRPr="00DC3198">
        <w:rPr>
          <w:rFonts w:ascii="Liberation Sans" w:hAnsi="Liberation Sans"/>
          <w:sz w:val="26"/>
          <w:szCs w:val="26"/>
        </w:rPr>
        <w:t>, действующего</w:t>
      </w:r>
      <w:r w:rsidR="006178B7">
        <w:rPr>
          <w:rFonts w:ascii="Liberation Sans" w:hAnsi="Liberation Sans"/>
          <w:sz w:val="26"/>
          <w:szCs w:val="26"/>
        </w:rPr>
        <w:t xml:space="preserve"> (</w:t>
      </w:r>
      <w:r w:rsidR="00207F65">
        <w:rPr>
          <w:rFonts w:ascii="Liberation Sans" w:hAnsi="Liberation Sans"/>
          <w:sz w:val="26"/>
          <w:szCs w:val="26"/>
        </w:rPr>
        <w:t>-</w:t>
      </w:r>
      <w:r w:rsidR="006178B7">
        <w:rPr>
          <w:rFonts w:ascii="Liberation Sans" w:hAnsi="Liberation Sans"/>
          <w:sz w:val="26"/>
          <w:szCs w:val="26"/>
        </w:rPr>
        <w:t>ей)</w:t>
      </w:r>
      <w:r w:rsidR="004B0085" w:rsidRPr="00DC3198">
        <w:rPr>
          <w:rFonts w:ascii="Liberation Sans" w:hAnsi="Liberation Sans"/>
          <w:sz w:val="26"/>
          <w:szCs w:val="26"/>
        </w:rPr>
        <w:t xml:space="preserve"> на основании </w:t>
      </w:r>
      <w:r w:rsidR="00391026">
        <w:rPr>
          <w:rFonts w:ascii="Liberation Sans" w:hAnsi="Liberation Sans"/>
          <w:sz w:val="26"/>
          <w:szCs w:val="26"/>
        </w:rPr>
        <w:t>_________________</w:t>
      </w:r>
      <w:r w:rsidR="00207F65">
        <w:rPr>
          <w:rFonts w:ascii="Liberation Sans" w:hAnsi="Liberation Sans"/>
          <w:sz w:val="26"/>
          <w:szCs w:val="26"/>
        </w:rPr>
        <w:t>(указать документ, на основании которого действует лицо, подписывающее договор со стороны контрагента: Положение, Устав, приказ, доверенность)</w:t>
      </w:r>
      <w:r w:rsidR="004817A5">
        <w:rPr>
          <w:rFonts w:ascii="Liberation Sans" w:hAnsi="Liberation Sans"/>
          <w:sz w:val="26"/>
          <w:szCs w:val="26"/>
        </w:rPr>
        <w:t>;</w:t>
      </w:r>
    </w:p>
    <w:p w:rsidR="00434258" w:rsidRPr="00BA25BC" w:rsidRDefault="00207F65" w:rsidP="00207F65">
      <w:pPr>
        <w:pStyle w:val="a3"/>
        <w:numPr>
          <w:ilvl w:val="0"/>
          <w:numId w:val="11"/>
        </w:numPr>
        <w:jc w:val="both"/>
        <w:rPr>
          <w:rFonts w:ascii="Liberation Sans" w:hAnsi="Liberation Sans"/>
          <w:i/>
          <w:sz w:val="26"/>
          <w:szCs w:val="26"/>
        </w:rPr>
      </w:pPr>
      <w:r w:rsidRPr="00BA25BC">
        <w:rPr>
          <w:rFonts w:ascii="Liberation Sans" w:hAnsi="Liberation Sans"/>
          <w:i/>
          <w:sz w:val="26"/>
          <w:szCs w:val="26"/>
        </w:rPr>
        <w:t xml:space="preserve">При заключении договора с индивидуальным предпринимателем: </w:t>
      </w:r>
      <w:r w:rsidR="00391026" w:rsidRPr="00BA25BC">
        <w:rPr>
          <w:rFonts w:ascii="Liberation Sans" w:hAnsi="Liberation Sans" w:cs="Liberation Sans"/>
          <w:i/>
          <w:color w:val="000000"/>
          <w:sz w:val="25"/>
          <w:szCs w:val="25"/>
        </w:rPr>
        <w:t xml:space="preserve"> </w:t>
      </w:r>
    </w:p>
    <w:p w:rsidR="004817A5" w:rsidRDefault="00207F65" w:rsidP="00FA174B">
      <w:pPr>
        <w:pStyle w:val="a3"/>
        <w:ind w:left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5"/>
          <w:szCs w:val="25"/>
        </w:rPr>
        <w:t xml:space="preserve">Индивидуальный предприниматель (Ф.И.О), именуемый в дельнейшем </w:t>
      </w:r>
      <w:r w:rsidRPr="00DC3198">
        <w:rPr>
          <w:rFonts w:ascii="Liberation Sans" w:hAnsi="Liberation Sans"/>
          <w:sz w:val="26"/>
          <w:szCs w:val="26"/>
        </w:rPr>
        <w:t>«</w:t>
      </w:r>
      <w:r>
        <w:rPr>
          <w:rFonts w:ascii="Liberation Sans" w:hAnsi="Liberation Sans"/>
          <w:sz w:val="26"/>
          <w:szCs w:val="26"/>
        </w:rPr>
        <w:t>Рекламораспространитель</w:t>
      </w:r>
      <w:r w:rsidRPr="00DC3198">
        <w:rPr>
          <w:rFonts w:ascii="Liberation Sans" w:hAnsi="Liberation Sans"/>
          <w:sz w:val="26"/>
          <w:szCs w:val="26"/>
        </w:rPr>
        <w:t>»</w:t>
      </w:r>
      <w:r>
        <w:rPr>
          <w:rFonts w:ascii="Liberation Sans" w:hAnsi="Liberation Sans"/>
          <w:sz w:val="26"/>
          <w:szCs w:val="26"/>
        </w:rPr>
        <w:t xml:space="preserve">, действующий на основании </w:t>
      </w:r>
      <w:r w:rsidR="004817A5">
        <w:rPr>
          <w:rFonts w:ascii="Liberation Sans" w:hAnsi="Liberation Sans"/>
          <w:sz w:val="26"/>
          <w:szCs w:val="26"/>
        </w:rPr>
        <w:t>выписки из Единого государственного реестра индивидуальных предпринимателей от ___№ ____;</w:t>
      </w:r>
    </w:p>
    <w:p w:rsidR="004817A5" w:rsidRPr="00BA25BC" w:rsidRDefault="004817A5" w:rsidP="004817A5">
      <w:pPr>
        <w:pStyle w:val="a3"/>
        <w:numPr>
          <w:ilvl w:val="0"/>
          <w:numId w:val="11"/>
        </w:numPr>
        <w:jc w:val="both"/>
        <w:rPr>
          <w:rFonts w:ascii="Liberation Sans" w:hAnsi="Liberation Sans"/>
          <w:i/>
          <w:sz w:val="26"/>
          <w:szCs w:val="26"/>
        </w:rPr>
      </w:pPr>
      <w:r w:rsidRPr="00BA25BC">
        <w:rPr>
          <w:rFonts w:ascii="Liberation Sans" w:hAnsi="Liberation Sans"/>
          <w:i/>
          <w:sz w:val="26"/>
          <w:szCs w:val="26"/>
        </w:rPr>
        <w:t xml:space="preserve">При заключении договора с физическим лицом: </w:t>
      </w:r>
    </w:p>
    <w:p w:rsidR="004817A5" w:rsidRDefault="004817A5" w:rsidP="00FA174B">
      <w:pPr>
        <w:pStyle w:val="a3"/>
        <w:ind w:left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Гражданин (-ка) Российской Федерации (Ф.И.О), _______года рождения, именуемый (-ая) в дальнейшем </w:t>
      </w:r>
      <w:r w:rsidRPr="00DC3198">
        <w:rPr>
          <w:rFonts w:ascii="Liberation Sans" w:hAnsi="Liberation Sans"/>
          <w:sz w:val="26"/>
          <w:szCs w:val="26"/>
        </w:rPr>
        <w:t>«</w:t>
      </w:r>
      <w:r>
        <w:rPr>
          <w:rFonts w:ascii="Liberation Sans" w:hAnsi="Liberation Sans"/>
          <w:sz w:val="26"/>
          <w:szCs w:val="26"/>
        </w:rPr>
        <w:t>Рекламораспространитель</w:t>
      </w:r>
      <w:r w:rsidRPr="00DC3198">
        <w:rPr>
          <w:rFonts w:ascii="Liberation Sans" w:hAnsi="Liberation Sans"/>
          <w:sz w:val="26"/>
          <w:szCs w:val="26"/>
        </w:rPr>
        <w:t>»</w:t>
      </w:r>
      <w:r>
        <w:rPr>
          <w:rFonts w:ascii="Liberation Sans" w:hAnsi="Liberation Sans"/>
          <w:sz w:val="26"/>
          <w:szCs w:val="26"/>
        </w:rPr>
        <w:t>, паспорт серия____№_____, выданный ___________(кем и когда), код подразделения__________.</w:t>
      </w:r>
    </w:p>
    <w:p w:rsidR="00207F65" w:rsidRDefault="004817A5" w:rsidP="00FA174B">
      <w:pPr>
        <w:pStyle w:val="a3"/>
        <w:ind w:left="0" w:firstLine="1069"/>
        <w:jc w:val="both"/>
        <w:rPr>
          <w:rFonts w:ascii="Liberation Sans" w:hAnsi="Liberation Sans" w:cs="Liberation Sans"/>
          <w:color w:val="000000"/>
          <w:sz w:val="25"/>
          <w:szCs w:val="25"/>
        </w:rPr>
      </w:pPr>
      <w:r>
        <w:rPr>
          <w:rFonts w:ascii="Liberation Sans" w:hAnsi="Liberation Sans"/>
          <w:sz w:val="26"/>
          <w:szCs w:val="26"/>
        </w:rPr>
        <w:t xml:space="preserve">В случае если от имени индивидуального предпринимателя, либо физического лица действует иное лицо по доверенности, преамбула договора дополняется следующими словами «в лице ________(Ф.И.О) действующего (-ей) на основании доверенности от _____№ _____»,   </w:t>
      </w:r>
      <w:r w:rsidR="00207F65">
        <w:rPr>
          <w:rFonts w:ascii="Liberation Sans" w:hAnsi="Liberation Sans" w:cs="Liberation Sans"/>
          <w:color w:val="000000"/>
          <w:sz w:val="25"/>
          <w:szCs w:val="25"/>
        </w:rPr>
        <w:t xml:space="preserve"> </w:t>
      </w:r>
    </w:p>
    <w:p w:rsidR="00A8380B" w:rsidRPr="00297EA5" w:rsidRDefault="00BA25BC" w:rsidP="00A8380B">
      <w:pPr>
        <w:pStyle w:val="a3"/>
        <w:ind w:left="0" w:firstLine="10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с</w:t>
      </w:r>
      <w:r w:rsidR="004817A5" w:rsidRPr="00297EA5">
        <w:rPr>
          <w:rFonts w:ascii="Liberation Sans" w:hAnsi="Liberation Sans" w:cs="Liberation Sans"/>
          <w:color w:val="000000"/>
          <w:sz w:val="26"/>
          <w:szCs w:val="26"/>
        </w:rPr>
        <w:t xml:space="preserve"> другой стороны, совместно в дальнейшем именуемы</w:t>
      </w:r>
      <w:r>
        <w:rPr>
          <w:rFonts w:ascii="Liberation Sans" w:hAnsi="Liberation Sans" w:cs="Liberation Sans"/>
          <w:color w:val="000000"/>
          <w:sz w:val="26"/>
          <w:szCs w:val="26"/>
        </w:rPr>
        <w:t>е</w:t>
      </w:r>
      <w:r w:rsidR="004817A5" w:rsidRPr="00297EA5">
        <w:rPr>
          <w:rFonts w:ascii="Liberation Sans" w:hAnsi="Liberation Sans" w:cs="Liberation Sans"/>
          <w:color w:val="000000"/>
          <w:sz w:val="26"/>
          <w:szCs w:val="26"/>
        </w:rPr>
        <w:t xml:space="preserve"> Стороны, </w:t>
      </w:r>
      <w:r w:rsidR="00FA3D42" w:rsidRPr="00297EA5">
        <w:rPr>
          <w:rFonts w:ascii="Liberation Sans" w:hAnsi="Liberation Sans" w:cs="Liberation Sans"/>
          <w:color w:val="000000"/>
          <w:sz w:val="26"/>
          <w:szCs w:val="26"/>
        </w:rPr>
        <w:t>на основании протокола</w:t>
      </w:r>
      <w:r w:rsidR="00391026" w:rsidRPr="00297EA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A8380B">
        <w:rPr>
          <w:rFonts w:ascii="Liberation Sans" w:hAnsi="Liberation Sans" w:cs="Liberation Sans"/>
          <w:color w:val="000000"/>
          <w:sz w:val="26"/>
          <w:szCs w:val="26"/>
        </w:rPr>
        <w:t xml:space="preserve">подведения итогов аукциона в электронной форме от ____ № _____ </w:t>
      </w:r>
      <w:r w:rsidR="00A8380B" w:rsidRPr="00297EA5">
        <w:rPr>
          <w:rFonts w:ascii="Liberation Sans" w:hAnsi="Liberation Sans" w:cs="Liberation Sans"/>
          <w:sz w:val="26"/>
          <w:szCs w:val="26"/>
        </w:rPr>
        <w:t xml:space="preserve">на право </w:t>
      </w:r>
      <w:r w:rsidR="00A8380B" w:rsidRPr="00297EA5">
        <w:rPr>
          <w:rFonts w:ascii="Liberation Sans" w:hAnsi="Liberation Sans"/>
          <w:color w:val="000000" w:themeColor="text1"/>
          <w:sz w:val="26"/>
          <w:szCs w:val="26"/>
        </w:rPr>
        <w:t>заключения договора на установку и эксплуатацию рекламных конструкций</w:t>
      </w:r>
      <w:r w:rsidR="00A8380B" w:rsidRPr="00297EA5">
        <w:rPr>
          <w:rFonts w:ascii="Liberation Sans" w:hAnsi="Liberation Sans" w:cs="Liberation Sans"/>
          <w:color w:val="000000"/>
          <w:sz w:val="26"/>
          <w:szCs w:val="26"/>
        </w:rPr>
        <w:t xml:space="preserve">, </w:t>
      </w:r>
      <w:r w:rsidR="00A8380B" w:rsidRPr="00297EA5">
        <w:rPr>
          <w:rFonts w:ascii="Liberation Sans" w:hAnsi="Liberation Sans" w:cs="Liberation Sans"/>
          <w:sz w:val="26"/>
          <w:szCs w:val="26"/>
        </w:rPr>
        <w:t>руководствуясь</w:t>
      </w:r>
      <w:r w:rsidR="00A8380B" w:rsidRPr="00297EA5">
        <w:rPr>
          <w:rFonts w:ascii="Liberation Sans" w:hAnsi="Liberation Sans"/>
          <w:sz w:val="26"/>
          <w:szCs w:val="26"/>
        </w:rPr>
        <w:t xml:space="preserve"> Федеральным законом от 13.03.2006 № 38-ФЗ «О рекламе», Гражданским кодексом Российской Федерации,</w:t>
      </w:r>
      <w:r w:rsidR="00A8380B" w:rsidRPr="00297EA5">
        <w:rPr>
          <w:rFonts w:ascii="Liberation Sans" w:hAnsi="Liberation Sans" w:cs="Liberation Sans"/>
          <w:sz w:val="26"/>
          <w:szCs w:val="26"/>
        </w:rPr>
        <w:t xml:space="preserve"> </w:t>
      </w:r>
      <w:r w:rsidR="00A8380B" w:rsidRPr="00297EA5">
        <w:rPr>
          <w:rFonts w:ascii="Liberation Sans" w:hAnsi="Liberation Sans" w:cs="Liberation Sans"/>
          <w:color w:val="000000"/>
          <w:sz w:val="26"/>
          <w:szCs w:val="26"/>
        </w:rPr>
        <w:t>заключили настоящий договор (далее - Договор) о нижеследующем:</w:t>
      </w:r>
    </w:p>
    <w:p w:rsidR="00A8380B" w:rsidRDefault="00A8380B" w:rsidP="00FA174B">
      <w:pPr>
        <w:pStyle w:val="a3"/>
        <w:ind w:left="0" w:firstLine="10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</w:p>
    <w:p w:rsidR="00F7021C" w:rsidRPr="00DC3198" w:rsidRDefault="004B0085">
      <w:pPr>
        <w:ind w:firstLine="709"/>
        <w:jc w:val="center"/>
        <w:rPr>
          <w:rFonts w:ascii="Liberation Sans" w:hAnsi="Liberation Sans"/>
          <w:b/>
          <w:sz w:val="26"/>
          <w:szCs w:val="26"/>
        </w:rPr>
      </w:pPr>
      <w:r w:rsidRPr="00DC3198">
        <w:rPr>
          <w:rFonts w:ascii="Liberation Sans" w:hAnsi="Liberation Sans"/>
          <w:b/>
          <w:sz w:val="26"/>
          <w:szCs w:val="26"/>
        </w:rPr>
        <w:t>1. Предмет договора</w:t>
      </w:r>
    </w:p>
    <w:p w:rsidR="006C702D" w:rsidRPr="00BA7BA6" w:rsidRDefault="004B0085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DC3198">
        <w:rPr>
          <w:rFonts w:ascii="Liberation Sans" w:hAnsi="Liberation Sans"/>
          <w:sz w:val="26"/>
          <w:szCs w:val="26"/>
        </w:rPr>
        <w:t xml:space="preserve">1.1. </w:t>
      </w:r>
      <w:r w:rsidR="00FA3D42">
        <w:rPr>
          <w:rFonts w:ascii="Liberation Sans" w:hAnsi="Liberation Sans"/>
          <w:sz w:val="26"/>
          <w:szCs w:val="26"/>
        </w:rPr>
        <w:t>Предметом настоящего договора является право на установку и экс</w:t>
      </w:r>
      <w:r w:rsidR="00BA7BA6">
        <w:rPr>
          <w:rFonts w:ascii="Liberation Sans" w:hAnsi="Liberation Sans"/>
          <w:sz w:val="26"/>
          <w:szCs w:val="26"/>
        </w:rPr>
        <w:t>плуатацию рекламной конструкции</w:t>
      </w:r>
      <w:r w:rsidR="00BA7BA6" w:rsidRPr="00BA7BA6">
        <w:rPr>
          <w:rFonts w:ascii="Liberation Sans" w:hAnsi="Liberation Sans"/>
          <w:sz w:val="26"/>
          <w:szCs w:val="26"/>
        </w:rPr>
        <w:t xml:space="preserve"> </w:t>
      </w:r>
      <w:r w:rsidR="00BA7BA6">
        <w:rPr>
          <w:rFonts w:ascii="Liberation Sans" w:hAnsi="Liberation Sans"/>
          <w:sz w:val="26"/>
          <w:szCs w:val="26"/>
        </w:rPr>
        <w:t xml:space="preserve">№ ____, согласно </w:t>
      </w:r>
      <w:r w:rsidR="005A2415">
        <w:rPr>
          <w:rFonts w:ascii="Liberation Sans" w:hAnsi="Liberation Sans"/>
          <w:sz w:val="26"/>
          <w:szCs w:val="26"/>
        </w:rPr>
        <w:t>Схеме размещения рекламных конструкций (далее – Схема)</w:t>
      </w:r>
      <w:r w:rsidR="00297EA5">
        <w:rPr>
          <w:rFonts w:ascii="Liberation Sans" w:hAnsi="Liberation Sans"/>
          <w:sz w:val="26"/>
          <w:szCs w:val="26"/>
        </w:rPr>
        <w:t>, предлагаемых к размещению на территории гор</w:t>
      </w:r>
      <w:r w:rsidR="005A2415">
        <w:rPr>
          <w:rFonts w:ascii="Liberation Sans" w:hAnsi="Liberation Sans"/>
          <w:sz w:val="26"/>
          <w:szCs w:val="26"/>
        </w:rPr>
        <w:t>ода Новый Уренгой, утвержденной</w:t>
      </w:r>
      <w:r w:rsidR="00BA7BA6">
        <w:rPr>
          <w:rFonts w:ascii="Liberation Sans" w:hAnsi="Liberation Sans"/>
          <w:sz w:val="26"/>
          <w:szCs w:val="26"/>
        </w:rPr>
        <w:t xml:space="preserve"> правовым актом Адм</w:t>
      </w:r>
      <w:r w:rsidR="005A2415">
        <w:rPr>
          <w:rFonts w:ascii="Liberation Sans" w:hAnsi="Liberation Sans"/>
          <w:sz w:val="26"/>
          <w:szCs w:val="26"/>
        </w:rPr>
        <w:t>инистрации города Новый Уренгой.</w:t>
      </w:r>
    </w:p>
    <w:p w:rsidR="00BA7BA6" w:rsidRPr="00297EA5" w:rsidRDefault="006C702D" w:rsidP="00BA7BA6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297EA5">
        <w:rPr>
          <w:rFonts w:ascii="Liberation Sans" w:hAnsi="Liberation Sans"/>
          <w:sz w:val="26"/>
          <w:szCs w:val="26"/>
        </w:rPr>
        <w:t>1.</w:t>
      </w:r>
      <w:r w:rsidR="00BA7BA6" w:rsidRPr="00297EA5">
        <w:rPr>
          <w:rFonts w:ascii="Liberation Sans" w:hAnsi="Liberation Sans"/>
          <w:sz w:val="26"/>
          <w:szCs w:val="26"/>
        </w:rPr>
        <w:t>2</w:t>
      </w:r>
      <w:r w:rsidRPr="00297EA5">
        <w:rPr>
          <w:rFonts w:ascii="Liberation Sans" w:hAnsi="Liberation Sans"/>
          <w:sz w:val="26"/>
          <w:szCs w:val="26"/>
        </w:rPr>
        <w:t xml:space="preserve">. </w:t>
      </w:r>
      <w:r w:rsidR="00BA7BA6" w:rsidRPr="00297EA5">
        <w:rPr>
          <w:rFonts w:ascii="Liberation Sans" w:hAnsi="Liberation Sans"/>
          <w:color w:val="000000" w:themeColor="text1"/>
          <w:sz w:val="26"/>
          <w:szCs w:val="26"/>
        </w:rPr>
        <w:t xml:space="preserve">Адрес размещения рекламной конструкции, тип, формат информационного поля, номер места размещения рекламной конструкции, </w:t>
      </w:r>
      <w:r w:rsidR="00C94B79" w:rsidRPr="00297EA5">
        <w:rPr>
          <w:rFonts w:ascii="Liberation Sans" w:hAnsi="Liberation Sans"/>
          <w:color w:val="000000" w:themeColor="text1"/>
          <w:sz w:val="26"/>
          <w:szCs w:val="26"/>
        </w:rPr>
        <w:t>координаты границ</w:t>
      </w:r>
      <w:r w:rsidR="00BA7BA6" w:rsidRPr="00297EA5">
        <w:rPr>
          <w:rFonts w:ascii="Liberation Sans" w:hAnsi="Liberation Sans"/>
          <w:color w:val="000000" w:themeColor="text1"/>
          <w:sz w:val="26"/>
          <w:szCs w:val="26"/>
        </w:rPr>
        <w:t xml:space="preserve"> указаны в </w:t>
      </w:r>
      <w:r w:rsidR="00C94B79" w:rsidRPr="00297EA5">
        <w:rPr>
          <w:rFonts w:ascii="Liberation Sans" w:hAnsi="Liberation Sans"/>
          <w:color w:val="000000" w:themeColor="text1"/>
          <w:sz w:val="26"/>
          <w:szCs w:val="26"/>
        </w:rPr>
        <w:t>П</w:t>
      </w:r>
      <w:r w:rsidR="00BA7BA6" w:rsidRPr="00297EA5">
        <w:rPr>
          <w:rFonts w:ascii="Liberation Sans" w:hAnsi="Liberation Sans"/>
          <w:color w:val="000000" w:themeColor="text1"/>
          <w:sz w:val="26"/>
          <w:szCs w:val="26"/>
        </w:rPr>
        <w:t xml:space="preserve">риложении № 1 к настоящему </w:t>
      </w:r>
      <w:r w:rsidR="00C94B79" w:rsidRPr="00297EA5">
        <w:rPr>
          <w:rFonts w:ascii="Liberation Sans" w:hAnsi="Liberation Sans"/>
          <w:color w:val="000000" w:themeColor="text1"/>
          <w:sz w:val="26"/>
          <w:szCs w:val="26"/>
        </w:rPr>
        <w:t>договору, являющемуся неотъемлемой частью настоящего договора.</w:t>
      </w:r>
    </w:p>
    <w:p w:rsidR="00F7021C" w:rsidRPr="00812366" w:rsidRDefault="00F7021C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F7021C" w:rsidRPr="00812366" w:rsidRDefault="004B0085">
      <w:pPr>
        <w:ind w:firstLine="851"/>
        <w:jc w:val="center"/>
        <w:rPr>
          <w:rFonts w:ascii="Liberation Sans" w:hAnsi="Liberation Sans"/>
          <w:sz w:val="26"/>
          <w:szCs w:val="26"/>
        </w:rPr>
      </w:pPr>
      <w:r w:rsidRPr="00812366">
        <w:rPr>
          <w:rFonts w:ascii="Liberation Sans" w:hAnsi="Liberation Sans"/>
          <w:b/>
          <w:sz w:val="26"/>
          <w:szCs w:val="26"/>
        </w:rPr>
        <w:t xml:space="preserve">2. </w:t>
      </w:r>
      <w:r w:rsidR="00C94B79">
        <w:rPr>
          <w:rFonts w:ascii="Liberation Sans" w:hAnsi="Liberation Sans"/>
          <w:b/>
          <w:sz w:val="26"/>
          <w:szCs w:val="26"/>
        </w:rPr>
        <w:t>Срок действия договора</w:t>
      </w:r>
    </w:p>
    <w:p w:rsidR="00F7021C" w:rsidRDefault="004B0085" w:rsidP="0065041E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812366">
        <w:rPr>
          <w:rFonts w:ascii="Liberation Sans" w:hAnsi="Liberation Sans"/>
          <w:sz w:val="26"/>
          <w:szCs w:val="26"/>
        </w:rPr>
        <w:t xml:space="preserve">2.1. </w:t>
      </w:r>
      <w:r w:rsidR="005A2415">
        <w:rPr>
          <w:rFonts w:ascii="Liberation Sans" w:hAnsi="Liberation Sans"/>
          <w:sz w:val="26"/>
          <w:szCs w:val="26"/>
        </w:rPr>
        <w:t>Договор заключается на срок с __.__.____ по __.__.____ включительно</w:t>
      </w:r>
      <w:r w:rsidR="0065041E">
        <w:rPr>
          <w:rFonts w:ascii="Liberation Sans" w:hAnsi="Liberation Sans"/>
          <w:sz w:val="26"/>
          <w:szCs w:val="26"/>
        </w:rPr>
        <w:t>. Место для размещения рекламной конструкции подлежит возврату Уполномоченному органу</w:t>
      </w:r>
      <w:r w:rsidR="005A2415">
        <w:rPr>
          <w:rFonts w:ascii="Liberation Sans" w:hAnsi="Liberation Sans"/>
          <w:sz w:val="26"/>
          <w:szCs w:val="26"/>
        </w:rPr>
        <w:t xml:space="preserve"> __.__.____</w:t>
      </w:r>
      <w:r w:rsidR="0065041E">
        <w:rPr>
          <w:rFonts w:ascii="Liberation Sans" w:hAnsi="Liberation Sans"/>
          <w:sz w:val="26"/>
          <w:szCs w:val="26"/>
        </w:rPr>
        <w:t>.</w:t>
      </w:r>
    </w:p>
    <w:p w:rsidR="0065041E" w:rsidRPr="00812366" w:rsidRDefault="0065041E" w:rsidP="0065041E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Договор </w:t>
      </w:r>
      <w:r w:rsidR="005A2415">
        <w:rPr>
          <w:rFonts w:ascii="Liberation Sans" w:hAnsi="Liberation Sans"/>
          <w:sz w:val="26"/>
          <w:szCs w:val="26"/>
        </w:rPr>
        <w:t xml:space="preserve">вступает в силу __.__.____ и </w:t>
      </w:r>
      <w:r>
        <w:rPr>
          <w:rFonts w:ascii="Liberation Sans" w:hAnsi="Liberation Sans"/>
          <w:sz w:val="26"/>
          <w:szCs w:val="26"/>
        </w:rPr>
        <w:t>государственной регистрации не подлежит.</w:t>
      </w:r>
    </w:p>
    <w:p w:rsidR="00F7021C" w:rsidRPr="00812366" w:rsidRDefault="00F7021C">
      <w:pPr>
        <w:ind w:firstLine="851"/>
        <w:jc w:val="both"/>
        <w:rPr>
          <w:rFonts w:ascii="Liberation Sans" w:hAnsi="Liberation Sans"/>
          <w:b/>
          <w:sz w:val="26"/>
          <w:szCs w:val="26"/>
        </w:rPr>
      </w:pPr>
    </w:p>
    <w:p w:rsidR="00F7021C" w:rsidRPr="00812366" w:rsidRDefault="004B0085">
      <w:pPr>
        <w:ind w:firstLine="851"/>
        <w:jc w:val="center"/>
        <w:rPr>
          <w:rFonts w:ascii="Liberation Sans" w:hAnsi="Liberation Sans"/>
          <w:b/>
          <w:sz w:val="26"/>
          <w:szCs w:val="26"/>
        </w:rPr>
      </w:pPr>
      <w:r w:rsidRPr="00812366">
        <w:rPr>
          <w:rFonts w:ascii="Liberation Sans" w:hAnsi="Liberation Sans"/>
          <w:b/>
          <w:sz w:val="26"/>
          <w:szCs w:val="26"/>
        </w:rPr>
        <w:t xml:space="preserve">3. </w:t>
      </w:r>
      <w:r w:rsidR="00002058">
        <w:rPr>
          <w:rFonts w:ascii="Liberation Sans" w:hAnsi="Liberation Sans"/>
          <w:b/>
          <w:sz w:val="26"/>
          <w:szCs w:val="26"/>
        </w:rPr>
        <w:t>Права и о</w:t>
      </w:r>
      <w:r w:rsidRPr="00812366">
        <w:rPr>
          <w:rFonts w:ascii="Liberation Sans" w:hAnsi="Liberation Sans"/>
          <w:b/>
          <w:sz w:val="26"/>
          <w:szCs w:val="26"/>
        </w:rPr>
        <w:t>бязанности сторон</w:t>
      </w:r>
    </w:p>
    <w:p w:rsidR="00F7021C" w:rsidRPr="002466E6" w:rsidRDefault="004B0085">
      <w:pPr>
        <w:ind w:firstLine="709"/>
        <w:jc w:val="both"/>
        <w:rPr>
          <w:rFonts w:ascii="Liberation Sans" w:hAnsi="Liberation Sans"/>
          <w:b/>
          <w:sz w:val="26"/>
          <w:szCs w:val="26"/>
        </w:rPr>
      </w:pPr>
      <w:r w:rsidRPr="002466E6">
        <w:rPr>
          <w:rFonts w:ascii="Liberation Sans" w:hAnsi="Liberation Sans"/>
          <w:b/>
          <w:sz w:val="26"/>
          <w:szCs w:val="26"/>
        </w:rPr>
        <w:t xml:space="preserve">3.1. </w:t>
      </w:r>
      <w:r w:rsidR="00002058" w:rsidRPr="002466E6">
        <w:rPr>
          <w:rFonts w:ascii="Liberation Sans" w:hAnsi="Liberation Sans"/>
          <w:b/>
          <w:sz w:val="26"/>
          <w:szCs w:val="26"/>
        </w:rPr>
        <w:t>Уполномоченный орган имеет право</w:t>
      </w:r>
      <w:r w:rsidRPr="002466E6">
        <w:rPr>
          <w:rFonts w:ascii="Liberation Sans" w:hAnsi="Liberation Sans"/>
          <w:b/>
          <w:sz w:val="26"/>
          <w:szCs w:val="26"/>
        </w:rPr>
        <w:t>:</w:t>
      </w:r>
      <w:r w:rsidR="00002058" w:rsidRPr="002466E6">
        <w:rPr>
          <w:rFonts w:ascii="Liberation Sans" w:hAnsi="Liberation Sans"/>
          <w:b/>
          <w:sz w:val="26"/>
          <w:szCs w:val="26"/>
        </w:rPr>
        <w:t xml:space="preserve"> </w:t>
      </w:r>
    </w:p>
    <w:p w:rsidR="00F7021C" w:rsidRDefault="004B0085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812366">
        <w:rPr>
          <w:rFonts w:ascii="Liberation Sans" w:hAnsi="Liberation Sans"/>
          <w:sz w:val="26"/>
          <w:szCs w:val="26"/>
        </w:rPr>
        <w:t xml:space="preserve">3.1.1. </w:t>
      </w:r>
      <w:r w:rsidR="00062BE3">
        <w:rPr>
          <w:rFonts w:ascii="Liberation Sans" w:hAnsi="Liberation Sans"/>
          <w:sz w:val="26"/>
          <w:szCs w:val="26"/>
        </w:rPr>
        <w:t xml:space="preserve">Осуществлять </w:t>
      </w:r>
      <w:r w:rsidR="00D705F6">
        <w:rPr>
          <w:rFonts w:ascii="Liberation Sans" w:hAnsi="Liberation Sans"/>
          <w:sz w:val="26"/>
          <w:szCs w:val="26"/>
        </w:rPr>
        <w:t>проверки</w:t>
      </w:r>
      <w:r w:rsidR="00062BE3">
        <w:rPr>
          <w:rFonts w:ascii="Liberation Sans" w:hAnsi="Liberation Sans"/>
          <w:sz w:val="26"/>
          <w:szCs w:val="26"/>
        </w:rPr>
        <w:t xml:space="preserve"> за техническим состоянием и эстетическим видом рекламной конструкции в течение всего срока действия договора с привлечением должностных лиц Управления градостроительства и архитектуры Администрации города Новый Уренгой.</w:t>
      </w:r>
    </w:p>
    <w:p w:rsidR="003A512F" w:rsidRDefault="00062BE3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3.1.2. </w:t>
      </w:r>
      <w:r w:rsidR="003A512F">
        <w:rPr>
          <w:rFonts w:ascii="Liberation Sans" w:hAnsi="Liberation Sans"/>
          <w:sz w:val="26"/>
          <w:szCs w:val="26"/>
        </w:rPr>
        <w:t xml:space="preserve">Организовать мероприятия по демонтажу рекламной конструкции в соответствии с </w:t>
      </w:r>
      <w:r w:rsidR="005A2415">
        <w:rPr>
          <w:rFonts w:ascii="Liberation Sans" w:hAnsi="Liberation Sans"/>
          <w:sz w:val="26"/>
          <w:szCs w:val="26"/>
        </w:rPr>
        <w:t>требованиями</w:t>
      </w:r>
      <w:r w:rsidR="003A512F">
        <w:rPr>
          <w:rFonts w:ascii="Liberation Sans" w:hAnsi="Liberation Sans"/>
          <w:sz w:val="26"/>
          <w:szCs w:val="26"/>
        </w:rPr>
        <w:t xml:space="preserve"> установленным</w:t>
      </w:r>
      <w:r w:rsidR="005A2415">
        <w:rPr>
          <w:rFonts w:ascii="Liberation Sans" w:hAnsi="Liberation Sans"/>
          <w:sz w:val="26"/>
          <w:szCs w:val="26"/>
        </w:rPr>
        <w:t>и</w:t>
      </w:r>
      <w:r w:rsidR="003A512F">
        <w:rPr>
          <w:rFonts w:ascii="Liberation Sans" w:hAnsi="Liberation Sans"/>
          <w:sz w:val="26"/>
          <w:szCs w:val="26"/>
        </w:rPr>
        <w:t xml:space="preserve"> законодательством о рекламе и при несоблюдении обязательств, указанных в настоящем договоре. </w:t>
      </w:r>
    </w:p>
    <w:p w:rsidR="00C14A18" w:rsidRDefault="003A512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3.1.3. Требовать возмещения расходов, понесенных Уполномоченным органом в связи с принудительным демонтажем, хранением или, в необходимых случаях, уничтожением рекламной конструкции, а также необходимым восстановлением технического состояния рекламного места, если данные обязанности не были выполнены Рекламораспространителем своими силами и за свой счет.</w:t>
      </w:r>
    </w:p>
    <w:p w:rsidR="00062BE3" w:rsidRDefault="00C14A18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3.1.4. По мотивированному представлению государственных и муниципальных органов </w:t>
      </w:r>
      <w:r w:rsidR="005A2415">
        <w:rPr>
          <w:rFonts w:ascii="Liberation Sans" w:hAnsi="Liberation Sans"/>
          <w:sz w:val="26"/>
          <w:szCs w:val="26"/>
        </w:rPr>
        <w:t>расторгнуть настоящий договор в одностороннем порядке до истечения</w:t>
      </w:r>
      <w:r>
        <w:rPr>
          <w:rFonts w:ascii="Liberation Sans" w:hAnsi="Liberation Sans"/>
          <w:sz w:val="26"/>
          <w:szCs w:val="26"/>
        </w:rPr>
        <w:t xml:space="preserve"> его срока в случае выявления угрозы жизни и здоровью людей и (или) причинения ущерба муниципальному имуществу при дальнейшей эксплуатации рекламной конструкции, при этом оплата за установку и эксплуатацию рекламной конструкции Рекламораспространителю не возвращается.</w:t>
      </w:r>
      <w:r w:rsidR="003A512F">
        <w:rPr>
          <w:rFonts w:ascii="Liberation Sans" w:hAnsi="Liberation Sans"/>
          <w:sz w:val="26"/>
          <w:szCs w:val="26"/>
        </w:rPr>
        <w:t xml:space="preserve"> </w:t>
      </w:r>
    </w:p>
    <w:p w:rsidR="00C14A18" w:rsidRDefault="00C14A18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3.1.5. Досрочно расторгнуть настоящий договор в одностороннем порядке в случаях, установленных разделом </w:t>
      </w:r>
      <w:r w:rsidR="00FB4DDB">
        <w:rPr>
          <w:rFonts w:ascii="Liberation Sans" w:hAnsi="Liberation Sans"/>
          <w:sz w:val="26"/>
          <w:szCs w:val="26"/>
        </w:rPr>
        <w:t>7</w:t>
      </w:r>
      <w:r>
        <w:rPr>
          <w:rFonts w:ascii="Liberation Sans" w:hAnsi="Liberation Sans"/>
          <w:sz w:val="26"/>
          <w:szCs w:val="26"/>
        </w:rPr>
        <w:t>.</w:t>
      </w:r>
    </w:p>
    <w:p w:rsidR="00C14A18" w:rsidRDefault="00C14A18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3.1.6. В случае неисполнения или ненадлежащего исполнения Рекламораспространителем обязанностей, предусмотренных настоящим договором, требовать устранения </w:t>
      </w:r>
      <w:r w:rsidR="00D705F6">
        <w:rPr>
          <w:rFonts w:ascii="Liberation Sans" w:hAnsi="Liberation Sans"/>
          <w:sz w:val="26"/>
          <w:szCs w:val="26"/>
        </w:rPr>
        <w:t>выявленных</w:t>
      </w:r>
      <w:r>
        <w:rPr>
          <w:rFonts w:ascii="Liberation Sans" w:hAnsi="Liberation Sans"/>
          <w:sz w:val="26"/>
          <w:szCs w:val="26"/>
        </w:rPr>
        <w:t xml:space="preserve"> нарушений</w:t>
      </w:r>
      <w:r w:rsidR="00D705F6">
        <w:rPr>
          <w:rFonts w:ascii="Liberation Sans" w:hAnsi="Liberation Sans"/>
          <w:sz w:val="26"/>
          <w:szCs w:val="26"/>
        </w:rPr>
        <w:t xml:space="preserve"> условий договора с указанием срока их устранения.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F7021C" w:rsidRPr="002466E6" w:rsidRDefault="004B0085">
      <w:pPr>
        <w:ind w:firstLine="709"/>
        <w:jc w:val="both"/>
        <w:rPr>
          <w:rFonts w:ascii="Liberation Sans" w:hAnsi="Liberation Sans"/>
          <w:b/>
          <w:sz w:val="26"/>
          <w:szCs w:val="26"/>
        </w:rPr>
      </w:pPr>
      <w:r w:rsidRPr="002466E6">
        <w:rPr>
          <w:rFonts w:ascii="Liberation Sans" w:hAnsi="Liberation Sans"/>
          <w:b/>
          <w:sz w:val="26"/>
          <w:szCs w:val="26"/>
        </w:rPr>
        <w:t xml:space="preserve">3.2. </w:t>
      </w:r>
      <w:r w:rsidR="00D705F6" w:rsidRPr="002466E6">
        <w:rPr>
          <w:rFonts w:ascii="Liberation Sans" w:hAnsi="Liberation Sans"/>
          <w:b/>
          <w:sz w:val="26"/>
          <w:szCs w:val="26"/>
        </w:rPr>
        <w:t xml:space="preserve">Уполномоченный орган </w:t>
      </w:r>
      <w:r w:rsidRPr="002466E6">
        <w:rPr>
          <w:rFonts w:ascii="Liberation Sans" w:hAnsi="Liberation Sans"/>
          <w:b/>
          <w:sz w:val="26"/>
          <w:szCs w:val="26"/>
        </w:rPr>
        <w:t>обязан:</w:t>
      </w:r>
    </w:p>
    <w:p w:rsidR="00763DA4" w:rsidRPr="00FB4DDB" w:rsidRDefault="004B0085" w:rsidP="00763DA4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sz w:val="26"/>
          <w:szCs w:val="26"/>
        </w:rPr>
        <w:t xml:space="preserve">3.2.1. 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>Предоставить Рекламораспространителю место размещения рекламной конструкции в течение</w:t>
      </w:r>
      <w:r w:rsidR="00FB4DDB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3</w:t>
      </w:r>
      <w:r w:rsidR="00FB4DDB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FB4DDB" w:rsidRPr="00FB4DDB">
        <w:rPr>
          <w:rFonts w:ascii="Liberation Sans" w:hAnsi="Liberation Sans"/>
          <w:color w:val="000000" w:themeColor="text1"/>
          <w:sz w:val="26"/>
          <w:szCs w:val="26"/>
        </w:rPr>
        <w:t>(трех)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дней с даты заключения настоящего Договора.</w:t>
      </w:r>
    </w:p>
    <w:p w:rsidR="00763DA4" w:rsidRPr="00FB4DDB" w:rsidRDefault="004B0085" w:rsidP="00763DA4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sz w:val="26"/>
          <w:szCs w:val="26"/>
        </w:rPr>
        <w:t xml:space="preserve">3.2.2. 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Принять от Рекламораспространителя </w:t>
      </w:r>
      <w:r w:rsidR="008114A5" w:rsidRPr="00FB4DDB">
        <w:rPr>
          <w:rFonts w:ascii="Liberation Sans" w:hAnsi="Liberation Sans"/>
          <w:color w:val="000000" w:themeColor="text1"/>
          <w:sz w:val="26"/>
          <w:szCs w:val="26"/>
        </w:rPr>
        <w:t>по акту приема-передачи</w:t>
      </w:r>
      <w:r w:rsidR="005A2415">
        <w:rPr>
          <w:rFonts w:ascii="Liberation Sans" w:hAnsi="Liberation Sans"/>
          <w:color w:val="000000" w:themeColor="text1"/>
          <w:sz w:val="26"/>
          <w:szCs w:val="26"/>
        </w:rPr>
        <w:t xml:space="preserve"> место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размещения рекламной конструкции согласно Приложению № </w:t>
      </w:r>
      <w:r w:rsidR="00FB4DDB">
        <w:rPr>
          <w:rFonts w:ascii="Liberation Sans" w:hAnsi="Liberation Sans"/>
          <w:color w:val="000000" w:themeColor="text1"/>
          <w:sz w:val="26"/>
          <w:szCs w:val="26"/>
        </w:rPr>
        <w:t>2</w:t>
      </w:r>
      <w:r w:rsidR="005A2415">
        <w:rPr>
          <w:rFonts w:ascii="Liberation Sans" w:hAnsi="Liberation Sans"/>
          <w:color w:val="000000" w:themeColor="text1"/>
          <w:sz w:val="26"/>
          <w:szCs w:val="26"/>
        </w:rPr>
        <w:t xml:space="preserve"> к настоящему д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оговору, являющемуся неотъемлемой частью настоящего договора, после демонтажа рекламной конструкции в соответствии с условиями настоящего </w:t>
      </w:r>
      <w:r w:rsidR="005A2415">
        <w:rPr>
          <w:rFonts w:ascii="Liberation Sans" w:hAnsi="Liberation Sans"/>
          <w:color w:val="000000" w:themeColor="text1"/>
          <w:sz w:val="26"/>
          <w:szCs w:val="26"/>
        </w:rPr>
        <w:t>д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>оговора.</w:t>
      </w:r>
    </w:p>
    <w:p w:rsidR="00763DA4" w:rsidRPr="00FB4DDB" w:rsidRDefault="004B0085" w:rsidP="00763DA4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sz w:val="26"/>
          <w:szCs w:val="26"/>
        </w:rPr>
        <w:t xml:space="preserve">3.2.3. 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>Согласовать с Рекламораспространителем период</w:t>
      </w:r>
      <w:r w:rsidR="000365AC">
        <w:rPr>
          <w:rFonts w:ascii="Liberation Sans" w:hAnsi="Liberation Sans"/>
          <w:color w:val="000000" w:themeColor="text1"/>
          <w:sz w:val="26"/>
          <w:szCs w:val="26"/>
        </w:rPr>
        <w:t>ы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размещения социальной рекламы</w:t>
      </w:r>
      <w:r w:rsidR="007866A3" w:rsidRPr="00FB4DDB">
        <w:rPr>
          <w:rFonts w:ascii="Liberation Sans" w:hAnsi="Liberation Sans"/>
          <w:color w:val="000000" w:themeColor="text1"/>
          <w:sz w:val="26"/>
          <w:szCs w:val="26"/>
        </w:rPr>
        <w:t>.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Размещение материалов социальной рекламы осуществляется в пределах 5% (пяти процентов) годового объема распространяемой рекламы.</w:t>
      </w:r>
    </w:p>
    <w:p w:rsidR="00763DA4" w:rsidRPr="00FB4DDB" w:rsidRDefault="004B0085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sz w:val="26"/>
          <w:szCs w:val="26"/>
        </w:rPr>
        <w:t xml:space="preserve">3.2.4. </w:t>
      </w:r>
      <w:r w:rsidR="00763DA4" w:rsidRPr="00FB4DDB">
        <w:rPr>
          <w:rFonts w:ascii="Liberation Sans" w:hAnsi="Liberation Sans"/>
          <w:sz w:val="26"/>
          <w:szCs w:val="26"/>
        </w:rPr>
        <w:t xml:space="preserve">Осуществлять контроль за </w:t>
      </w:r>
      <w:r w:rsidR="00763DA4" w:rsidRPr="00FB4DDB">
        <w:rPr>
          <w:rFonts w:ascii="Liberation Sans" w:hAnsi="Liberation Sans"/>
          <w:color w:val="000000" w:themeColor="text1"/>
          <w:sz w:val="26"/>
          <w:szCs w:val="26"/>
        </w:rPr>
        <w:t>исполнением Рекламораспространителем обязательств по настоящему договору.</w:t>
      </w:r>
    </w:p>
    <w:p w:rsidR="00763DA4" w:rsidRPr="00FB4DDB" w:rsidRDefault="00763DA4">
      <w:pPr>
        <w:ind w:firstLine="709"/>
        <w:jc w:val="both"/>
        <w:rPr>
          <w:rFonts w:ascii="Liberation Sans" w:hAnsi="Liberation Sans"/>
          <w:b/>
          <w:sz w:val="26"/>
          <w:szCs w:val="26"/>
        </w:rPr>
      </w:pPr>
      <w:r w:rsidRPr="00FB4DDB">
        <w:rPr>
          <w:rFonts w:ascii="Liberation Sans" w:hAnsi="Liberation Sans"/>
          <w:b/>
          <w:color w:val="000000" w:themeColor="text1"/>
          <w:sz w:val="26"/>
          <w:szCs w:val="26"/>
        </w:rPr>
        <w:t>3.3. Рекламораспространитель имеет право:</w:t>
      </w:r>
    </w:p>
    <w:p w:rsidR="00F7021C" w:rsidRDefault="004B0085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812366">
        <w:rPr>
          <w:rFonts w:ascii="Liberation Sans" w:hAnsi="Liberation Sans"/>
          <w:sz w:val="26"/>
          <w:szCs w:val="26"/>
        </w:rPr>
        <w:t>3.</w:t>
      </w:r>
      <w:r w:rsidR="00007255">
        <w:rPr>
          <w:rFonts w:ascii="Liberation Sans" w:hAnsi="Liberation Sans"/>
          <w:sz w:val="26"/>
          <w:szCs w:val="26"/>
        </w:rPr>
        <w:t>3.1</w:t>
      </w:r>
      <w:r w:rsidRPr="00812366">
        <w:rPr>
          <w:rFonts w:ascii="Liberation Sans" w:hAnsi="Liberation Sans"/>
          <w:sz w:val="26"/>
          <w:szCs w:val="26"/>
        </w:rPr>
        <w:t xml:space="preserve">. </w:t>
      </w:r>
      <w:r w:rsidR="00007255">
        <w:rPr>
          <w:rFonts w:ascii="Liberation Sans" w:hAnsi="Liberation Sans"/>
          <w:sz w:val="26"/>
          <w:szCs w:val="26"/>
        </w:rPr>
        <w:t>Разместить на предоставленном рекламно</w:t>
      </w:r>
      <w:r w:rsidR="00315328">
        <w:rPr>
          <w:rFonts w:ascii="Liberation Sans" w:hAnsi="Liberation Sans"/>
          <w:sz w:val="26"/>
          <w:szCs w:val="26"/>
        </w:rPr>
        <w:t>м</w:t>
      </w:r>
      <w:r w:rsidR="00007255">
        <w:rPr>
          <w:rFonts w:ascii="Liberation Sans" w:hAnsi="Liberation Sans"/>
          <w:sz w:val="26"/>
          <w:szCs w:val="26"/>
        </w:rPr>
        <w:t xml:space="preserve"> месте принадлежащую ему рекламную конструкцию на срок, указанный в п. 2.1. настоящего договора.</w:t>
      </w:r>
    </w:p>
    <w:p w:rsidR="00315328" w:rsidRPr="00812366" w:rsidRDefault="00315328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3.3.2. Использовать рекламную конструкцию для распространения рекламы, соответствующей требованиям законодательства о рекламе.</w:t>
      </w:r>
    </w:p>
    <w:p w:rsidR="00F7021C" w:rsidRDefault="004B0085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812366">
        <w:rPr>
          <w:rFonts w:ascii="Liberation Sans" w:hAnsi="Liberation Sans"/>
          <w:sz w:val="26"/>
          <w:szCs w:val="26"/>
        </w:rPr>
        <w:lastRenderedPageBreak/>
        <w:t>3.</w:t>
      </w:r>
      <w:r w:rsidR="00007255">
        <w:rPr>
          <w:rFonts w:ascii="Liberation Sans" w:hAnsi="Liberation Sans"/>
          <w:sz w:val="26"/>
          <w:szCs w:val="26"/>
        </w:rPr>
        <w:t>3</w:t>
      </w:r>
      <w:r w:rsidRPr="00812366">
        <w:rPr>
          <w:rFonts w:ascii="Liberation Sans" w:hAnsi="Liberation Sans"/>
          <w:sz w:val="26"/>
          <w:szCs w:val="26"/>
        </w:rPr>
        <w:t>.</w:t>
      </w:r>
      <w:r w:rsidR="00315328">
        <w:rPr>
          <w:rFonts w:ascii="Liberation Sans" w:hAnsi="Liberation Sans"/>
          <w:sz w:val="26"/>
          <w:szCs w:val="26"/>
        </w:rPr>
        <w:t>3</w:t>
      </w:r>
      <w:r w:rsidRPr="00812366">
        <w:rPr>
          <w:rFonts w:ascii="Liberation Sans" w:hAnsi="Liberation Sans"/>
          <w:sz w:val="26"/>
          <w:szCs w:val="26"/>
        </w:rPr>
        <w:t xml:space="preserve">. </w:t>
      </w:r>
      <w:r w:rsidR="00007255">
        <w:rPr>
          <w:rFonts w:ascii="Liberation Sans" w:hAnsi="Liberation Sans"/>
          <w:sz w:val="26"/>
          <w:szCs w:val="26"/>
        </w:rPr>
        <w:t>Демонтировать ре</w:t>
      </w:r>
      <w:r w:rsidR="00FB4DDB">
        <w:rPr>
          <w:rFonts w:ascii="Liberation Sans" w:hAnsi="Liberation Sans"/>
          <w:sz w:val="26"/>
          <w:szCs w:val="26"/>
        </w:rPr>
        <w:t>кламную конструкцию до истечения</w:t>
      </w:r>
      <w:r w:rsidR="00007255">
        <w:rPr>
          <w:rFonts w:ascii="Liberation Sans" w:hAnsi="Liberation Sans"/>
          <w:sz w:val="26"/>
          <w:szCs w:val="26"/>
        </w:rPr>
        <w:t xml:space="preserve"> срока, указанного в п. 2.1. настоящего договора, по любым основаниям, о чем уведомить Уполномоченный орган в течени</w:t>
      </w:r>
      <w:r w:rsidR="008114A5">
        <w:rPr>
          <w:rFonts w:ascii="Liberation Sans" w:hAnsi="Liberation Sans"/>
          <w:sz w:val="26"/>
          <w:szCs w:val="26"/>
        </w:rPr>
        <w:t>е</w:t>
      </w:r>
      <w:r w:rsidR="00007255">
        <w:rPr>
          <w:rFonts w:ascii="Liberation Sans" w:hAnsi="Liberation Sans"/>
          <w:sz w:val="26"/>
          <w:szCs w:val="26"/>
        </w:rPr>
        <w:t xml:space="preserve"> </w:t>
      </w:r>
      <w:r w:rsidR="00FB4DDB">
        <w:rPr>
          <w:rFonts w:ascii="Liberation Sans" w:hAnsi="Liberation Sans"/>
          <w:sz w:val="26"/>
          <w:szCs w:val="26"/>
        </w:rPr>
        <w:t>10 (десяти)</w:t>
      </w:r>
      <w:r w:rsidR="00007255">
        <w:rPr>
          <w:rFonts w:ascii="Liberation Sans" w:hAnsi="Liberation Sans"/>
          <w:sz w:val="26"/>
          <w:szCs w:val="26"/>
        </w:rPr>
        <w:t xml:space="preserve"> дней с момента демонтажа.</w:t>
      </w:r>
    </w:p>
    <w:p w:rsidR="00315328" w:rsidRPr="00FB4DDB" w:rsidRDefault="00315328" w:rsidP="00315328">
      <w:pPr>
        <w:ind w:firstLine="709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b/>
          <w:sz w:val="26"/>
          <w:szCs w:val="26"/>
        </w:rPr>
        <w:t xml:space="preserve">3.4. </w:t>
      </w:r>
      <w:r w:rsidRPr="00FB4DDB">
        <w:rPr>
          <w:rFonts w:ascii="Liberation Sans" w:hAnsi="Liberation Sans"/>
          <w:b/>
          <w:color w:val="000000" w:themeColor="text1"/>
          <w:sz w:val="26"/>
          <w:szCs w:val="26"/>
        </w:rPr>
        <w:t xml:space="preserve">Рекламораспространитель обязан: </w:t>
      </w:r>
    </w:p>
    <w:p w:rsidR="001B12E4" w:rsidRPr="00FB4DDB" w:rsidRDefault="009C6F0B" w:rsidP="001B12E4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3.4.1. В течение </w:t>
      </w:r>
      <w:r w:rsidR="00FB4DDB" w:rsidRPr="00FB4DDB">
        <w:rPr>
          <w:rFonts w:ascii="Liberation Sans" w:hAnsi="Liberation Sans"/>
          <w:color w:val="000000" w:themeColor="text1"/>
          <w:sz w:val="26"/>
          <w:szCs w:val="26"/>
        </w:rPr>
        <w:t>7 (семи)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дней с момента подписания настоящего договора, обратиться в Управление градостроительства и архитектуры Администрации города Новый Уренгой с заявлением о выдаче разрешения на установку и эксплуатацию рекламной конструкции, указанн</w:t>
      </w:r>
      <w:r w:rsidR="001B12E4" w:rsidRPr="00FB4DDB">
        <w:rPr>
          <w:rFonts w:ascii="Liberation Sans" w:hAnsi="Liberation Sans"/>
          <w:color w:val="000000" w:themeColor="text1"/>
          <w:sz w:val="26"/>
          <w:szCs w:val="26"/>
        </w:rPr>
        <w:t>ой в п. 1.1 настоящего договора, при этом 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порядком, в установленном размере и сроки.</w:t>
      </w:r>
    </w:p>
    <w:p w:rsidR="00C372DE" w:rsidRPr="00FB4DDB" w:rsidRDefault="009C6F0B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3.4.2. Разместить рекламную конструкцию и осуществлять её эксплуатацию в полном соответствии с выданным разрешением указанным в п. 3.4.1, </w:t>
      </w:r>
      <w:r w:rsidR="009319F9" w:rsidRPr="00FB4DDB">
        <w:rPr>
          <w:rFonts w:ascii="Liberation Sans" w:hAnsi="Liberation Sans"/>
          <w:color w:val="000000" w:themeColor="text1"/>
          <w:sz w:val="26"/>
          <w:szCs w:val="26"/>
        </w:rPr>
        <w:t>требованиями</w:t>
      </w:r>
      <w:r w:rsidR="00C372DE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9319F9" w:rsidRPr="00FB4DDB">
        <w:rPr>
          <w:rFonts w:ascii="Liberation Sans" w:hAnsi="Liberation Sans"/>
          <w:color w:val="000000" w:themeColor="text1"/>
          <w:sz w:val="26"/>
          <w:szCs w:val="26"/>
        </w:rPr>
        <w:t>настоящего</w:t>
      </w:r>
      <w:r w:rsidR="00C372DE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договора, действующим законодательством.</w:t>
      </w:r>
    </w:p>
    <w:p w:rsidR="00C372DE" w:rsidRPr="00FB4DDB" w:rsidRDefault="00C372DE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3.4.3. При производстве работ по установке, эксплуатации, обслуживанию и демонтажу рекламной конструкции:</w:t>
      </w:r>
    </w:p>
    <w:p w:rsidR="00C372DE" w:rsidRPr="00FB4DDB" w:rsidRDefault="00C372DE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- соблюдать действующие строительные, </w:t>
      </w:r>
      <w:r w:rsidR="009319F9" w:rsidRPr="00FB4DDB">
        <w:rPr>
          <w:rFonts w:ascii="Liberation Sans" w:hAnsi="Liberation Sans"/>
          <w:color w:val="000000" w:themeColor="text1"/>
          <w:sz w:val="26"/>
          <w:szCs w:val="26"/>
        </w:rPr>
        <w:t>санитарные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и иные правила и нормы обеспечения безопасности, соблюдать все требования и ограничения, установленные </w:t>
      </w:r>
      <w:r w:rsidR="009319F9" w:rsidRPr="00FB4DDB">
        <w:rPr>
          <w:rFonts w:ascii="Liberation Sans" w:hAnsi="Liberation Sans"/>
          <w:color w:val="000000" w:themeColor="text1"/>
          <w:sz w:val="26"/>
          <w:szCs w:val="26"/>
        </w:rPr>
        <w:t>законодательством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>, принимать все необходимые и достаточные меры для обеспечения безопасности третьих лиц и сохранности имущества;</w:t>
      </w:r>
      <w:r w:rsidR="009C6F0B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</w:p>
    <w:p w:rsidR="00C372DE" w:rsidRPr="00FB4DDB" w:rsidRDefault="00C372DE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- в случае необходимости самостоятельно обеспечить подключение к сетям электроснабжения для освещения рекламной конструкции;</w:t>
      </w:r>
    </w:p>
    <w:p w:rsidR="009319F9" w:rsidRPr="00FB4DDB" w:rsidRDefault="00C372DE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- в случае необходимости самостоятельно обеспечить получение разрешения на производство земляных работ в соответствии с требованиями, </w:t>
      </w:r>
      <w:r w:rsidR="009319F9" w:rsidRPr="00FB4DDB">
        <w:rPr>
          <w:rFonts w:ascii="Liberation Sans" w:hAnsi="Liberation Sans"/>
          <w:color w:val="000000" w:themeColor="text1"/>
          <w:sz w:val="26"/>
          <w:szCs w:val="26"/>
        </w:rPr>
        <w:t>предусмотренными нормативными правовыми актами;</w:t>
      </w:r>
    </w:p>
    <w:p w:rsidR="0061784E" w:rsidRPr="00FB4DDB" w:rsidRDefault="0061784E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- в случае необходимости демонтажа зеленых насаждений, согласовать мероприятия по их демонтажу в </w:t>
      </w:r>
      <w:r w:rsidR="00515AA0">
        <w:rPr>
          <w:rFonts w:ascii="Liberation Sans" w:hAnsi="Liberation Sans"/>
          <w:color w:val="000000" w:themeColor="text1"/>
          <w:sz w:val="26"/>
          <w:szCs w:val="26"/>
        </w:rPr>
        <w:t xml:space="preserve">Департаменте строительства и жилищно-коммунального комплекса 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Администрации города Новый Уренгой;</w:t>
      </w:r>
    </w:p>
    <w:p w:rsidR="009319F9" w:rsidRPr="00FB4DDB" w:rsidRDefault="009319F9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- в случае необходимости самостоятельно обеспечить получение 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9319F9" w:rsidRPr="00FB4DDB" w:rsidRDefault="009319F9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- не допускать ухудшения состояния территории, прилегающей к рекламной конструкции;</w:t>
      </w:r>
    </w:p>
    <w:p w:rsidR="009319F9" w:rsidRPr="00FB4DDB" w:rsidRDefault="009319F9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- в случае отсутствия возможности проведения работ без выезда на проезжую часть согласовать схему ог</w:t>
      </w:r>
      <w:r w:rsidR="005A2415">
        <w:rPr>
          <w:rFonts w:ascii="Liberation Sans" w:hAnsi="Liberation Sans"/>
          <w:color w:val="000000" w:themeColor="text1"/>
          <w:sz w:val="26"/>
          <w:szCs w:val="26"/>
        </w:rPr>
        <w:t>раждения места проведения работ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по установке рекламной конструкции с </w:t>
      </w:r>
      <w:r w:rsidR="005A2415">
        <w:rPr>
          <w:rFonts w:ascii="Liberation Sans" w:hAnsi="Liberation Sans"/>
          <w:color w:val="000000" w:themeColor="text1"/>
          <w:sz w:val="26"/>
          <w:szCs w:val="26"/>
        </w:rPr>
        <w:t xml:space="preserve">отделом государственной инспекции безопасности дорожного движения отдела Министерства внутренних дел 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России по городу Новому Уренгою.  </w:t>
      </w:r>
      <w:r w:rsidR="009C6F0B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</w:p>
    <w:p w:rsidR="00511C67" w:rsidRPr="00FB4DDB" w:rsidRDefault="009319F9" w:rsidP="00315328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3.4.4. </w:t>
      </w:r>
      <w:r w:rsidR="00511C67" w:rsidRPr="00FB4DDB">
        <w:rPr>
          <w:rFonts w:ascii="Liberation Sans" w:hAnsi="Liberation Sans"/>
          <w:color w:val="000000" w:themeColor="text1"/>
          <w:sz w:val="26"/>
          <w:szCs w:val="26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64217" w:rsidRPr="00FB4DDB" w:rsidRDefault="00511C67" w:rsidP="00D64217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Не реже одного раза в год производить окраску несущих конструкций и декоративных элеме</w:t>
      </w:r>
      <w:r w:rsidR="00D64217" w:rsidRPr="00FB4DDB">
        <w:rPr>
          <w:rFonts w:ascii="Liberation Sans" w:hAnsi="Liberation Sans"/>
          <w:color w:val="000000" w:themeColor="text1"/>
          <w:sz w:val="26"/>
          <w:szCs w:val="26"/>
        </w:rPr>
        <w:t>нтов рекламной конструкции.</w:t>
      </w:r>
    </w:p>
    <w:p w:rsidR="006B1D7C" w:rsidRPr="00FB4DDB" w:rsidRDefault="006B1D7C" w:rsidP="00FB4DDB">
      <w:pPr>
        <w:pStyle w:val="a3"/>
        <w:numPr>
          <w:ilvl w:val="2"/>
          <w:numId w:val="11"/>
        </w:numPr>
        <w:ind w:left="11" w:firstLine="69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В случаях аннулирования разрешения на установку и эксплуатацию рекламной конструкции, признания его недействительным, установления фактов ненадлежащего технического состояния или ненадлежащего эстетического вида рекламной конструкции, а также в случаях выявления иных нарушений действующего законодательства или условий настоящего договора при установке и эксплуатации рекламной конструкции, произвести своими силами и за свой счет 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демонтаж рекламной конструкции в течение 30 дней с даты получения предписания о демонтаже.    </w:t>
      </w:r>
    </w:p>
    <w:p w:rsidR="00D64217" w:rsidRPr="00FB4DDB" w:rsidRDefault="006B1D7C" w:rsidP="00C60B2A">
      <w:pPr>
        <w:pStyle w:val="a3"/>
        <w:numPr>
          <w:ilvl w:val="2"/>
          <w:numId w:val="11"/>
        </w:numPr>
        <w:spacing w:after="0"/>
        <w:ind w:left="0"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Обеспечивать</w:t>
      </w:r>
      <w:r w:rsidR="00D64217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своевременную 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>очистку</w:t>
      </w:r>
      <w:r w:rsidR="00D64217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и</w:t>
      </w:r>
      <w:r w:rsidR="00EC7BED">
        <w:rPr>
          <w:rFonts w:ascii="Liberation Sans" w:hAnsi="Liberation Sans"/>
          <w:color w:val="000000" w:themeColor="text1"/>
          <w:sz w:val="26"/>
          <w:szCs w:val="26"/>
        </w:rPr>
        <w:t xml:space="preserve"> уборку прилегающей к рекламной</w:t>
      </w:r>
      <w:r w:rsidR="00D64217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C7BED">
        <w:rPr>
          <w:rFonts w:ascii="Liberation Sans" w:hAnsi="Liberation Sans"/>
          <w:color w:val="000000" w:themeColor="text1"/>
          <w:sz w:val="26"/>
          <w:szCs w:val="26"/>
        </w:rPr>
        <w:t xml:space="preserve">конструкции </w:t>
      </w:r>
      <w:r w:rsidR="00D64217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территории. </w:t>
      </w:r>
    </w:p>
    <w:p w:rsidR="00D64217" w:rsidRPr="00FB4DDB" w:rsidRDefault="00D64217" w:rsidP="00C60B2A">
      <w:pPr>
        <w:pStyle w:val="a3"/>
        <w:numPr>
          <w:ilvl w:val="2"/>
          <w:numId w:val="11"/>
        </w:numPr>
        <w:spacing w:after="0"/>
        <w:ind w:left="0"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Не изменять характеристик рекламной конструкции, перечисленных в п. 1.</w:t>
      </w:r>
      <w:r w:rsidR="00EC7BED">
        <w:rPr>
          <w:rFonts w:ascii="Liberation Sans" w:hAnsi="Liberation Sans"/>
          <w:color w:val="000000" w:themeColor="text1"/>
          <w:sz w:val="26"/>
          <w:szCs w:val="26"/>
        </w:rPr>
        <w:t>2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настоящего договора.</w:t>
      </w:r>
    </w:p>
    <w:p w:rsidR="00315328" w:rsidRPr="00FB4DDB" w:rsidRDefault="00D64217" w:rsidP="00FB4DDB">
      <w:pPr>
        <w:pStyle w:val="a3"/>
        <w:numPr>
          <w:ilvl w:val="2"/>
          <w:numId w:val="11"/>
        </w:numPr>
        <w:ind w:left="0"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В случае необходимости в течении 10 дней заключить договор с ресурсоснабжающими организациями обеспечивающие электроснабжение рекламной конструкции.</w:t>
      </w:r>
    </w:p>
    <w:p w:rsidR="00D64217" w:rsidRPr="00FB4DDB" w:rsidRDefault="008C219D" w:rsidP="00C60B2A">
      <w:pPr>
        <w:pStyle w:val="a3"/>
        <w:numPr>
          <w:ilvl w:val="2"/>
          <w:numId w:val="11"/>
        </w:numPr>
        <w:spacing w:after="0"/>
        <w:ind w:left="0"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</w:t>
      </w:r>
    </w:p>
    <w:p w:rsidR="008C219D" w:rsidRPr="00C60B2A" w:rsidRDefault="00C60B2A" w:rsidP="00C60B2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3.4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.10. </w:t>
      </w:r>
      <w:r w:rsidR="008C219D" w:rsidRPr="00C60B2A">
        <w:rPr>
          <w:rFonts w:ascii="Liberation Sans" w:hAnsi="Liberation Sans"/>
          <w:color w:val="000000" w:themeColor="text1"/>
          <w:sz w:val="26"/>
          <w:szCs w:val="26"/>
        </w:rPr>
        <w:t>Выполнять требования контролирующих служб, касающиеся условий эксплуатации коммуникаций, сооружений, дорог и иных объектов, расположенных вблизи рекламной конструкции</w:t>
      </w:r>
      <w:r w:rsidR="00C9598E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, не препятствовать ремонту и обслуживанию указанных объектов. </w:t>
      </w:r>
    </w:p>
    <w:p w:rsidR="00C9598E" w:rsidRPr="00FB4DDB" w:rsidRDefault="00C60B2A" w:rsidP="00C60B2A">
      <w:pPr>
        <w:pStyle w:val="a3"/>
        <w:spacing w:after="0"/>
        <w:ind w:left="0"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3.4.11. </w:t>
      </w:r>
      <w:r w:rsidR="00C9598E" w:rsidRPr="00FB4DDB">
        <w:rPr>
          <w:rFonts w:ascii="Liberation Sans" w:hAnsi="Liberation Sans"/>
          <w:color w:val="000000" w:themeColor="text1"/>
          <w:sz w:val="26"/>
          <w:szCs w:val="26"/>
        </w:rPr>
        <w:t>Не нарушать права и законные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интересы землепользователей сме</w:t>
      </w:r>
      <w:r w:rsidR="00C9598E" w:rsidRPr="00FB4DDB">
        <w:rPr>
          <w:rFonts w:ascii="Liberation Sans" w:hAnsi="Liberation Sans"/>
          <w:color w:val="000000" w:themeColor="text1"/>
          <w:sz w:val="26"/>
          <w:szCs w:val="26"/>
        </w:rPr>
        <w:t>жных земельных участков.</w:t>
      </w:r>
    </w:p>
    <w:p w:rsidR="00C9598E" w:rsidRPr="00C60B2A" w:rsidRDefault="00C60B2A" w:rsidP="00C60B2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3.4.12. </w:t>
      </w:r>
      <w:r w:rsidR="00C9598E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Размещать на рекламной конструкции социальную рекламу на условиях, указанных в разделе </w:t>
      </w:r>
      <w:r w:rsidR="00FB4DDB"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C9598E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настоящего договора. </w:t>
      </w:r>
    </w:p>
    <w:p w:rsidR="00C9598E" w:rsidRPr="00C60B2A" w:rsidRDefault="00C60B2A" w:rsidP="00C60B2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3.4.13.</w:t>
      </w:r>
      <w:r w:rsidR="00C9598E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Не допускать передачу места </w:t>
      </w:r>
      <w:r w:rsidR="00EC7BED">
        <w:rPr>
          <w:rFonts w:ascii="Liberation Sans" w:hAnsi="Liberation Sans"/>
          <w:color w:val="000000" w:themeColor="text1"/>
          <w:sz w:val="26"/>
          <w:szCs w:val="26"/>
        </w:rPr>
        <w:t xml:space="preserve">установки рекламной конструкции </w:t>
      </w:r>
      <w:r w:rsidR="00C9598E" w:rsidRPr="00C60B2A">
        <w:rPr>
          <w:rFonts w:ascii="Liberation Sans" w:hAnsi="Liberation Sans"/>
          <w:color w:val="000000" w:themeColor="text1"/>
          <w:sz w:val="26"/>
          <w:szCs w:val="26"/>
        </w:rPr>
        <w:t>в аренду, безвозмездное пользование, доверительное управление, залог третьим лицам в течение всего срока действия настоящего договора.</w:t>
      </w:r>
    </w:p>
    <w:p w:rsidR="007E31E4" w:rsidRPr="00C60B2A" w:rsidRDefault="00C60B2A" w:rsidP="00C60B2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3.4.14. </w:t>
      </w:r>
      <w:r w:rsidR="007E31E4" w:rsidRPr="00C60B2A">
        <w:rPr>
          <w:rFonts w:ascii="Liberation Sans" w:hAnsi="Liberation Sans"/>
          <w:color w:val="000000" w:themeColor="text1"/>
          <w:sz w:val="26"/>
          <w:szCs w:val="26"/>
        </w:rPr>
        <w:t>С</w:t>
      </w:r>
      <w:r w:rsidR="00C9598E" w:rsidRPr="00C60B2A">
        <w:rPr>
          <w:rFonts w:ascii="Liberation Sans" w:hAnsi="Liberation Sans"/>
          <w:color w:val="000000" w:themeColor="text1"/>
          <w:sz w:val="26"/>
          <w:szCs w:val="26"/>
        </w:rPr>
        <w:t>воевременно производить оплату по настоящему договору в порядке, в размере и в сроки, установленные  разделом </w:t>
      </w:r>
      <w:r w:rsidR="007866A3" w:rsidRPr="00C60B2A">
        <w:rPr>
          <w:rFonts w:ascii="Liberation Sans" w:hAnsi="Liberation Sans"/>
          <w:color w:val="000000" w:themeColor="text1"/>
          <w:sz w:val="26"/>
          <w:szCs w:val="26"/>
        </w:rPr>
        <w:t>4</w:t>
      </w:r>
      <w:r w:rsidR="00C9598E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настоящего договора.</w:t>
      </w:r>
      <w:r w:rsidR="007E31E4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</w:p>
    <w:p w:rsidR="007E31E4" w:rsidRPr="00C60B2A" w:rsidRDefault="00C60B2A" w:rsidP="00C60B2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3.4.15. </w:t>
      </w:r>
      <w:r w:rsidR="008114A5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В течение </w:t>
      </w:r>
      <w:r>
        <w:rPr>
          <w:rFonts w:ascii="Liberation Sans" w:hAnsi="Liberation Sans"/>
          <w:color w:val="000000" w:themeColor="text1"/>
          <w:sz w:val="26"/>
          <w:szCs w:val="26"/>
        </w:rPr>
        <w:t>5 (пяти)</w:t>
      </w:r>
      <w:r w:rsidR="008114A5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дней с даты окончания срока действия или даты досрочного расторжения настоящего договора произвести своими силами и за свой счет демонтаж рекламной конструкции, при необходимости, восстановления технического состояния места</w:t>
      </w:r>
      <w:r w:rsidR="00EC7BED">
        <w:rPr>
          <w:rFonts w:ascii="Liberation Sans" w:hAnsi="Liberation Sans"/>
          <w:color w:val="000000" w:themeColor="text1"/>
          <w:sz w:val="26"/>
          <w:szCs w:val="26"/>
        </w:rPr>
        <w:t xml:space="preserve"> установки рекламной конструкции</w:t>
      </w:r>
      <w:r w:rsidR="008114A5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, а также благоустройство прилегающей территории, и передать Уполномоченному органу место </w:t>
      </w:r>
      <w:r w:rsidR="00123F7E">
        <w:rPr>
          <w:rFonts w:ascii="Liberation Sans" w:hAnsi="Liberation Sans"/>
          <w:color w:val="000000" w:themeColor="text1"/>
          <w:sz w:val="26"/>
          <w:szCs w:val="26"/>
        </w:rPr>
        <w:t xml:space="preserve">размещения рекламной конструкции </w:t>
      </w:r>
      <w:r w:rsidR="008114A5" w:rsidRPr="00C60B2A">
        <w:rPr>
          <w:rFonts w:ascii="Liberation Sans" w:hAnsi="Liberation Sans"/>
          <w:color w:val="000000" w:themeColor="text1"/>
          <w:sz w:val="26"/>
          <w:szCs w:val="26"/>
        </w:rPr>
        <w:t>в надлежащем состоянии по акту приема-передачи согласно Приложению № </w:t>
      </w:r>
      <w:r w:rsidR="00FB4DDB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2 </w:t>
      </w:r>
      <w:r w:rsidR="008114A5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к настоящему </w:t>
      </w:r>
      <w:r w:rsidR="00123F7E">
        <w:rPr>
          <w:rFonts w:ascii="Liberation Sans" w:hAnsi="Liberation Sans"/>
          <w:color w:val="000000" w:themeColor="text1"/>
          <w:sz w:val="26"/>
          <w:szCs w:val="26"/>
        </w:rPr>
        <w:t>д</w:t>
      </w:r>
      <w:r w:rsidR="008114A5" w:rsidRPr="00C60B2A">
        <w:rPr>
          <w:rFonts w:ascii="Liberation Sans" w:hAnsi="Liberation Sans"/>
          <w:color w:val="000000" w:themeColor="text1"/>
          <w:sz w:val="26"/>
          <w:szCs w:val="26"/>
        </w:rPr>
        <w:t>оговору.</w:t>
      </w:r>
      <w:r w:rsidR="0061784E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</w:p>
    <w:p w:rsidR="007E31E4" w:rsidRPr="00C60B2A" w:rsidRDefault="00C60B2A" w:rsidP="00C60B2A">
      <w:pPr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3.4.16. </w:t>
      </w:r>
      <w:r w:rsidR="007E31E4" w:rsidRPr="00C60B2A">
        <w:rPr>
          <w:rFonts w:ascii="Liberation Sans" w:hAnsi="Liberation Sans"/>
          <w:color w:val="000000" w:themeColor="text1"/>
          <w:sz w:val="26"/>
          <w:szCs w:val="26"/>
        </w:rPr>
        <w:t>В течение 5 (пяти) рабочих дней уведомлять Уполномоченный орган об изменении адреса (юридического, фактического, почтового, электронной почты), контактных телефонов, банковских реквизитов и иных юридически значимых фактах (реорганизации, ликвидации, приостановлении деятельности юридического лица, прекращении деятельности индивидуального предпринимателя, изменении лица, уполномоченного подписывать образующиеся в рамках исполнения настоящего договора документы), а также в случае отчуждения рекламной конструкции.</w:t>
      </w:r>
    </w:p>
    <w:p w:rsidR="00F61288" w:rsidRPr="00C60B2A" w:rsidRDefault="00C60B2A" w:rsidP="00C60B2A">
      <w:pPr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3.4.17. </w:t>
      </w:r>
      <w:r w:rsidR="00F61288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Рекламораспространитель </w:t>
      </w:r>
      <w:r w:rsidR="00572845" w:rsidRPr="00C60B2A">
        <w:rPr>
          <w:rFonts w:ascii="Liberation Sans" w:hAnsi="Liberation Sans"/>
          <w:color w:val="000000" w:themeColor="text1"/>
          <w:sz w:val="26"/>
          <w:szCs w:val="26"/>
        </w:rPr>
        <w:t>обязуется</w:t>
      </w:r>
      <w:r w:rsidR="00F61288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не допускать нахождения средств наружной рекламы без информационных сообщений. В случае временного </w:t>
      </w:r>
      <w:r w:rsidR="00572845" w:rsidRPr="00C60B2A">
        <w:rPr>
          <w:rFonts w:ascii="Liberation Sans" w:hAnsi="Liberation Sans"/>
          <w:color w:val="000000" w:themeColor="text1"/>
          <w:sz w:val="26"/>
          <w:szCs w:val="26"/>
        </w:rPr>
        <w:t>отсутствия</w:t>
      </w:r>
      <w:r w:rsidR="00F61288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на конструкции информационного (рекламного) сообщения</w:t>
      </w:r>
      <w:r w:rsidR="00FB4DDB" w:rsidRPr="00C60B2A">
        <w:rPr>
          <w:rFonts w:ascii="Liberation Sans" w:hAnsi="Liberation Sans"/>
          <w:color w:val="000000" w:themeColor="text1"/>
          <w:sz w:val="26"/>
          <w:szCs w:val="26"/>
        </w:rPr>
        <w:t>,</w:t>
      </w:r>
      <w:r w:rsidR="00F61288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Рекламораспространитель обязан по своему усмотрению разместить на информационно поле: </w:t>
      </w:r>
    </w:p>
    <w:p w:rsidR="00F61288" w:rsidRPr="00FB4DDB" w:rsidRDefault="00F61288" w:rsidP="00F61288">
      <w:pPr>
        <w:pStyle w:val="a3"/>
        <w:ind w:left="142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- саморекламу;</w:t>
      </w:r>
    </w:p>
    <w:p w:rsidR="00F61288" w:rsidRPr="00FB4DDB" w:rsidRDefault="00F61288" w:rsidP="00FB4DDB">
      <w:pPr>
        <w:pStyle w:val="a3"/>
        <w:ind w:left="0" w:firstLine="142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t>- закрыть информационное поле плакатом с видами территорий Российской Федерации или Ямало-Ненецкого автономного округа.</w:t>
      </w:r>
    </w:p>
    <w:p w:rsidR="00F61288" w:rsidRPr="00FB4DDB" w:rsidRDefault="00F61288" w:rsidP="00FB4DDB">
      <w:pPr>
        <w:pStyle w:val="a3"/>
        <w:ind w:left="0"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FB4DDB">
        <w:rPr>
          <w:rFonts w:ascii="Liberation Sans" w:hAnsi="Liberation Sans"/>
          <w:color w:val="000000" w:themeColor="text1"/>
          <w:sz w:val="26"/>
          <w:szCs w:val="26"/>
        </w:rPr>
        <w:lastRenderedPageBreak/>
        <w:t>3.4.18. Рекламораспростаритель обязуется предпринять все зависящие от него меры, предусмотренные действующим законодательством, направленные на установку рекламной конструкции.</w:t>
      </w:r>
    </w:p>
    <w:p w:rsidR="00F61288" w:rsidRPr="00FB4DDB" w:rsidRDefault="00FB4DDB" w:rsidP="00FB4DDB">
      <w:pPr>
        <w:pStyle w:val="a3"/>
        <w:ind w:left="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ab/>
      </w:r>
      <w:r w:rsidR="00F61288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При возникновении, после вступления в силу настоящего договора, обстоятельств, делающих невозможным осуществление установки рекламной конструкции на месте, определенном в п. 1.1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 и т.д.), а также при выявлении обстоятельств хоть </w:t>
      </w:r>
      <w:r w:rsidR="00995890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и существовавших до вступления в силу настоящего договора, но ставших известными Рекламораспространителю и (или) Уполномоченному органу при должной осмотрительности, после вступления в силу настоящего договора (выявление подземных инженерных сетей, планируемые строительные работы и т.д.), </w:t>
      </w:r>
      <w:r w:rsidRPr="00FB4DDB">
        <w:rPr>
          <w:rFonts w:ascii="Liberation Sans" w:hAnsi="Liberation Sans"/>
          <w:color w:val="000000" w:themeColor="text1"/>
          <w:sz w:val="26"/>
          <w:szCs w:val="26"/>
        </w:rPr>
        <w:t>договор,</w:t>
      </w:r>
      <w:r w:rsidR="00995890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мож</w:t>
      </w:r>
      <w:r>
        <w:rPr>
          <w:rFonts w:ascii="Liberation Sans" w:hAnsi="Liberation Sans"/>
          <w:color w:val="000000" w:themeColor="text1"/>
          <w:sz w:val="26"/>
          <w:szCs w:val="26"/>
        </w:rPr>
        <w:t>ет быть, расторгнут по соглашению</w:t>
      </w:r>
      <w:r w:rsidR="00995890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сторон или в соответствии с разделом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7</w:t>
      </w:r>
      <w:r w:rsidR="00995890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настоящего договора.</w:t>
      </w:r>
      <w:r w:rsidR="00F61288" w:rsidRPr="00FB4DDB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</w:p>
    <w:p w:rsidR="007E31E4" w:rsidRPr="00C60B2A" w:rsidRDefault="007E31E4" w:rsidP="007E31E4">
      <w:pPr>
        <w:pStyle w:val="a3"/>
        <w:ind w:left="1428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7E31E4" w:rsidRPr="004E3BD7" w:rsidRDefault="007E31E4" w:rsidP="00A057FD">
      <w:pPr>
        <w:pStyle w:val="a3"/>
        <w:numPr>
          <w:ilvl w:val="0"/>
          <w:numId w:val="11"/>
        </w:numPr>
        <w:spacing w:after="0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4E3BD7">
        <w:rPr>
          <w:rFonts w:ascii="Liberation Sans" w:hAnsi="Liberation Sans"/>
          <w:b/>
          <w:color w:val="000000" w:themeColor="text1"/>
          <w:sz w:val="26"/>
          <w:szCs w:val="26"/>
        </w:rPr>
        <w:t>Размер и порядок внесения платы</w:t>
      </w:r>
    </w:p>
    <w:p w:rsidR="001B12E4" w:rsidRPr="00C60B2A" w:rsidRDefault="004F0EB7" w:rsidP="00A057FD">
      <w:pPr>
        <w:tabs>
          <w:tab w:val="left" w:pos="720"/>
        </w:tabs>
        <w:ind w:firstLine="709"/>
        <w:jc w:val="both"/>
        <w:rPr>
          <w:rFonts w:ascii="Liberation Sans" w:hAnsi="Liberation Sans" w:cs="Liberation Sans"/>
          <w:b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4.1.</w:t>
      </w:r>
      <w:r w:rsidR="001B12E4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1B12E4" w:rsidRPr="00C60B2A">
        <w:rPr>
          <w:rFonts w:ascii="Liberation Sans" w:hAnsi="Liberation Sans" w:cs="Liberation Sans"/>
          <w:color w:val="000000"/>
          <w:sz w:val="26"/>
          <w:szCs w:val="26"/>
        </w:rPr>
        <w:t xml:space="preserve">Цена договора на срок его действия (5 лет) на основании </w:t>
      </w:r>
      <w:r w:rsidR="00123F7E" w:rsidRPr="00297EA5">
        <w:rPr>
          <w:rFonts w:ascii="Liberation Sans" w:hAnsi="Liberation Sans" w:cs="Liberation Sans"/>
          <w:color w:val="000000"/>
          <w:sz w:val="26"/>
          <w:szCs w:val="26"/>
        </w:rPr>
        <w:t xml:space="preserve">протокола </w:t>
      </w:r>
      <w:r w:rsidR="00123F7E">
        <w:rPr>
          <w:rFonts w:ascii="Liberation Sans" w:hAnsi="Liberation Sans" w:cs="Liberation Sans"/>
          <w:color w:val="000000"/>
          <w:sz w:val="26"/>
          <w:szCs w:val="26"/>
        </w:rPr>
        <w:t xml:space="preserve">подведения итогов аукциона в электронной форме от ____ № _____ </w:t>
      </w:r>
      <w:r w:rsidR="00123F7E" w:rsidRPr="00297EA5">
        <w:rPr>
          <w:rFonts w:ascii="Liberation Sans" w:hAnsi="Liberation Sans" w:cs="Liberation Sans"/>
          <w:sz w:val="26"/>
          <w:szCs w:val="26"/>
        </w:rPr>
        <w:t xml:space="preserve">на право </w:t>
      </w:r>
      <w:r w:rsidR="00123F7E" w:rsidRPr="00297EA5">
        <w:rPr>
          <w:rFonts w:ascii="Liberation Sans" w:hAnsi="Liberation Sans"/>
          <w:color w:val="000000" w:themeColor="text1"/>
          <w:sz w:val="26"/>
          <w:szCs w:val="26"/>
        </w:rPr>
        <w:t>заключения договора на установку и эксплуатацию рекламных конструкций</w:t>
      </w:r>
      <w:r w:rsidR="001B12E4" w:rsidRPr="00C60B2A">
        <w:rPr>
          <w:rFonts w:ascii="Liberation Sans" w:hAnsi="Liberation Sans" w:cs="Liberation Sans"/>
          <w:b/>
          <w:color w:val="000000"/>
          <w:sz w:val="26"/>
          <w:szCs w:val="26"/>
        </w:rPr>
        <w:t xml:space="preserve"> составляет ______________руб. (без учета НДС)</w:t>
      </w:r>
      <w:r w:rsidR="001B12E4" w:rsidRPr="00C60B2A">
        <w:rPr>
          <w:rFonts w:ascii="Liberation Sans" w:hAnsi="Liberation Sans" w:cs="Liberation Sans"/>
          <w:b/>
          <w:sz w:val="26"/>
          <w:szCs w:val="26"/>
        </w:rPr>
        <w:t>.</w:t>
      </w:r>
    </w:p>
    <w:p w:rsidR="00123A0A" w:rsidRPr="00C60B2A" w:rsidRDefault="001B12E4" w:rsidP="00123A0A">
      <w:pPr>
        <w:tabs>
          <w:tab w:val="left" w:pos="720"/>
        </w:tabs>
        <w:ind w:firstLine="70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4E3BD7">
        <w:rPr>
          <w:rFonts w:ascii="Liberation Sans" w:hAnsi="Liberation Sans" w:cs="Liberation Sans"/>
          <w:sz w:val="26"/>
          <w:szCs w:val="26"/>
        </w:rPr>
        <w:t xml:space="preserve">4.1.1. </w:t>
      </w:r>
      <w:r w:rsidR="00123A0A" w:rsidRPr="004E3BD7">
        <w:rPr>
          <w:rFonts w:ascii="Liberation Sans" w:hAnsi="Liberation Sans" w:cs="Liberation Sans"/>
          <w:sz w:val="26"/>
          <w:szCs w:val="26"/>
        </w:rPr>
        <w:t>Размер</w:t>
      </w:r>
      <w:r w:rsidR="00123A0A" w:rsidRPr="00C60B2A">
        <w:rPr>
          <w:rFonts w:ascii="Liberation Sans" w:hAnsi="Liberation Sans" w:cs="Liberation Sans"/>
          <w:b/>
          <w:sz w:val="26"/>
          <w:szCs w:val="26"/>
        </w:rPr>
        <w:t xml:space="preserve"> </w:t>
      </w:r>
      <w:r w:rsidR="00123A0A" w:rsidRPr="00C60B2A">
        <w:rPr>
          <w:rFonts w:ascii="Liberation Sans" w:hAnsi="Liberation Sans" w:cs="Liberation Sans"/>
          <w:color w:val="000000"/>
          <w:sz w:val="26"/>
          <w:szCs w:val="26"/>
        </w:rPr>
        <w:t xml:space="preserve">платы за право </w:t>
      </w:r>
      <w:r w:rsidR="000365AC">
        <w:rPr>
          <w:rFonts w:ascii="Liberation Sans" w:hAnsi="Liberation Sans" w:cs="Liberation Sans"/>
          <w:color w:val="000000"/>
          <w:sz w:val="26"/>
          <w:szCs w:val="26"/>
        </w:rPr>
        <w:t>на установку и эксплуатацию</w:t>
      </w:r>
      <w:r w:rsidR="00123A0A" w:rsidRPr="00C60B2A">
        <w:rPr>
          <w:rFonts w:ascii="Liberation Sans" w:hAnsi="Liberation Sans" w:cs="Liberation Sans"/>
          <w:color w:val="000000"/>
          <w:sz w:val="26"/>
          <w:szCs w:val="26"/>
        </w:rPr>
        <w:t xml:space="preserve"> рекламной конструкции указанной в п. 1.1. составляет </w:t>
      </w:r>
      <w:r w:rsidR="00123A0A" w:rsidRPr="00C60B2A">
        <w:rPr>
          <w:rFonts w:ascii="Liberation Sans" w:hAnsi="Liberation Sans" w:cs="Liberation Sans"/>
          <w:b/>
          <w:color w:val="000000"/>
          <w:sz w:val="26"/>
          <w:szCs w:val="26"/>
        </w:rPr>
        <w:t>_____ руб. в месяц (без учета НДС)</w:t>
      </w:r>
      <w:r w:rsidR="00123A0A" w:rsidRPr="00C60B2A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2466E6" w:rsidRPr="00C60B2A" w:rsidRDefault="002466E6" w:rsidP="00123A0A">
      <w:pPr>
        <w:tabs>
          <w:tab w:val="left" w:pos="720"/>
        </w:tabs>
        <w:ind w:firstLine="70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60B2A">
        <w:rPr>
          <w:rFonts w:ascii="Liberation Sans" w:hAnsi="Liberation Sans" w:cs="Liberation Sans"/>
          <w:color w:val="000000"/>
          <w:sz w:val="26"/>
          <w:szCs w:val="26"/>
        </w:rPr>
        <w:t xml:space="preserve">4.1.2. </w:t>
      </w:r>
      <w:r w:rsidR="009A7838">
        <w:rPr>
          <w:rFonts w:ascii="Liberation Sans" w:hAnsi="Liberation Sans" w:cs="Liberation Sans"/>
          <w:color w:val="000000"/>
          <w:sz w:val="26"/>
          <w:szCs w:val="26"/>
        </w:rPr>
        <w:t>Первый платеж</w:t>
      </w:r>
      <w:r w:rsidRPr="00C60B2A">
        <w:rPr>
          <w:rFonts w:ascii="Liberation Sans" w:hAnsi="Liberation Sans" w:cs="Liberation Sans"/>
          <w:color w:val="000000"/>
          <w:sz w:val="26"/>
          <w:szCs w:val="26"/>
        </w:rPr>
        <w:t xml:space="preserve"> по настоящему договору перечисляется в течении 5 (пяти) дней со дня выдачи разрешения на установку и эксплуатацию рекламной конструкции по следующим реквизитам: </w:t>
      </w:r>
    </w:p>
    <w:p w:rsidR="00EB2B30" w:rsidRPr="00C60B2A" w:rsidRDefault="00123A0A" w:rsidP="00123A0A">
      <w:pPr>
        <w:tabs>
          <w:tab w:val="left" w:pos="72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Единый казначейский счет 40102810145370000008 в РКЦ Салехард, г. Салехард, БИК 007182108, ИНН 8904013329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, </w:t>
      </w:r>
      <w:r w:rsidRPr="00C60B2A">
        <w:rPr>
          <w:rFonts w:ascii="Liberation Sans" w:hAnsi="Liberation Sans" w:cs="Liberation Sans"/>
          <w:sz w:val="26"/>
          <w:szCs w:val="26"/>
        </w:rPr>
        <w:t>КПП 890401001 УФК по ЯНАО (Департамент имущественных и жилищных отношений),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 </w:t>
      </w:r>
      <w:r w:rsidRPr="00C60B2A">
        <w:rPr>
          <w:rFonts w:ascii="Liberation Sans" w:hAnsi="Liberation Sans" w:cs="Liberation Sans"/>
          <w:sz w:val="26"/>
          <w:szCs w:val="26"/>
        </w:rPr>
        <w:t xml:space="preserve">Казначейский счет 03100643000000019000, </w:t>
      </w:r>
    </w:p>
    <w:p w:rsidR="00123A0A" w:rsidRPr="00C60B2A" w:rsidRDefault="00123A0A" w:rsidP="00123A0A">
      <w:pPr>
        <w:tabs>
          <w:tab w:val="left" w:pos="72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 xml:space="preserve">ОКТМО 71956000, КБК </w:t>
      </w:r>
      <w:r w:rsidR="00EB2B30" w:rsidRPr="00C60B2A">
        <w:rPr>
          <w:rFonts w:ascii="Liberation Sans" w:hAnsi="Liberation Sans" w:cs="Liberation Sans"/>
          <w:sz w:val="26"/>
          <w:szCs w:val="26"/>
        </w:rPr>
        <w:t>950 1 11 09080 04 0000 120</w:t>
      </w:r>
      <w:r w:rsidRPr="00C60B2A">
        <w:rPr>
          <w:rFonts w:ascii="Liberation Sans" w:hAnsi="Liberation Sans" w:cs="Liberation Sans"/>
          <w:sz w:val="26"/>
          <w:szCs w:val="26"/>
        </w:rPr>
        <w:t xml:space="preserve"> «</w:t>
      </w:r>
      <w:r w:rsidR="002466E6" w:rsidRPr="00C60B2A">
        <w:rPr>
          <w:rFonts w:ascii="Liberation Sans" w:hAnsi="Liberation Sans" w:cs="Liberation Sans"/>
          <w:sz w:val="26"/>
          <w:szCs w:val="26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</w:r>
      <w:r w:rsidRPr="00C60B2A">
        <w:rPr>
          <w:rFonts w:ascii="Liberation Sans" w:hAnsi="Liberation Sans" w:cs="Liberation Sans"/>
          <w:sz w:val="26"/>
          <w:szCs w:val="26"/>
        </w:rPr>
        <w:t xml:space="preserve">», с последующим предоставлением копий платежных документов </w:t>
      </w:r>
      <w:r w:rsidR="00123F7E">
        <w:rPr>
          <w:rFonts w:ascii="Liberation Sans" w:hAnsi="Liberation Sans" w:cs="Liberation Sans"/>
          <w:sz w:val="26"/>
          <w:szCs w:val="26"/>
        </w:rPr>
        <w:t>Уполномоченному органу</w:t>
      </w:r>
      <w:r w:rsidRPr="00C60B2A">
        <w:rPr>
          <w:rFonts w:ascii="Liberation Sans" w:hAnsi="Liberation Sans" w:cs="Liberation Sans"/>
          <w:sz w:val="26"/>
          <w:szCs w:val="26"/>
        </w:rPr>
        <w:t>.</w:t>
      </w:r>
    </w:p>
    <w:p w:rsidR="00123A0A" w:rsidRPr="00C60B2A" w:rsidRDefault="00123A0A" w:rsidP="00123A0A">
      <w:pPr>
        <w:tabs>
          <w:tab w:val="left" w:pos="72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При перечислении пени, штрафа КБК: 950 1 16 07090 04 0000 140.</w:t>
      </w:r>
    </w:p>
    <w:p w:rsidR="00EB2B30" w:rsidRPr="00C60B2A" w:rsidRDefault="00EB2B30" w:rsidP="00123A0A">
      <w:pPr>
        <w:tabs>
          <w:tab w:val="left" w:pos="720"/>
        </w:tabs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4.</w:t>
      </w:r>
      <w:r w:rsidR="00164106" w:rsidRPr="00C60B2A">
        <w:rPr>
          <w:rFonts w:ascii="Liberation Sans" w:hAnsi="Liberation Sans" w:cs="Liberation Sans"/>
          <w:sz w:val="26"/>
          <w:szCs w:val="26"/>
        </w:rPr>
        <w:t>2</w:t>
      </w:r>
      <w:r w:rsidRPr="00C60B2A">
        <w:rPr>
          <w:rFonts w:ascii="Liberation Sans" w:hAnsi="Liberation Sans" w:cs="Liberation Sans"/>
          <w:sz w:val="26"/>
          <w:szCs w:val="26"/>
        </w:rPr>
        <w:t>. Последующие платежи по настоящему договору вносятся за каждый месяц вперед, не позднее 10 числа каждого месяца.</w:t>
      </w:r>
    </w:p>
    <w:p w:rsidR="00EB2B30" w:rsidRPr="00C60B2A" w:rsidRDefault="00EB2B30" w:rsidP="00EB2B3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4.</w:t>
      </w:r>
      <w:r w:rsidR="00164106" w:rsidRPr="00C60B2A">
        <w:rPr>
          <w:rFonts w:ascii="Liberation Sans" w:hAnsi="Liberation Sans" w:cs="Liberation Sans"/>
          <w:sz w:val="26"/>
          <w:szCs w:val="26"/>
        </w:rPr>
        <w:t>3</w:t>
      </w:r>
      <w:r w:rsidRPr="00C60B2A">
        <w:rPr>
          <w:rFonts w:ascii="Liberation Sans" w:hAnsi="Liberation Sans" w:cs="Liberation Sans"/>
          <w:sz w:val="26"/>
          <w:szCs w:val="26"/>
        </w:rPr>
        <w:t xml:space="preserve">. </w:t>
      </w:r>
      <w:r w:rsidR="00123F7E">
        <w:rPr>
          <w:rFonts w:ascii="Liberation Sans" w:hAnsi="Liberation Sans" w:cs="Liberation Sans"/>
          <w:sz w:val="26"/>
          <w:szCs w:val="26"/>
        </w:rPr>
        <w:t>П</w:t>
      </w:r>
      <w:r w:rsidRPr="00C60B2A">
        <w:rPr>
          <w:rFonts w:ascii="Liberation Sans" w:hAnsi="Liberation Sans" w:cs="Liberation Sans"/>
          <w:sz w:val="26"/>
          <w:szCs w:val="26"/>
        </w:rPr>
        <w:t xml:space="preserve">лата может изменяться Уполномоченным органом в одностороннем порядке не чаще одного раза в год на основании отчета об оценке рыночной стоимости арендной платы за право </w:t>
      </w:r>
      <w:r w:rsidR="000365AC">
        <w:rPr>
          <w:rFonts w:ascii="Liberation Sans" w:hAnsi="Liberation Sans" w:cs="Liberation Sans"/>
          <w:sz w:val="26"/>
          <w:szCs w:val="26"/>
        </w:rPr>
        <w:t>на установку и эксплуатацию рекламной конструкции</w:t>
      </w:r>
      <w:r w:rsidRPr="00C60B2A">
        <w:rPr>
          <w:rFonts w:ascii="Liberation Sans" w:hAnsi="Liberation Sans" w:cs="Liberation Sans"/>
          <w:sz w:val="26"/>
          <w:szCs w:val="26"/>
        </w:rPr>
        <w:t xml:space="preserve">. </w:t>
      </w:r>
    </w:p>
    <w:p w:rsidR="00EB2B30" w:rsidRPr="00C60B2A" w:rsidRDefault="00EB2B30" w:rsidP="00EB2B3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Цена заключенного договора не может быть пересмотрена сторонами в сторону уменьшения.</w:t>
      </w:r>
    </w:p>
    <w:p w:rsidR="00EB2B30" w:rsidRPr="00C60B2A" w:rsidRDefault="00123F7E" w:rsidP="00EB2B3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>П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лата считается измененной с даты уведомления Рекламораспространителя об изменении </w:t>
      </w:r>
      <w:r>
        <w:rPr>
          <w:rFonts w:ascii="Liberation Sans" w:hAnsi="Liberation Sans" w:cs="Liberation Sans"/>
          <w:sz w:val="26"/>
          <w:szCs w:val="26"/>
        </w:rPr>
        <w:t>п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латы, путем направления уведомления на электронную почту, либо почтовый адрес Рекламораспространителя, указанные в разделе </w:t>
      </w:r>
      <w:r w:rsidR="00C60B2A" w:rsidRPr="00C60B2A">
        <w:rPr>
          <w:rFonts w:ascii="Liberation Sans" w:hAnsi="Liberation Sans" w:cs="Liberation Sans"/>
          <w:sz w:val="26"/>
          <w:szCs w:val="26"/>
        </w:rPr>
        <w:t>10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 настоящего договора, без заключения сторонами дополнительного соглашения.</w:t>
      </w:r>
    </w:p>
    <w:p w:rsidR="00EB2B30" w:rsidRPr="00C60B2A" w:rsidRDefault="00EB2B30" w:rsidP="00EB2B3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lastRenderedPageBreak/>
        <w:t xml:space="preserve">В случае уведомления Рекламораспространителя об изменении </w:t>
      </w:r>
      <w:r w:rsidR="00123F7E">
        <w:rPr>
          <w:rFonts w:ascii="Liberation Sans" w:hAnsi="Liberation Sans" w:cs="Liberation Sans"/>
          <w:sz w:val="26"/>
          <w:szCs w:val="26"/>
        </w:rPr>
        <w:t>п</w:t>
      </w:r>
      <w:r w:rsidRPr="00C60B2A">
        <w:rPr>
          <w:rFonts w:ascii="Liberation Sans" w:hAnsi="Liberation Sans" w:cs="Liberation Sans"/>
          <w:sz w:val="26"/>
          <w:szCs w:val="26"/>
        </w:rPr>
        <w:t>латы путем направления почтового отправления, уведомление об изменении арендной платы направляется заказным письмом и считается полученным</w:t>
      </w:r>
      <w:r w:rsidR="00123F7E">
        <w:rPr>
          <w:rFonts w:ascii="Liberation Sans" w:hAnsi="Liberation Sans" w:cs="Liberation Sans"/>
          <w:sz w:val="26"/>
          <w:szCs w:val="26"/>
        </w:rPr>
        <w:t xml:space="preserve"> </w:t>
      </w:r>
      <w:r w:rsidRPr="00C60B2A">
        <w:rPr>
          <w:rFonts w:ascii="Liberation Sans" w:hAnsi="Liberation Sans" w:cs="Liberation Sans"/>
          <w:sz w:val="26"/>
          <w:szCs w:val="26"/>
        </w:rPr>
        <w:t>Рекламораспространителем по истечение 30 (тридцати) дней с даты его отправки.</w:t>
      </w:r>
    </w:p>
    <w:p w:rsidR="000F01F8" w:rsidRPr="00C60B2A" w:rsidRDefault="000F01F8" w:rsidP="00EB2B3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 xml:space="preserve">4.4. </w:t>
      </w:r>
      <w:r w:rsidR="00237E47" w:rsidRPr="00C60B2A">
        <w:rPr>
          <w:rFonts w:ascii="Liberation Sans" w:hAnsi="Liberation Sans" w:cs="Liberation Sans"/>
          <w:sz w:val="26"/>
          <w:szCs w:val="26"/>
        </w:rPr>
        <w:t xml:space="preserve">На период размещения социальной </w:t>
      </w:r>
      <w:r w:rsidR="000365AC">
        <w:rPr>
          <w:rFonts w:ascii="Liberation Sans" w:hAnsi="Liberation Sans" w:cs="Liberation Sans"/>
          <w:sz w:val="26"/>
          <w:szCs w:val="26"/>
        </w:rPr>
        <w:t xml:space="preserve">рекламы </w:t>
      </w:r>
      <w:r w:rsidR="00237E47" w:rsidRPr="00C60B2A">
        <w:rPr>
          <w:rFonts w:ascii="Liberation Sans" w:hAnsi="Liberation Sans" w:cs="Liberation Sans"/>
          <w:sz w:val="26"/>
          <w:szCs w:val="26"/>
        </w:rPr>
        <w:t xml:space="preserve">в рамках настоящего договора Рекламораспространитель освобождается от платы установленной п. 4.1.1. настоящего договора, пропорционально площади рекламных полей, занятых социальной рекламой.  </w:t>
      </w:r>
      <w:r w:rsidRPr="00C60B2A">
        <w:rPr>
          <w:rFonts w:ascii="Liberation Sans" w:hAnsi="Liberation Sans" w:cs="Liberation Sans"/>
          <w:sz w:val="26"/>
          <w:szCs w:val="26"/>
        </w:rPr>
        <w:t xml:space="preserve"> </w:t>
      </w:r>
    </w:p>
    <w:p w:rsidR="00EB2B30" w:rsidRPr="00C60B2A" w:rsidRDefault="00164106" w:rsidP="00EB2B30">
      <w:pPr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4.</w:t>
      </w:r>
      <w:r w:rsidR="00237E47" w:rsidRPr="00C60B2A">
        <w:rPr>
          <w:rFonts w:ascii="Liberation Sans" w:hAnsi="Liberation Sans" w:cs="Liberation Sans"/>
          <w:sz w:val="26"/>
          <w:szCs w:val="26"/>
        </w:rPr>
        <w:t>5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. Реквизиты для перечисления платы по договору могут изменяться без составления дополнительного соглашения к </w:t>
      </w:r>
      <w:r w:rsidR="00123F7E">
        <w:rPr>
          <w:rFonts w:ascii="Liberation Sans" w:hAnsi="Liberation Sans" w:cs="Liberation Sans"/>
          <w:sz w:val="26"/>
          <w:szCs w:val="26"/>
        </w:rPr>
        <w:t>д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оговору путем размещения Уполномоченным органом информации о новых реквизитах на официальном сайте, </w:t>
      </w:r>
      <w:r w:rsidR="00EB2B30" w:rsidRPr="00C60B2A">
        <w:rPr>
          <w:rFonts w:ascii="Liberation Sans" w:hAnsi="Liberation Sans" w:cs="Liberation Sans"/>
          <w:bCs/>
          <w:color w:val="000000"/>
          <w:sz w:val="26"/>
          <w:szCs w:val="26"/>
        </w:rPr>
        <w:t xml:space="preserve">путем направления уведомления на электронную почту или почтовый адрес Рекламораспространителя, указанные в разделе </w:t>
      </w:r>
      <w:r w:rsidR="004E3BD7">
        <w:rPr>
          <w:rFonts w:ascii="Liberation Sans" w:hAnsi="Liberation Sans" w:cs="Liberation Sans"/>
          <w:bCs/>
          <w:color w:val="000000"/>
          <w:sz w:val="26"/>
          <w:szCs w:val="26"/>
        </w:rPr>
        <w:t>10</w:t>
      </w:r>
      <w:r w:rsidR="00EB2B30" w:rsidRPr="00C60B2A">
        <w:rPr>
          <w:rFonts w:ascii="Liberation Sans" w:hAnsi="Liberation Sans" w:cs="Liberation Sans"/>
          <w:bCs/>
          <w:color w:val="000000"/>
          <w:sz w:val="26"/>
          <w:szCs w:val="26"/>
        </w:rPr>
        <w:t xml:space="preserve"> настоящего договора,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 либо путем предоставления ее непосредственно Рекламораспрострателю по адресу: ЯНАО, г. Новый Уренгой, пр-т Ленинградский, д. 5Б, каб. 207.</w:t>
      </w:r>
    </w:p>
    <w:p w:rsidR="00EB2B30" w:rsidRPr="00C60B2A" w:rsidRDefault="00164106" w:rsidP="00EB2B30">
      <w:pPr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4.</w:t>
      </w:r>
      <w:r w:rsidR="00237E47" w:rsidRPr="00C60B2A">
        <w:rPr>
          <w:rFonts w:ascii="Liberation Sans" w:hAnsi="Liberation Sans" w:cs="Liberation Sans"/>
          <w:sz w:val="26"/>
          <w:szCs w:val="26"/>
        </w:rPr>
        <w:t>6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. В случае авансового внесения Рекламораспространителем арендных платежей 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 xml:space="preserve">по договору денежные средства в первую очередь засчитываются в счет уплаты платежей, начисленных за период пользования </w:t>
      </w:r>
      <w:r w:rsidRPr="00C60B2A">
        <w:rPr>
          <w:rFonts w:ascii="Liberation Sans" w:hAnsi="Liberation Sans" w:cs="Liberation Sans"/>
          <w:bCs/>
          <w:sz w:val="26"/>
          <w:szCs w:val="26"/>
        </w:rPr>
        <w:t>местом размещения рекламной конструкции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 xml:space="preserve">, во вторую – процентов, штрафов; оставшиеся денежные средства засчитываются в счет арендной платы на будущие периоды платежей. При изменении платы авансовое внесение платежей не освобождает </w:t>
      </w:r>
      <w:r w:rsidRPr="00C60B2A">
        <w:rPr>
          <w:rFonts w:ascii="Liberation Sans" w:hAnsi="Liberation Sans" w:cs="Liberation Sans"/>
          <w:bCs/>
          <w:sz w:val="26"/>
          <w:szCs w:val="26"/>
        </w:rPr>
        <w:t xml:space="preserve">Рекламораспространителя 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>от уплаты до</w:t>
      </w:r>
      <w:r w:rsidRPr="00C60B2A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>начисленных сумм платежей.</w:t>
      </w:r>
    </w:p>
    <w:p w:rsidR="00EB2B30" w:rsidRPr="00C60B2A" w:rsidRDefault="00164106" w:rsidP="00EB2B30">
      <w:pPr>
        <w:ind w:firstLine="709"/>
        <w:jc w:val="both"/>
        <w:rPr>
          <w:rFonts w:ascii="Liberation Sans" w:hAnsi="Liberation Sans" w:cs="Liberation Sans"/>
          <w:bCs/>
          <w:sz w:val="26"/>
          <w:szCs w:val="26"/>
        </w:rPr>
      </w:pPr>
      <w:r w:rsidRPr="00C60B2A">
        <w:rPr>
          <w:rFonts w:ascii="Liberation Sans" w:hAnsi="Liberation Sans" w:cs="Liberation Sans"/>
          <w:bCs/>
          <w:sz w:val="26"/>
          <w:szCs w:val="26"/>
        </w:rPr>
        <w:t>4.</w:t>
      </w:r>
      <w:r w:rsidR="00237E47" w:rsidRPr="00C60B2A">
        <w:rPr>
          <w:rFonts w:ascii="Liberation Sans" w:hAnsi="Liberation Sans" w:cs="Liberation Sans"/>
          <w:bCs/>
          <w:sz w:val="26"/>
          <w:szCs w:val="26"/>
        </w:rPr>
        <w:t>7</w:t>
      </w:r>
      <w:r w:rsidRPr="00C60B2A">
        <w:rPr>
          <w:rFonts w:ascii="Liberation Sans" w:hAnsi="Liberation Sans" w:cs="Liberation Sans"/>
          <w:bCs/>
          <w:sz w:val="26"/>
          <w:szCs w:val="26"/>
        </w:rPr>
        <w:t>.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 xml:space="preserve"> В случае досрочного расторжения договора плата, внесенная авансовыми платежами, подлежит возврату </w:t>
      </w:r>
      <w:r w:rsidRPr="00C60B2A">
        <w:rPr>
          <w:rFonts w:ascii="Liberation Sans" w:hAnsi="Liberation Sans" w:cs="Liberation Sans"/>
          <w:bCs/>
          <w:sz w:val="26"/>
          <w:szCs w:val="26"/>
        </w:rPr>
        <w:t>Рекламораспространителю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 xml:space="preserve"> в течение трех календарных месяцев с даты возврата </w:t>
      </w:r>
      <w:r w:rsidRPr="00C60B2A">
        <w:rPr>
          <w:rFonts w:ascii="Liberation Sans" w:hAnsi="Liberation Sans" w:cs="Liberation Sans"/>
          <w:bCs/>
          <w:sz w:val="26"/>
          <w:szCs w:val="26"/>
        </w:rPr>
        <w:t>Уполномоченному органу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Pr="00C60B2A">
        <w:rPr>
          <w:rFonts w:ascii="Liberation Sans" w:hAnsi="Liberation Sans" w:cs="Liberation Sans"/>
          <w:bCs/>
          <w:sz w:val="26"/>
          <w:szCs w:val="26"/>
        </w:rPr>
        <w:t>места размещения рекламной конструкции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>, за исключением платы, процентов и штрафа, начисленных до даты подписания акта приема-передачи</w:t>
      </w:r>
      <w:r w:rsidRPr="00C60B2A">
        <w:rPr>
          <w:rFonts w:ascii="Liberation Sans" w:hAnsi="Liberation Sans" w:cs="Liberation Sans"/>
          <w:bCs/>
          <w:sz w:val="26"/>
          <w:szCs w:val="26"/>
        </w:rPr>
        <w:t xml:space="preserve"> (возврата)</w:t>
      </w:r>
      <w:r w:rsidR="00EB2B30" w:rsidRPr="00C60B2A">
        <w:rPr>
          <w:rFonts w:ascii="Liberation Sans" w:hAnsi="Liberation Sans" w:cs="Liberation Sans"/>
          <w:bCs/>
          <w:sz w:val="26"/>
          <w:szCs w:val="26"/>
        </w:rPr>
        <w:t xml:space="preserve"> </w:t>
      </w:r>
      <w:r w:rsidRPr="00C60B2A">
        <w:rPr>
          <w:rFonts w:ascii="Liberation Sans" w:hAnsi="Liberation Sans" w:cs="Liberation Sans"/>
          <w:bCs/>
          <w:sz w:val="26"/>
          <w:szCs w:val="26"/>
        </w:rPr>
        <w:t xml:space="preserve">места размещения рекламной конструкции </w:t>
      </w:r>
      <w:r w:rsidR="00EB2B30" w:rsidRPr="00C60B2A">
        <w:rPr>
          <w:rFonts w:ascii="Liberation Sans" w:hAnsi="Liberation Sans" w:cs="Liberation Sans"/>
          <w:sz w:val="26"/>
          <w:szCs w:val="26"/>
        </w:rPr>
        <w:t xml:space="preserve"> и убытков </w:t>
      </w:r>
      <w:r w:rsidRPr="00C60B2A">
        <w:rPr>
          <w:rFonts w:ascii="Liberation Sans" w:hAnsi="Liberation Sans" w:cs="Liberation Sans"/>
          <w:sz w:val="26"/>
          <w:szCs w:val="26"/>
        </w:rPr>
        <w:t>Уполномоченного органа</w:t>
      </w:r>
      <w:r w:rsidR="00EB2B30" w:rsidRPr="00C60B2A">
        <w:rPr>
          <w:rFonts w:ascii="Liberation Sans" w:hAnsi="Liberation Sans" w:cs="Liberation Sans"/>
          <w:sz w:val="26"/>
          <w:szCs w:val="26"/>
        </w:rPr>
        <w:t>.</w:t>
      </w:r>
    </w:p>
    <w:p w:rsidR="00EB2B30" w:rsidRPr="00C60B2A" w:rsidRDefault="00EB2B30" w:rsidP="00EB2B3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 xml:space="preserve">Сумма произведенного </w:t>
      </w:r>
      <w:r w:rsidR="00164106" w:rsidRPr="00C60B2A">
        <w:rPr>
          <w:rFonts w:ascii="Liberation Sans" w:hAnsi="Liberation Sans" w:cs="Liberation Sans"/>
          <w:sz w:val="26"/>
          <w:szCs w:val="26"/>
        </w:rPr>
        <w:t>Рекламораспространителем</w:t>
      </w:r>
      <w:r w:rsidRPr="00C60B2A">
        <w:rPr>
          <w:rFonts w:ascii="Liberation Sans" w:hAnsi="Liberation Sans" w:cs="Liberation Sans"/>
          <w:sz w:val="26"/>
          <w:szCs w:val="26"/>
        </w:rPr>
        <w:t xml:space="preserve"> платежа, недостаточная для исполнения денежного обязательства полностью, погашает в первую очередь издержки </w:t>
      </w:r>
      <w:r w:rsidR="00164106" w:rsidRPr="00C60B2A">
        <w:rPr>
          <w:rFonts w:ascii="Liberation Sans" w:hAnsi="Liberation Sans" w:cs="Liberation Sans"/>
          <w:sz w:val="26"/>
          <w:szCs w:val="26"/>
        </w:rPr>
        <w:t>Уполномоченного органа</w:t>
      </w:r>
      <w:r w:rsidRPr="00C60B2A">
        <w:rPr>
          <w:rFonts w:ascii="Liberation Sans" w:hAnsi="Liberation Sans" w:cs="Liberation Sans"/>
          <w:sz w:val="26"/>
          <w:szCs w:val="26"/>
        </w:rPr>
        <w:t>, во вторую - арендную плату, в третью – проценты, штрафы.</w:t>
      </w:r>
    </w:p>
    <w:p w:rsidR="00164106" w:rsidRPr="00C60B2A" w:rsidRDefault="00164106" w:rsidP="00EB2B3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164106" w:rsidRPr="004E3BD7" w:rsidRDefault="000F01F8" w:rsidP="00C60B2A">
      <w:pPr>
        <w:pStyle w:val="a3"/>
        <w:numPr>
          <w:ilvl w:val="0"/>
          <w:numId w:val="11"/>
        </w:numPr>
        <w:jc w:val="center"/>
        <w:rPr>
          <w:rFonts w:ascii="Liberation Sans" w:hAnsi="Liberation Sans" w:cs="Liberation Sans"/>
          <w:b/>
          <w:sz w:val="26"/>
          <w:szCs w:val="26"/>
        </w:rPr>
      </w:pPr>
      <w:r w:rsidRPr="004E3BD7">
        <w:rPr>
          <w:rFonts w:ascii="Liberation Sans" w:hAnsi="Liberation Sans" w:cs="Liberation Sans"/>
          <w:b/>
          <w:sz w:val="26"/>
          <w:szCs w:val="26"/>
        </w:rPr>
        <w:t>Распространения социальной рекламы</w:t>
      </w:r>
    </w:p>
    <w:p w:rsidR="00237E47" w:rsidRPr="00C60B2A" w:rsidRDefault="007866A3" w:rsidP="004E3BD7">
      <w:pPr>
        <w:pStyle w:val="a3"/>
        <w:ind w:left="0"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.1. Рекламораспространитель в обязательном порядке размещает социальную рекламу на рекламной конструкции, установленной на месте размещения рекламной конструкции  указанной</w:t>
      </w:r>
      <w:r w:rsidR="004E3BD7">
        <w:rPr>
          <w:rFonts w:ascii="Liberation Sans" w:hAnsi="Liberation Sans"/>
          <w:color w:val="000000" w:themeColor="text1"/>
          <w:sz w:val="26"/>
          <w:szCs w:val="26"/>
        </w:rPr>
        <w:t xml:space="preserve"> в приложении № 1 к настоящему д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оговору. Под размещением социальной рекламы понимается установка (монтаж), демонтаж, работы по замене рекламных материалов в случае их повреждения и обслуживание в течение всего периода размещения.</w:t>
      </w:r>
    </w:p>
    <w:p w:rsidR="00366D1C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.2. Рекламораспространитель осуществляет размещение социальной рекламы  на основании заявок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Уполномоченного органа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, оформленных в письменной форме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приложению № </w:t>
      </w:r>
      <w:r w:rsidR="004E3BD7">
        <w:rPr>
          <w:rFonts w:ascii="Liberation Sans" w:hAnsi="Liberation Sans"/>
          <w:color w:val="000000" w:themeColor="text1"/>
          <w:sz w:val="26"/>
          <w:szCs w:val="26"/>
        </w:rPr>
        <w:t>3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настоящего договора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, направленных Рекламораспространителю не позднее, чем за </w:t>
      </w:r>
      <w:r w:rsidR="004E3BD7">
        <w:rPr>
          <w:rFonts w:ascii="Liberation Sans" w:hAnsi="Liberation Sans"/>
          <w:color w:val="000000" w:themeColor="text1"/>
          <w:sz w:val="26"/>
          <w:szCs w:val="26"/>
        </w:rPr>
        <w:t>3 (три)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4E3BD7">
        <w:rPr>
          <w:rFonts w:ascii="Liberation Sans" w:hAnsi="Liberation Sans"/>
          <w:color w:val="000000" w:themeColor="text1"/>
          <w:sz w:val="26"/>
          <w:szCs w:val="26"/>
        </w:rPr>
        <w:t>дня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до предполагаемой даты начала периода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размещения социальной рекламы.</w:t>
      </w:r>
    </w:p>
    <w:p w:rsidR="00366D1C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.3. Период размещения социальной рекл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амы 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может быть изменен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Уполномоченным органом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, о чем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Уполномоченный орган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письменно уведомляет Рекламораспространителя не позднее, чем за 3 (три) дня до предполагаемой даты начала периода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размещения социальной рекламы.</w:t>
      </w:r>
    </w:p>
    <w:p w:rsidR="00237E47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.4. Материалы социальной рекламы в готовой для распространения форме, 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предоставляются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Уполномоченным органом 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или лицами, планирующими расп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ространение социальной рекламы.</w:t>
      </w:r>
    </w:p>
    <w:p w:rsidR="00237E47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.5. Стороны не несут ответственность за недоставку или несвоевременную доставку материалов социальной рекламы, указанных в заявке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Уполномоченного органа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, лицами, планирующими распространение социальной рекламы. В указанных случаях дата начала размещения социальной </w:t>
      </w:r>
      <w:r w:rsidR="004E3BD7" w:rsidRPr="00C60B2A">
        <w:rPr>
          <w:rFonts w:ascii="Liberation Sans" w:hAnsi="Liberation Sans"/>
          <w:color w:val="000000" w:themeColor="text1"/>
          <w:sz w:val="26"/>
          <w:szCs w:val="26"/>
        </w:rPr>
        <w:t>рекламы,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и период размещения социальной рекламы изменяются пропорционально просрочке предоставления материалов.</w:t>
      </w:r>
    </w:p>
    <w:p w:rsidR="00237E47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.6. Рекламораспространитель обязан соблюдать сроки размещения материалов социальной рекламы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,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указанных в заявке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Уполномоченного органа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, при этом установка (монтаж) материалов социальной рекламы должен быть завершен в течение 3 (трех) рабочих дней с даты начала периода размещения социальной рекламы.</w:t>
      </w:r>
    </w:p>
    <w:p w:rsidR="00237E47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.7. Рекламораспространитель обязан осуществлять замену материалов социальной рекламы  в случае их повреждения не позднее 72 (семидесяти двух) часов с момента обнаружения повреждений и</w:t>
      </w:r>
      <w:r w:rsidR="004E3BD7">
        <w:rPr>
          <w:rFonts w:ascii="Liberation Sans" w:hAnsi="Liberation Sans"/>
          <w:color w:val="000000" w:themeColor="text1"/>
          <w:sz w:val="26"/>
          <w:szCs w:val="26"/>
        </w:rPr>
        <w:t xml:space="preserve"> (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или</w:t>
      </w:r>
      <w:r w:rsidR="004E3BD7">
        <w:rPr>
          <w:rFonts w:ascii="Liberation Sans" w:hAnsi="Liberation Sans"/>
          <w:color w:val="000000" w:themeColor="text1"/>
          <w:sz w:val="26"/>
          <w:szCs w:val="26"/>
        </w:rPr>
        <w:t>)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получения соответствующего требования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Уполномоченного органа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при условии предоставления запасных материалов.</w:t>
      </w:r>
    </w:p>
    <w:p w:rsidR="00237E47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.8. Рекламораспространитель обязан в течение 3 (трех) рабочих дней с даты начала периода размещения социальной рекламы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указанного в заявке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Уполномоченного органа,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предоставить в </w:t>
      </w:r>
      <w:r w:rsidR="00366D1C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Уполномоченный 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>орган,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подписанный со своей Стороны акт о распространении социальной рекламы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согласно приложению </w:t>
      </w:r>
      <w:r w:rsidR="004E3BD7">
        <w:rPr>
          <w:rFonts w:ascii="Liberation Sans" w:hAnsi="Liberation Sans"/>
          <w:color w:val="000000" w:themeColor="text1"/>
          <w:sz w:val="26"/>
          <w:szCs w:val="26"/>
        </w:rPr>
        <w:t xml:space="preserve">4 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>настоящего договора.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 </w:t>
      </w:r>
    </w:p>
    <w:p w:rsidR="00237E47" w:rsidRPr="00C60B2A" w:rsidRDefault="007866A3" w:rsidP="004E3BD7">
      <w:pPr>
        <w:widowControl w:val="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C60B2A">
        <w:rPr>
          <w:rFonts w:ascii="Liberation Sans" w:hAnsi="Liberation Sans"/>
          <w:color w:val="000000" w:themeColor="text1"/>
          <w:sz w:val="26"/>
          <w:szCs w:val="26"/>
        </w:rPr>
        <w:t>5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.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>9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. Рекламораспространитель обязан 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>осуществить демонтаж материалов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социальной рекламы 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с рекламной конструкции 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в течение 3 (трех) рабочих дней после даты окончания периода её размещения. Срок размещения материалов социальной рекламы считается истекшим с даты окончания периода ее размещения согласно заявке 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>Уполномоченного органа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>. За размещение материалов социальной рекламы по истечении срока для их размещения взимается плата согласно разделу </w:t>
      </w:r>
      <w:r w:rsidRPr="00C60B2A">
        <w:rPr>
          <w:rFonts w:ascii="Liberation Sans" w:hAnsi="Liberation Sans"/>
          <w:color w:val="000000" w:themeColor="text1"/>
          <w:sz w:val="26"/>
          <w:szCs w:val="26"/>
        </w:rPr>
        <w:t>4</w:t>
      </w:r>
      <w:r w:rsidR="00237E47" w:rsidRPr="00C60B2A">
        <w:rPr>
          <w:rFonts w:ascii="Liberation Sans" w:hAnsi="Liberation Sans"/>
          <w:color w:val="000000" w:themeColor="text1"/>
          <w:sz w:val="26"/>
          <w:szCs w:val="26"/>
        </w:rPr>
        <w:t xml:space="preserve"> настоящего Договора.</w:t>
      </w:r>
    </w:p>
    <w:p w:rsidR="00686D53" w:rsidRPr="00C60B2A" w:rsidRDefault="00686D53" w:rsidP="00237E47">
      <w:pPr>
        <w:widowControl w:val="0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4E3BD7" w:rsidRPr="004E3BD7" w:rsidRDefault="004B0085" w:rsidP="004E3BD7">
      <w:pPr>
        <w:pStyle w:val="a3"/>
        <w:numPr>
          <w:ilvl w:val="0"/>
          <w:numId w:val="11"/>
        </w:numPr>
        <w:tabs>
          <w:tab w:val="left" w:pos="720"/>
        </w:tabs>
        <w:ind w:left="660" w:firstLine="709"/>
        <w:jc w:val="center"/>
        <w:rPr>
          <w:rFonts w:ascii="Liberation Sans" w:hAnsi="Liberation Sans" w:cs="Liberation Sans"/>
          <w:sz w:val="26"/>
          <w:szCs w:val="26"/>
        </w:rPr>
      </w:pPr>
      <w:r w:rsidRPr="004E3BD7">
        <w:rPr>
          <w:rFonts w:ascii="Liberation Sans" w:hAnsi="Liberation Sans"/>
          <w:b/>
          <w:sz w:val="26"/>
          <w:szCs w:val="26"/>
        </w:rPr>
        <w:t>Ответственность сторон</w:t>
      </w:r>
    </w:p>
    <w:p w:rsidR="00EC67AB" w:rsidRPr="004E3BD7" w:rsidRDefault="00EA72F3" w:rsidP="004E3BD7">
      <w:pPr>
        <w:pStyle w:val="a3"/>
        <w:tabs>
          <w:tab w:val="left" w:pos="720"/>
        </w:tabs>
        <w:spacing w:after="0"/>
        <w:ind w:left="0" w:firstLine="709"/>
        <w:jc w:val="both"/>
        <w:rPr>
          <w:rFonts w:ascii="Liberation Sans" w:hAnsi="Liberation Sans" w:cs="Liberation Sans"/>
          <w:sz w:val="26"/>
          <w:szCs w:val="26"/>
        </w:rPr>
      </w:pPr>
      <w:r w:rsidRPr="004E3BD7">
        <w:rPr>
          <w:rFonts w:ascii="Liberation Sans" w:hAnsi="Liberation Sans"/>
          <w:sz w:val="26"/>
          <w:szCs w:val="26"/>
        </w:rPr>
        <w:t>6</w:t>
      </w:r>
      <w:r w:rsidR="004B0085" w:rsidRPr="004E3BD7">
        <w:rPr>
          <w:rFonts w:ascii="Liberation Sans" w:hAnsi="Liberation Sans"/>
          <w:sz w:val="26"/>
          <w:szCs w:val="26"/>
        </w:rPr>
        <w:t xml:space="preserve">.1. </w:t>
      </w:r>
      <w:r w:rsidR="00EC67AB" w:rsidRPr="004E3BD7">
        <w:rPr>
          <w:rFonts w:ascii="Liberation Sans" w:hAnsi="Liberation Sans" w:cs="Liberation Sans"/>
          <w:sz w:val="26"/>
          <w:szCs w:val="26"/>
        </w:rPr>
        <w:t xml:space="preserve">В случае нарушения Рекламораспространителем п. 4.1.1, п. 4.2. настоящего договора, Рекламораспространитель выплачивает Уполномоченному органу пени в размере 0,1 % в день от суммы задолженности по </w:t>
      </w:r>
      <w:r w:rsidR="009C66D6">
        <w:rPr>
          <w:rFonts w:ascii="Liberation Sans" w:hAnsi="Liberation Sans" w:cs="Liberation Sans"/>
          <w:sz w:val="26"/>
          <w:szCs w:val="26"/>
        </w:rPr>
        <w:t>о</w:t>
      </w:r>
      <w:r w:rsidR="00EC67AB" w:rsidRPr="004E3BD7">
        <w:rPr>
          <w:rFonts w:ascii="Liberation Sans" w:hAnsi="Liberation Sans" w:cs="Liberation Sans"/>
          <w:sz w:val="26"/>
          <w:szCs w:val="26"/>
        </w:rPr>
        <w:t>плате за каждый день просрочки платежа.</w:t>
      </w:r>
    </w:p>
    <w:p w:rsidR="004952E0" w:rsidRPr="00C60B2A" w:rsidRDefault="00EC67AB" w:rsidP="004E3BD7">
      <w:pPr>
        <w:pStyle w:val="afd"/>
        <w:spacing w:after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Началом применения указанной санкции считается день, следующий после наступления срока уплаты очередного платежа.</w:t>
      </w:r>
      <w:r w:rsidR="004952E0" w:rsidRPr="00C60B2A">
        <w:rPr>
          <w:rFonts w:ascii="Liberation Sans" w:hAnsi="Liberation Sans" w:cs="Liberation Sans"/>
          <w:sz w:val="26"/>
          <w:szCs w:val="26"/>
        </w:rPr>
        <w:t xml:space="preserve"> </w:t>
      </w:r>
    </w:p>
    <w:p w:rsidR="00E24AB3" w:rsidRPr="00C60B2A" w:rsidRDefault="00EA72F3" w:rsidP="00EA72F3">
      <w:pPr>
        <w:pStyle w:val="afd"/>
        <w:spacing w:after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6</w:t>
      </w:r>
      <w:r w:rsidR="004952E0" w:rsidRPr="00C60B2A">
        <w:rPr>
          <w:rFonts w:ascii="Liberation Sans" w:hAnsi="Liberation Sans" w:cs="Liberation Sans"/>
          <w:sz w:val="26"/>
          <w:szCs w:val="26"/>
        </w:rPr>
        <w:t xml:space="preserve">.2. Оплата неустойки, предусмотренной настоящим договором, не </w:t>
      </w:r>
      <w:r w:rsidR="00E24AB3" w:rsidRPr="00C60B2A">
        <w:rPr>
          <w:rFonts w:ascii="Liberation Sans" w:hAnsi="Liberation Sans" w:cs="Liberation Sans"/>
          <w:sz w:val="26"/>
          <w:szCs w:val="26"/>
        </w:rPr>
        <w:t>освобождает</w:t>
      </w:r>
      <w:r w:rsidR="004952E0" w:rsidRPr="00C60B2A">
        <w:rPr>
          <w:rFonts w:ascii="Liberation Sans" w:hAnsi="Liberation Sans" w:cs="Liberation Sans"/>
          <w:sz w:val="26"/>
          <w:szCs w:val="26"/>
        </w:rPr>
        <w:t xml:space="preserve"> Рекламораспро</w:t>
      </w:r>
      <w:r w:rsidR="00E24AB3" w:rsidRPr="00C60B2A">
        <w:rPr>
          <w:rFonts w:ascii="Liberation Sans" w:hAnsi="Liberation Sans" w:cs="Liberation Sans"/>
          <w:sz w:val="26"/>
          <w:szCs w:val="26"/>
        </w:rPr>
        <w:t>ст</w:t>
      </w:r>
      <w:r w:rsidR="004952E0" w:rsidRPr="00C60B2A">
        <w:rPr>
          <w:rFonts w:ascii="Liberation Sans" w:hAnsi="Liberation Sans" w:cs="Liberation Sans"/>
          <w:sz w:val="26"/>
          <w:szCs w:val="26"/>
        </w:rPr>
        <w:t>ранителя</w:t>
      </w:r>
      <w:r w:rsidR="00E24AB3" w:rsidRPr="00C60B2A">
        <w:rPr>
          <w:rFonts w:ascii="Liberation Sans" w:hAnsi="Liberation Sans" w:cs="Liberation Sans"/>
          <w:sz w:val="26"/>
          <w:szCs w:val="26"/>
        </w:rPr>
        <w:t xml:space="preserve"> от исполнения обязательств, предусмотренных настоящим договором.</w:t>
      </w:r>
    </w:p>
    <w:p w:rsidR="004952E0" w:rsidRPr="00C60B2A" w:rsidRDefault="00EA72F3" w:rsidP="00EA72F3">
      <w:pPr>
        <w:pStyle w:val="afd"/>
        <w:spacing w:after="0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 w:cs="Liberation Sans"/>
          <w:sz w:val="26"/>
          <w:szCs w:val="26"/>
        </w:rPr>
        <w:t>6</w:t>
      </w:r>
      <w:r w:rsidR="00E24AB3" w:rsidRPr="00C60B2A">
        <w:rPr>
          <w:rFonts w:ascii="Liberation Sans" w:hAnsi="Liberation Sans" w:cs="Liberation Sans"/>
          <w:sz w:val="26"/>
          <w:szCs w:val="26"/>
        </w:rPr>
        <w:t>.3. Прекращение настоящего договора по любому из оснований не освобождает Рекламораспространителя от обязательств по оплате неустойки, внесению платы по настоящему договору.</w:t>
      </w:r>
      <w:r w:rsidR="004952E0" w:rsidRPr="00C60B2A">
        <w:rPr>
          <w:rFonts w:ascii="Liberation Sans" w:hAnsi="Liberation Sans" w:cs="Liberation Sans"/>
          <w:sz w:val="26"/>
          <w:szCs w:val="26"/>
        </w:rPr>
        <w:t xml:space="preserve"> </w:t>
      </w:r>
    </w:p>
    <w:p w:rsidR="00F7021C" w:rsidRPr="00C60B2A" w:rsidRDefault="00EA72F3" w:rsidP="00EA72F3">
      <w:pPr>
        <w:pStyle w:val="afd"/>
        <w:spacing w:after="0"/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6</w:t>
      </w:r>
      <w:r w:rsidR="004B0085" w:rsidRPr="00C60B2A">
        <w:rPr>
          <w:rFonts w:ascii="Liberation Sans" w:hAnsi="Liberation Sans"/>
          <w:sz w:val="26"/>
          <w:szCs w:val="26"/>
        </w:rPr>
        <w:t>.</w:t>
      </w:r>
      <w:r w:rsidR="00E24AB3" w:rsidRPr="00C60B2A">
        <w:rPr>
          <w:rFonts w:ascii="Liberation Sans" w:hAnsi="Liberation Sans"/>
          <w:sz w:val="26"/>
          <w:szCs w:val="26"/>
        </w:rPr>
        <w:t>4</w:t>
      </w:r>
      <w:r w:rsidR="004B0085" w:rsidRPr="00C60B2A">
        <w:rPr>
          <w:rFonts w:ascii="Liberation Sans" w:hAnsi="Liberation Sans"/>
          <w:sz w:val="26"/>
          <w:szCs w:val="26"/>
        </w:rPr>
        <w:t xml:space="preserve">. </w:t>
      </w:r>
      <w:r w:rsidR="00E24AB3" w:rsidRPr="00C60B2A">
        <w:rPr>
          <w:rFonts w:ascii="Liberation Sans" w:hAnsi="Liberation Sans"/>
          <w:sz w:val="26"/>
          <w:szCs w:val="26"/>
        </w:rPr>
        <w:t xml:space="preserve">Рекламораспространитель несет ответственность за вред, причиненный жизни, здоровью или имуществу </w:t>
      </w:r>
      <w:r w:rsidRPr="00C60B2A">
        <w:rPr>
          <w:rFonts w:ascii="Liberation Sans" w:hAnsi="Liberation Sans"/>
          <w:sz w:val="26"/>
          <w:szCs w:val="26"/>
        </w:rPr>
        <w:t>третьих</w:t>
      </w:r>
      <w:r w:rsidR="00E24AB3" w:rsidRPr="00C60B2A">
        <w:rPr>
          <w:rFonts w:ascii="Liberation Sans" w:hAnsi="Liberation Sans"/>
          <w:sz w:val="26"/>
          <w:szCs w:val="26"/>
        </w:rPr>
        <w:t xml:space="preserve">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Рекламораспространителя в </w:t>
      </w:r>
      <w:r w:rsidRPr="00C60B2A">
        <w:rPr>
          <w:rFonts w:ascii="Liberation Sans" w:hAnsi="Liberation Sans"/>
          <w:sz w:val="26"/>
          <w:szCs w:val="26"/>
        </w:rPr>
        <w:t>соответствии с настоящим договором.</w:t>
      </w:r>
    </w:p>
    <w:p w:rsidR="00F7021C" w:rsidRPr="00C60B2A" w:rsidRDefault="00F7021C">
      <w:pPr>
        <w:ind w:firstLine="851"/>
        <w:jc w:val="both"/>
        <w:rPr>
          <w:rFonts w:ascii="Liberation Sans" w:hAnsi="Liberation Sans"/>
          <w:b/>
          <w:sz w:val="26"/>
          <w:szCs w:val="26"/>
        </w:rPr>
      </w:pPr>
    </w:p>
    <w:p w:rsidR="00F7021C" w:rsidRPr="00C60B2A" w:rsidRDefault="00F156AE">
      <w:pPr>
        <w:ind w:firstLine="851"/>
        <w:jc w:val="center"/>
        <w:rPr>
          <w:rFonts w:ascii="Liberation Sans" w:hAnsi="Liberation Sans"/>
          <w:b/>
          <w:sz w:val="26"/>
          <w:szCs w:val="26"/>
        </w:rPr>
      </w:pPr>
      <w:r w:rsidRPr="00C60B2A">
        <w:rPr>
          <w:rFonts w:ascii="Liberation Sans" w:hAnsi="Liberation Sans"/>
          <w:b/>
          <w:sz w:val="26"/>
          <w:szCs w:val="26"/>
        </w:rPr>
        <w:t>7</w:t>
      </w:r>
      <w:r w:rsidR="004B0085" w:rsidRPr="00C60B2A">
        <w:rPr>
          <w:rFonts w:ascii="Liberation Sans" w:hAnsi="Liberation Sans"/>
          <w:b/>
          <w:sz w:val="26"/>
          <w:szCs w:val="26"/>
        </w:rPr>
        <w:t>. Изменение, расторжение, прекращение действия договора</w:t>
      </w:r>
    </w:p>
    <w:p w:rsidR="00F7021C" w:rsidRPr="00C60B2A" w:rsidRDefault="00F156AE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lastRenderedPageBreak/>
        <w:t>7</w:t>
      </w:r>
      <w:r w:rsidR="004B0085" w:rsidRPr="00C60B2A">
        <w:rPr>
          <w:rFonts w:ascii="Liberation Sans" w:hAnsi="Liberation Sans"/>
          <w:sz w:val="26"/>
          <w:szCs w:val="26"/>
        </w:rPr>
        <w:t>.1. Допо</w:t>
      </w:r>
      <w:r w:rsidR="00EA72F3" w:rsidRPr="00C60B2A">
        <w:rPr>
          <w:rFonts w:ascii="Liberation Sans" w:hAnsi="Liberation Sans"/>
          <w:sz w:val="26"/>
          <w:szCs w:val="26"/>
        </w:rPr>
        <w:t>лнения и изменения в настоящий д</w:t>
      </w:r>
      <w:r w:rsidR="004B0085" w:rsidRPr="00C60B2A">
        <w:rPr>
          <w:rFonts w:ascii="Liberation Sans" w:hAnsi="Liberation Sans"/>
          <w:sz w:val="26"/>
          <w:szCs w:val="26"/>
        </w:rPr>
        <w:t xml:space="preserve">оговор вносятся                                по соглашению сторон. Вносимые в настоящий </w:t>
      </w:r>
      <w:r w:rsidR="00EA72F3" w:rsidRPr="00C60B2A">
        <w:rPr>
          <w:rFonts w:ascii="Liberation Sans" w:hAnsi="Liberation Sans"/>
          <w:sz w:val="26"/>
          <w:szCs w:val="26"/>
        </w:rPr>
        <w:t>д</w:t>
      </w:r>
      <w:r w:rsidR="004B0085" w:rsidRPr="00C60B2A">
        <w:rPr>
          <w:rFonts w:ascii="Liberation Sans" w:hAnsi="Liberation Sans"/>
          <w:sz w:val="26"/>
          <w:szCs w:val="26"/>
        </w:rPr>
        <w:t xml:space="preserve">оговор дополнения и изменения   рассматриваются сторонами в двухнедельный срок и оформляются дополнительными соглашениями, являющимися неотъемлемой частью настоящего </w:t>
      </w:r>
      <w:r w:rsidR="00EA72F3" w:rsidRPr="00C60B2A">
        <w:rPr>
          <w:rFonts w:ascii="Liberation Sans" w:hAnsi="Liberation Sans"/>
          <w:sz w:val="26"/>
          <w:szCs w:val="26"/>
        </w:rPr>
        <w:t>д</w:t>
      </w:r>
      <w:r w:rsidR="004B0085" w:rsidRPr="00C60B2A">
        <w:rPr>
          <w:rFonts w:ascii="Liberation Sans" w:hAnsi="Liberation Sans"/>
          <w:sz w:val="26"/>
          <w:szCs w:val="26"/>
        </w:rPr>
        <w:t>оговора.</w:t>
      </w:r>
    </w:p>
    <w:p w:rsidR="00F7021C" w:rsidRPr="00C60B2A" w:rsidRDefault="00F156AE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7</w:t>
      </w:r>
      <w:r w:rsidR="004B0085" w:rsidRPr="00C60B2A">
        <w:rPr>
          <w:rFonts w:ascii="Liberation Sans" w:hAnsi="Liberation Sans"/>
          <w:sz w:val="26"/>
          <w:szCs w:val="26"/>
        </w:rPr>
        <w:t xml:space="preserve">.2. </w:t>
      </w:r>
      <w:r w:rsidRPr="00C60B2A">
        <w:rPr>
          <w:rFonts w:ascii="Liberation Sans" w:hAnsi="Liberation Sans"/>
          <w:sz w:val="26"/>
          <w:szCs w:val="26"/>
        </w:rPr>
        <w:t>Уполномоченный орган</w:t>
      </w:r>
      <w:r w:rsidR="004B0085" w:rsidRPr="00C60B2A">
        <w:rPr>
          <w:rFonts w:ascii="Liberation Sans" w:hAnsi="Liberation Sans"/>
          <w:sz w:val="26"/>
          <w:szCs w:val="26"/>
        </w:rPr>
        <w:t xml:space="preserve"> вправе расторгнуть настоящий </w:t>
      </w:r>
      <w:r w:rsidRPr="00C60B2A">
        <w:rPr>
          <w:rFonts w:ascii="Liberation Sans" w:hAnsi="Liberation Sans"/>
          <w:sz w:val="26"/>
          <w:szCs w:val="26"/>
        </w:rPr>
        <w:t>д</w:t>
      </w:r>
      <w:r w:rsidR="004B0085" w:rsidRPr="00C60B2A">
        <w:rPr>
          <w:rFonts w:ascii="Liberation Sans" w:hAnsi="Liberation Sans"/>
          <w:sz w:val="26"/>
          <w:szCs w:val="26"/>
        </w:rPr>
        <w:t xml:space="preserve">оговор в одностороннем порядке, о чем за </w:t>
      </w:r>
      <w:r w:rsidR="009F636A" w:rsidRPr="00C60B2A">
        <w:rPr>
          <w:rFonts w:ascii="Liberation Sans" w:hAnsi="Liberation Sans"/>
          <w:sz w:val="26"/>
          <w:szCs w:val="26"/>
        </w:rPr>
        <w:t>30</w:t>
      </w:r>
      <w:r w:rsidR="004B0085" w:rsidRPr="00C60B2A">
        <w:rPr>
          <w:rFonts w:ascii="Liberation Sans" w:hAnsi="Liberation Sans"/>
          <w:sz w:val="26"/>
          <w:szCs w:val="26"/>
        </w:rPr>
        <w:t xml:space="preserve"> (</w:t>
      </w:r>
      <w:r w:rsidR="009F636A" w:rsidRPr="00C60B2A">
        <w:rPr>
          <w:rFonts w:ascii="Liberation Sans" w:hAnsi="Liberation Sans"/>
          <w:sz w:val="26"/>
          <w:szCs w:val="26"/>
        </w:rPr>
        <w:t>тридцать</w:t>
      </w:r>
      <w:r w:rsidR="004B0085" w:rsidRPr="00C60B2A">
        <w:rPr>
          <w:rFonts w:ascii="Liberation Sans" w:hAnsi="Liberation Sans"/>
          <w:sz w:val="26"/>
          <w:szCs w:val="26"/>
        </w:rPr>
        <w:t xml:space="preserve">) дней уведомляет </w:t>
      </w:r>
      <w:r w:rsidRPr="00C60B2A">
        <w:rPr>
          <w:rFonts w:ascii="Liberation Sans" w:hAnsi="Liberation Sans"/>
          <w:sz w:val="26"/>
          <w:szCs w:val="26"/>
        </w:rPr>
        <w:t>Рекламораспространителя</w:t>
      </w:r>
      <w:r w:rsidR="004B0085" w:rsidRPr="00C60B2A">
        <w:rPr>
          <w:rFonts w:ascii="Liberation Sans" w:hAnsi="Liberation Sans"/>
          <w:sz w:val="26"/>
          <w:szCs w:val="26"/>
        </w:rPr>
        <w:t>, в следующих случаях:</w:t>
      </w:r>
    </w:p>
    <w:p w:rsidR="00F7021C" w:rsidRPr="00C60B2A" w:rsidRDefault="004B0085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- необходимости решения задач социально-экономического развития города;</w:t>
      </w:r>
    </w:p>
    <w:p w:rsidR="00F7021C" w:rsidRPr="00C60B2A" w:rsidRDefault="004B0085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- изменения действующего законодательства;</w:t>
      </w:r>
    </w:p>
    <w:p w:rsidR="00F156AE" w:rsidRPr="00C60B2A" w:rsidRDefault="00F156AE" w:rsidP="00F156AE">
      <w:pPr>
        <w:pStyle w:val="ConsPlusNormal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  </w:t>
      </w:r>
      <w:r w:rsidR="004B0085" w:rsidRPr="00C60B2A">
        <w:rPr>
          <w:rFonts w:ascii="Liberation Sans" w:hAnsi="Liberation Sans"/>
          <w:sz w:val="26"/>
          <w:szCs w:val="26"/>
        </w:rPr>
        <w:t xml:space="preserve">- </w:t>
      </w:r>
      <w:r w:rsidRPr="00C60B2A">
        <w:rPr>
          <w:rFonts w:ascii="Liberation Sans" w:hAnsi="Liberation Sans" w:cs="Liberation Sans"/>
          <w:sz w:val="26"/>
          <w:szCs w:val="26"/>
        </w:rPr>
        <w:t xml:space="preserve">невнесения Рекламораспространителем арендной платы более двух раз подряд по истечении установленного п. 4.2 настоящего </w:t>
      </w:r>
      <w:r w:rsidR="002F589D" w:rsidRPr="00C60B2A">
        <w:rPr>
          <w:rFonts w:ascii="Liberation Sans" w:hAnsi="Liberation Sans" w:cs="Liberation Sans"/>
          <w:sz w:val="26"/>
          <w:szCs w:val="26"/>
        </w:rPr>
        <w:t>д</w:t>
      </w:r>
      <w:r w:rsidRPr="00C60B2A">
        <w:rPr>
          <w:rFonts w:ascii="Liberation Sans" w:hAnsi="Liberation Sans" w:cs="Liberation Sans"/>
          <w:sz w:val="26"/>
          <w:szCs w:val="26"/>
        </w:rPr>
        <w:t>оговора срока платежа;</w:t>
      </w:r>
    </w:p>
    <w:p w:rsidR="00F7021C" w:rsidRPr="00C60B2A" w:rsidRDefault="004B0085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- </w:t>
      </w:r>
      <w:r w:rsidR="0077233F" w:rsidRPr="00C60B2A">
        <w:rPr>
          <w:rFonts w:ascii="Liberation Sans" w:hAnsi="Liberation Sans"/>
          <w:sz w:val="26"/>
          <w:szCs w:val="26"/>
        </w:rPr>
        <w:t>аннулирование разрешения на установку и эксплуатацию</w:t>
      </w:r>
      <w:r w:rsidR="00572845" w:rsidRPr="00C60B2A">
        <w:rPr>
          <w:rFonts w:ascii="Liberation Sans" w:hAnsi="Liberation Sans"/>
          <w:sz w:val="26"/>
          <w:szCs w:val="26"/>
        </w:rPr>
        <w:t xml:space="preserve"> </w:t>
      </w:r>
      <w:r w:rsidR="0077233F" w:rsidRPr="00C60B2A">
        <w:rPr>
          <w:rFonts w:ascii="Liberation Sans" w:hAnsi="Liberation Sans"/>
          <w:sz w:val="26"/>
          <w:szCs w:val="26"/>
        </w:rPr>
        <w:t xml:space="preserve">рекламной конструкции или признание его недействительным по </w:t>
      </w:r>
      <w:r w:rsidR="009C66D6" w:rsidRPr="00C60B2A">
        <w:rPr>
          <w:rFonts w:ascii="Liberation Sans" w:hAnsi="Liberation Sans"/>
          <w:sz w:val="26"/>
          <w:szCs w:val="26"/>
        </w:rPr>
        <w:t>основаниям,</w:t>
      </w:r>
      <w:r w:rsidR="0077233F" w:rsidRPr="00C60B2A">
        <w:rPr>
          <w:rFonts w:ascii="Liberation Sans" w:hAnsi="Liberation Sans"/>
          <w:sz w:val="26"/>
          <w:szCs w:val="26"/>
        </w:rPr>
        <w:t xml:space="preserve"> </w:t>
      </w:r>
      <w:r w:rsidR="009C66D6">
        <w:rPr>
          <w:rFonts w:ascii="Liberation Sans" w:hAnsi="Liberation Sans"/>
          <w:sz w:val="26"/>
          <w:szCs w:val="26"/>
        </w:rPr>
        <w:t>предусмотренным</w:t>
      </w:r>
      <w:r w:rsidR="00572845" w:rsidRPr="00C60B2A">
        <w:rPr>
          <w:rFonts w:ascii="Liberation Sans" w:hAnsi="Liberation Sans"/>
          <w:sz w:val="26"/>
          <w:szCs w:val="26"/>
        </w:rPr>
        <w:t xml:space="preserve"> </w:t>
      </w:r>
      <w:r w:rsidR="000365AC">
        <w:rPr>
          <w:rFonts w:ascii="Liberation Sans" w:hAnsi="Liberation Sans"/>
          <w:sz w:val="26"/>
          <w:szCs w:val="26"/>
        </w:rPr>
        <w:t xml:space="preserve">действующим </w:t>
      </w:r>
      <w:r w:rsidR="00572845" w:rsidRPr="00C60B2A">
        <w:rPr>
          <w:rFonts w:ascii="Liberation Sans" w:hAnsi="Liberation Sans"/>
          <w:sz w:val="26"/>
          <w:szCs w:val="26"/>
        </w:rPr>
        <w:t>законодательством</w:t>
      </w:r>
      <w:r w:rsidR="009C66D6">
        <w:rPr>
          <w:rFonts w:ascii="Liberation Sans" w:hAnsi="Liberation Sans"/>
          <w:sz w:val="26"/>
          <w:szCs w:val="26"/>
        </w:rPr>
        <w:t xml:space="preserve"> Российской Федерации</w:t>
      </w:r>
      <w:r w:rsidR="00572845" w:rsidRPr="00C60B2A">
        <w:rPr>
          <w:rFonts w:ascii="Liberation Sans" w:hAnsi="Liberation Sans"/>
          <w:sz w:val="26"/>
          <w:szCs w:val="26"/>
        </w:rPr>
        <w:t>;</w:t>
      </w:r>
    </w:p>
    <w:p w:rsidR="00F7021C" w:rsidRPr="00C60B2A" w:rsidRDefault="004B0085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- </w:t>
      </w:r>
      <w:r w:rsidR="00572845" w:rsidRPr="00C60B2A">
        <w:rPr>
          <w:rFonts w:ascii="Liberation Sans" w:hAnsi="Liberation Sans"/>
          <w:sz w:val="26"/>
          <w:szCs w:val="26"/>
        </w:rPr>
        <w:t xml:space="preserve">демонтажа рекламной конструкции, в </w:t>
      </w:r>
      <w:r w:rsidR="000365AC" w:rsidRPr="00C60B2A">
        <w:rPr>
          <w:rFonts w:ascii="Liberation Sans" w:hAnsi="Liberation Sans"/>
          <w:sz w:val="26"/>
          <w:szCs w:val="26"/>
        </w:rPr>
        <w:t>случае,</w:t>
      </w:r>
      <w:r w:rsidR="00572845" w:rsidRPr="00C60B2A">
        <w:rPr>
          <w:rFonts w:ascii="Liberation Sans" w:hAnsi="Liberation Sans"/>
          <w:sz w:val="26"/>
          <w:szCs w:val="26"/>
        </w:rPr>
        <w:t xml:space="preserve"> </w:t>
      </w:r>
      <w:r w:rsidR="000A3A15" w:rsidRPr="00C60B2A">
        <w:rPr>
          <w:rFonts w:ascii="Liberation Sans" w:hAnsi="Liberation Sans"/>
          <w:sz w:val="26"/>
          <w:szCs w:val="26"/>
        </w:rPr>
        <w:t>предусмотренном</w:t>
      </w:r>
      <w:r w:rsidR="00572845" w:rsidRPr="00C60B2A">
        <w:rPr>
          <w:rFonts w:ascii="Liberation Sans" w:hAnsi="Liberation Sans"/>
          <w:sz w:val="26"/>
          <w:szCs w:val="26"/>
        </w:rPr>
        <w:t xml:space="preserve"> п. 3.4.15 настоящего договора;</w:t>
      </w:r>
    </w:p>
    <w:p w:rsidR="00F7021C" w:rsidRPr="00C60B2A" w:rsidRDefault="004B0085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- </w:t>
      </w:r>
      <w:r w:rsidR="00572845" w:rsidRPr="00C60B2A">
        <w:rPr>
          <w:rFonts w:ascii="Liberation Sans" w:hAnsi="Liberation Sans"/>
          <w:sz w:val="26"/>
          <w:szCs w:val="26"/>
        </w:rPr>
        <w:t>изменения градостроительного плана, схемы территориального планирования и</w:t>
      </w:r>
      <w:r w:rsidR="000A3A15" w:rsidRPr="00C60B2A">
        <w:rPr>
          <w:rFonts w:ascii="Liberation Sans" w:hAnsi="Liberation Sans"/>
          <w:sz w:val="26"/>
          <w:szCs w:val="26"/>
        </w:rPr>
        <w:t>ли</w:t>
      </w:r>
      <w:r w:rsidR="00572845" w:rsidRPr="00C60B2A">
        <w:rPr>
          <w:rFonts w:ascii="Liberation Sans" w:hAnsi="Liberation Sans"/>
          <w:sz w:val="26"/>
          <w:szCs w:val="26"/>
        </w:rPr>
        <w:t xml:space="preserve"> Схемы;</w:t>
      </w:r>
    </w:p>
    <w:p w:rsidR="000A3A15" w:rsidRPr="00C60B2A" w:rsidRDefault="00572845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- </w:t>
      </w:r>
      <w:r w:rsidR="000A3A15" w:rsidRPr="00C60B2A">
        <w:rPr>
          <w:rFonts w:ascii="Liberation Sans" w:hAnsi="Liberation Sans"/>
          <w:sz w:val="26"/>
          <w:szCs w:val="26"/>
        </w:rPr>
        <w:t>возникновения</w:t>
      </w:r>
      <w:r w:rsidRPr="00C60B2A">
        <w:rPr>
          <w:rFonts w:ascii="Liberation Sans" w:hAnsi="Liberation Sans"/>
          <w:sz w:val="26"/>
          <w:szCs w:val="26"/>
        </w:rPr>
        <w:t xml:space="preserve"> и (или) установления обстоятельств, делающих невозможным осуществления установки рекламной конструкции на месте, определенном в п. 1.1 настоящего договора, в том числе: ведение градостроительных работ, работ по ремонту инженерных сетей, а также возникновения права собственности третьих лиц в отношении земельного участка, ранее находившегося в неразграниченной государственной или муниципальной собственности, </w:t>
      </w:r>
      <w:r w:rsidR="000A3A15" w:rsidRPr="00C60B2A">
        <w:rPr>
          <w:rFonts w:ascii="Liberation Sans" w:hAnsi="Liberation Sans"/>
          <w:sz w:val="26"/>
          <w:szCs w:val="26"/>
        </w:rPr>
        <w:t>н</w:t>
      </w:r>
      <w:r w:rsidRPr="00C60B2A">
        <w:rPr>
          <w:rFonts w:ascii="Liberation Sans" w:hAnsi="Liberation Sans"/>
          <w:sz w:val="26"/>
          <w:szCs w:val="26"/>
        </w:rPr>
        <w:t>а котором в соответствии с п. 1.1 настоящего договора предоставляется право установить и (или) э</w:t>
      </w:r>
      <w:r w:rsidR="000A3A15" w:rsidRPr="00C60B2A">
        <w:rPr>
          <w:rFonts w:ascii="Liberation Sans" w:hAnsi="Liberation Sans"/>
          <w:sz w:val="26"/>
          <w:szCs w:val="26"/>
        </w:rPr>
        <w:t>ксплуатировать рекламную конструкцию;</w:t>
      </w:r>
    </w:p>
    <w:p w:rsidR="00572845" w:rsidRPr="00C60B2A" w:rsidRDefault="000A3A15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- </w:t>
      </w:r>
      <w:r w:rsidR="00572845" w:rsidRPr="00C60B2A">
        <w:rPr>
          <w:rFonts w:ascii="Liberation Sans" w:hAnsi="Liberation Sans"/>
          <w:sz w:val="26"/>
          <w:szCs w:val="26"/>
        </w:rPr>
        <w:t xml:space="preserve"> </w:t>
      </w:r>
      <w:r w:rsidRPr="00C60B2A">
        <w:rPr>
          <w:rFonts w:ascii="Liberation Sans" w:hAnsi="Liberation Sans"/>
          <w:sz w:val="26"/>
          <w:szCs w:val="26"/>
        </w:rPr>
        <w:t xml:space="preserve">использование места размещения рекламной конструкции не по целевому назначению, а также не использование предоставляемого места в течении </w:t>
      </w:r>
      <w:r w:rsidR="000365AC">
        <w:rPr>
          <w:rFonts w:ascii="Liberation Sans" w:hAnsi="Liberation Sans"/>
          <w:sz w:val="26"/>
          <w:szCs w:val="26"/>
        </w:rPr>
        <w:t>трех</w:t>
      </w:r>
      <w:r w:rsidRPr="00C60B2A">
        <w:rPr>
          <w:rFonts w:ascii="Liberation Sans" w:hAnsi="Liberation Sans"/>
          <w:sz w:val="26"/>
          <w:szCs w:val="26"/>
        </w:rPr>
        <w:t xml:space="preserve"> месяцев после получения разрешения на установку и эксплуатацию рекламной конструкции. </w:t>
      </w:r>
    </w:p>
    <w:p w:rsidR="00D44551" w:rsidRDefault="009E6266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7</w:t>
      </w:r>
      <w:r w:rsidR="004B0085" w:rsidRPr="00C60B2A">
        <w:rPr>
          <w:rFonts w:ascii="Liberation Sans" w:hAnsi="Liberation Sans"/>
          <w:sz w:val="26"/>
          <w:szCs w:val="26"/>
        </w:rPr>
        <w:t xml:space="preserve">.3. Расторжение настоящего </w:t>
      </w:r>
      <w:r w:rsidRPr="00C60B2A">
        <w:rPr>
          <w:rFonts w:ascii="Liberation Sans" w:hAnsi="Liberation Sans"/>
          <w:sz w:val="26"/>
          <w:szCs w:val="26"/>
        </w:rPr>
        <w:t>д</w:t>
      </w:r>
      <w:r w:rsidR="004B0085" w:rsidRPr="00C60B2A">
        <w:rPr>
          <w:rFonts w:ascii="Liberation Sans" w:hAnsi="Liberation Sans"/>
          <w:sz w:val="26"/>
          <w:szCs w:val="26"/>
        </w:rPr>
        <w:t xml:space="preserve">оговора не освобождает </w:t>
      </w:r>
      <w:r w:rsidR="00D44551">
        <w:rPr>
          <w:rFonts w:ascii="Liberation Sans" w:hAnsi="Liberation Sans"/>
          <w:sz w:val="26"/>
          <w:szCs w:val="26"/>
        </w:rPr>
        <w:t xml:space="preserve">о </w:t>
      </w:r>
      <w:r w:rsidR="004B0085" w:rsidRPr="00C60B2A">
        <w:rPr>
          <w:rFonts w:ascii="Liberation Sans" w:hAnsi="Liberation Sans"/>
          <w:sz w:val="26"/>
          <w:szCs w:val="26"/>
        </w:rPr>
        <w:t>необходимости</w:t>
      </w:r>
      <w:r w:rsidR="00D44551">
        <w:rPr>
          <w:rFonts w:ascii="Liberation Sans" w:hAnsi="Liberation Sans"/>
          <w:sz w:val="26"/>
          <w:szCs w:val="26"/>
        </w:rPr>
        <w:t xml:space="preserve"> возмещения Рекламораспространителем нанесенного им Уполномоченному органу ущерба.</w:t>
      </w:r>
      <w:r w:rsidR="004B0085" w:rsidRPr="00C60B2A">
        <w:rPr>
          <w:rFonts w:ascii="Liberation Sans" w:hAnsi="Liberation Sans"/>
          <w:sz w:val="26"/>
          <w:szCs w:val="26"/>
        </w:rPr>
        <w:t xml:space="preserve"> </w:t>
      </w:r>
    </w:p>
    <w:p w:rsidR="00F7021C" w:rsidRPr="00C60B2A" w:rsidRDefault="009E6266">
      <w:pPr>
        <w:ind w:firstLine="851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7</w:t>
      </w:r>
      <w:r w:rsidR="004B0085" w:rsidRPr="00C60B2A">
        <w:rPr>
          <w:rFonts w:ascii="Liberation Sans" w:hAnsi="Liberation Sans"/>
          <w:sz w:val="26"/>
          <w:szCs w:val="26"/>
        </w:rPr>
        <w:t xml:space="preserve">.4. Настоящий </w:t>
      </w:r>
      <w:r w:rsidRPr="00C60B2A">
        <w:rPr>
          <w:rFonts w:ascii="Liberation Sans" w:hAnsi="Liberation Sans"/>
          <w:sz w:val="26"/>
          <w:szCs w:val="26"/>
        </w:rPr>
        <w:t>д</w:t>
      </w:r>
      <w:r w:rsidR="004B0085" w:rsidRPr="00C60B2A">
        <w:rPr>
          <w:rFonts w:ascii="Liberation Sans" w:hAnsi="Liberation Sans"/>
          <w:sz w:val="26"/>
          <w:szCs w:val="26"/>
        </w:rPr>
        <w:t>оговор может быть также расторгнут</w:t>
      </w:r>
      <w:r w:rsidR="009F636A" w:rsidRPr="00C60B2A">
        <w:rPr>
          <w:rFonts w:ascii="Liberation Sans" w:hAnsi="Liberation Sans"/>
          <w:sz w:val="26"/>
          <w:szCs w:val="26"/>
        </w:rPr>
        <w:t>,</w:t>
      </w:r>
      <w:r w:rsidR="004B0085" w:rsidRPr="00C60B2A">
        <w:rPr>
          <w:rFonts w:ascii="Liberation Sans" w:hAnsi="Liberation Sans"/>
          <w:sz w:val="26"/>
          <w:szCs w:val="26"/>
        </w:rPr>
        <w:t xml:space="preserve"> на основании     </w:t>
      </w:r>
      <w:r w:rsidR="009F636A" w:rsidRPr="00C60B2A">
        <w:rPr>
          <w:rFonts w:ascii="Liberation Sans" w:hAnsi="Liberation Sans"/>
          <w:sz w:val="26"/>
          <w:szCs w:val="26"/>
        </w:rPr>
        <w:t xml:space="preserve">                решения </w:t>
      </w:r>
      <w:r w:rsidRPr="00C60B2A">
        <w:rPr>
          <w:rFonts w:ascii="Liberation Sans" w:hAnsi="Liberation Sans"/>
          <w:sz w:val="26"/>
          <w:szCs w:val="26"/>
        </w:rPr>
        <w:t>Рекламораспространителя</w:t>
      </w:r>
      <w:r w:rsidR="004B0085" w:rsidRPr="00C60B2A">
        <w:rPr>
          <w:rFonts w:ascii="Liberation Sans" w:hAnsi="Liberation Sans"/>
          <w:sz w:val="26"/>
          <w:szCs w:val="26"/>
        </w:rPr>
        <w:t xml:space="preserve"> и уведомления </w:t>
      </w:r>
      <w:r w:rsidRPr="00C60B2A">
        <w:rPr>
          <w:rFonts w:ascii="Liberation Sans" w:hAnsi="Liberation Sans"/>
          <w:sz w:val="26"/>
          <w:szCs w:val="26"/>
        </w:rPr>
        <w:t>Уполномоченного органа</w:t>
      </w:r>
      <w:r w:rsidR="004B0085" w:rsidRPr="00C60B2A">
        <w:rPr>
          <w:rFonts w:ascii="Liberation Sans" w:hAnsi="Liberation Sans"/>
          <w:sz w:val="26"/>
          <w:szCs w:val="26"/>
        </w:rPr>
        <w:t xml:space="preserve"> о его расторжении не позднее, чем за </w:t>
      </w:r>
      <w:r w:rsidRPr="00C60B2A">
        <w:rPr>
          <w:rFonts w:ascii="Liberation Sans" w:hAnsi="Liberation Sans"/>
          <w:sz w:val="26"/>
          <w:szCs w:val="26"/>
        </w:rPr>
        <w:t>3</w:t>
      </w:r>
      <w:r w:rsidR="009F636A" w:rsidRPr="00C60B2A">
        <w:rPr>
          <w:rFonts w:ascii="Liberation Sans" w:hAnsi="Liberation Sans"/>
          <w:sz w:val="26"/>
          <w:szCs w:val="26"/>
        </w:rPr>
        <w:t>0</w:t>
      </w:r>
      <w:r w:rsidR="004B0085" w:rsidRPr="00C60B2A">
        <w:rPr>
          <w:rFonts w:ascii="Liberation Sans" w:hAnsi="Liberation Sans"/>
          <w:sz w:val="26"/>
          <w:szCs w:val="26"/>
        </w:rPr>
        <w:t xml:space="preserve"> (</w:t>
      </w:r>
      <w:r w:rsidRPr="00C60B2A">
        <w:rPr>
          <w:rFonts w:ascii="Liberation Sans" w:hAnsi="Liberation Sans"/>
          <w:sz w:val="26"/>
          <w:szCs w:val="26"/>
        </w:rPr>
        <w:t>тридцать</w:t>
      </w:r>
      <w:r w:rsidR="004B0085" w:rsidRPr="00C60B2A">
        <w:rPr>
          <w:rFonts w:ascii="Liberation Sans" w:hAnsi="Liberation Sans"/>
          <w:sz w:val="26"/>
          <w:szCs w:val="26"/>
        </w:rPr>
        <w:t xml:space="preserve">) дней до освобождения </w:t>
      </w:r>
      <w:r w:rsidRPr="00C60B2A">
        <w:rPr>
          <w:rFonts w:ascii="Liberation Sans" w:hAnsi="Liberation Sans"/>
          <w:sz w:val="26"/>
          <w:szCs w:val="26"/>
        </w:rPr>
        <w:t>места размещения рекламной конструкции</w:t>
      </w:r>
      <w:r w:rsidR="004B0085" w:rsidRPr="00C60B2A">
        <w:rPr>
          <w:rFonts w:ascii="Liberation Sans" w:hAnsi="Liberation Sans"/>
          <w:sz w:val="26"/>
          <w:szCs w:val="26"/>
        </w:rPr>
        <w:t>.</w:t>
      </w:r>
    </w:p>
    <w:p w:rsidR="00F7021C" w:rsidRPr="00C60B2A" w:rsidRDefault="00F7021C">
      <w:pPr>
        <w:ind w:firstLine="851"/>
        <w:jc w:val="both"/>
        <w:rPr>
          <w:rFonts w:ascii="Liberation Sans" w:hAnsi="Liberation Sans"/>
          <w:b/>
          <w:sz w:val="26"/>
          <w:szCs w:val="26"/>
        </w:rPr>
      </w:pPr>
    </w:p>
    <w:p w:rsidR="00F7021C" w:rsidRPr="00C60B2A" w:rsidRDefault="00FB4DDB">
      <w:pPr>
        <w:ind w:firstLine="851"/>
        <w:jc w:val="center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b/>
          <w:sz w:val="26"/>
          <w:szCs w:val="26"/>
        </w:rPr>
        <w:t>8</w:t>
      </w:r>
      <w:r w:rsidR="004B0085" w:rsidRPr="00C60B2A">
        <w:rPr>
          <w:rFonts w:ascii="Liberation Sans" w:hAnsi="Liberation Sans"/>
          <w:b/>
          <w:sz w:val="26"/>
          <w:szCs w:val="26"/>
        </w:rPr>
        <w:t>. Особые условия</w:t>
      </w:r>
    </w:p>
    <w:p w:rsidR="00F7021C" w:rsidRPr="00C60B2A" w:rsidRDefault="00FB4DD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8</w:t>
      </w:r>
      <w:r w:rsidR="004B0085" w:rsidRPr="00C60B2A">
        <w:rPr>
          <w:rFonts w:ascii="Liberation Sans" w:hAnsi="Liberation Sans"/>
          <w:sz w:val="26"/>
          <w:szCs w:val="26"/>
        </w:rPr>
        <w:t xml:space="preserve">.1. Предоставление </w:t>
      </w:r>
      <w:r w:rsidR="009E6266" w:rsidRPr="00C60B2A">
        <w:rPr>
          <w:rFonts w:ascii="Liberation Sans" w:hAnsi="Liberation Sans"/>
          <w:sz w:val="26"/>
          <w:szCs w:val="26"/>
        </w:rPr>
        <w:t>места размещения рекламной конструкции</w:t>
      </w:r>
      <w:r w:rsidR="004B0085" w:rsidRPr="00C60B2A">
        <w:rPr>
          <w:rFonts w:ascii="Liberation Sans" w:hAnsi="Liberation Sans"/>
          <w:sz w:val="26"/>
          <w:szCs w:val="26"/>
        </w:rPr>
        <w:t xml:space="preserve"> не влечет за собой права </w:t>
      </w:r>
      <w:r w:rsidR="009E6266" w:rsidRPr="00C60B2A">
        <w:rPr>
          <w:rFonts w:ascii="Liberation Sans" w:hAnsi="Liberation Sans"/>
          <w:sz w:val="26"/>
          <w:szCs w:val="26"/>
        </w:rPr>
        <w:t>Рекламораспространителя</w:t>
      </w:r>
      <w:r w:rsidR="004B0085" w:rsidRPr="00C60B2A">
        <w:rPr>
          <w:rFonts w:ascii="Liberation Sans" w:hAnsi="Liberation Sans"/>
          <w:sz w:val="26"/>
          <w:szCs w:val="26"/>
        </w:rPr>
        <w:t xml:space="preserve"> использовать по своему усмотрению отнесенную к </w:t>
      </w:r>
      <w:r w:rsidR="009E6266" w:rsidRPr="00C60B2A">
        <w:rPr>
          <w:rFonts w:ascii="Liberation Sans" w:hAnsi="Liberation Sans"/>
          <w:sz w:val="26"/>
          <w:szCs w:val="26"/>
        </w:rPr>
        <w:t xml:space="preserve">рекламной конструкции </w:t>
      </w:r>
      <w:r w:rsidR="004B0085" w:rsidRPr="00C60B2A">
        <w:rPr>
          <w:rFonts w:ascii="Liberation Sans" w:hAnsi="Liberation Sans"/>
          <w:sz w:val="26"/>
          <w:szCs w:val="26"/>
        </w:rPr>
        <w:t>прилегающую территорию.</w:t>
      </w:r>
    </w:p>
    <w:p w:rsidR="00F7021C" w:rsidRPr="00C60B2A" w:rsidRDefault="00FB4DDB">
      <w:pPr>
        <w:pStyle w:val="afd"/>
        <w:spacing w:after="0"/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8</w:t>
      </w:r>
      <w:r w:rsidR="004B0085" w:rsidRPr="00C60B2A">
        <w:rPr>
          <w:rFonts w:ascii="Liberation Sans" w:hAnsi="Liberation Sans"/>
          <w:sz w:val="26"/>
          <w:szCs w:val="26"/>
        </w:rPr>
        <w:t xml:space="preserve">.2. Вся оформленная корреспонденция, связанная с использованием </w:t>
      </w:r>
      <w:r w:rsidR="009E6266" w:rsidRPr="00C60B2A">
        <w:rPr>
          <w:rFonts w:ascii="Liberation Sans" w:hAnsi="Liberation Sans"/>
          <w:sz w:val="26"/>
          <w:szCs w:val="26"/>
        </w:rPr>
        <w:t>места размещения</w:t>
      </w:r>
      <w:r w:rsidR="004B0085" w:rsidRPr="00C60B2A">
        <w:rPr>
          <w:rFonts w:ascii="Liberation Sans" w:hAnsi="Liberation Sans"/>
          <w:sz w:val="26"/>
          <w:szCs w:val="26"/>
        </w:rPr>
        <w:t xml:space="preserve">, направляется на электронную почту </w:t>
      </w:r>
      <w:r w:rsidR="009E6266" w:rsidRPr="00C60B2A">
        <w:rPr>
          <w:rFonts w:ascii="Liberation Sans" w:hAnsi="Liberation Sans"/>
          <w:sz w:val="26"/>
          <w:szCs w:val="26"/>
        </w:rPr>
        <w:t>Рекламораспространителя</w:t>
      </w:r>
      <w:r w:rsidR="004B0085" w:rsidRPr="00C60B2A">
        <w:rPr>
          <w:rFonts w:ascii="Liberation Sans" w:hAnsi="Liberation Sans"/>
          <w:sz w:val="26"/>
          <w:szCs w:val="26"/>
        </w:rPr>
        <w:t xml:space="preserve">, </w:t>
      </w:r>
      <w:r w:rsidR="009E6266" w:rsidRPr="00C60B2A">
        <w:rPr>
          <w:rFonts w:ascii="Liberation Sans" w:hAnsi="Liberation Sans"/>
          <w:sz w:val="26"/>
          <w:szCs w:val="26"/>
        </w:rPr>
        <w:t>указанную</w:t>
      </w:r>
      <w:r w:rsidR="004B0085" w:rsidRPr="00C60B2A">
        <w:rPr>
          <w:rFonts w:ascii="Liberation Sans" w:hAnsi="Liberation Sans"/>
          <w:sz w:val="26"/>
          <w:szCs w:val="26"/>
        </w:rPr>
        <w:t xml:space="preserve"> в разделе </w:t>
      </w:r>
      <w:r w:rsidRPr="00C60B2A">
        <w:rPr>
          <w:rFonts w:ascii="Liberation Sans" w:hAnsi="Liberation Sans"/>
          <w:sz w:val="26"/>
          <w:szCs w:val="26"/>
        </w:rPr>
        <w:t>10</w:t>
      </w:r>
      <w:r w:rsidR="009E6266" w:rsidRPr="00C60B2A">
        <w:rPr>
          <w:rFonts w:ascii="Liberation Sans" w:hAnsi="Liberation Sans"/>
          <w:sz w:val="26"/>
          <w:szCs w:val="26"/>
        </w:rPr>
        <w:t xml:space="preserve"> настоящего договора.</w:t>
      </w:r>
    </w:p>
    <w:p w:rsidR="00F7021C" w:rsidRPr="00C60B2A" w:rsidRDefault="004B0085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Корреспонденция, отправленная указанным способом, считается направленной надлежащим образом и полученной </w:t>
      </w:r>
      <w:r w:rsidR="009E6266" w:rsidRPr="00C60B2A">
        <w:rPr>
          <w:rFonts w:ascii="Liberation Sans" w:hAnsi="Liberation Sans"/>
          <w:sz w:val="26"/>
          <w:szCs w:val="26"/>
        </w:rPr>
        <w:t xml:space="preserve">Рекламораспространителем </w:t>
      </w:r>
      <w:r w:rsidRPr="00C60B2A">
        <w:rPr>
          <w:rFonts w:ascii="Liberation Sans" w:hAnsi="Liberation Sans"/>
          <w:sz w:val="26"/>
          <w:szCs w:val="26"/>
        </w:rPr>
        <w:t>в день ее направления на указанный адрес электронной почты.</w:t>
      </w:r>
    </w:p>
    <w:p w:rsidR="00F7021C" w:rsidRPr="00C60B2A" w:rsidRDefault="00F7021C">
      <w:pPr>
        <w:pStyle w:val="afd"/>
        <w:spacing w:after="0"/>
        <w:ind w:firstLine="709"/>
        <w:jc w:val="both"/>
        <w:rPr>
          <w:rFonts w:ascii="Liberation Sans" w:hAnsi="Liberation Sans"/>
          <w:b/>
          <w:sz w:val="26"/>
          <w:szCs w:val="26"/>
        </w:rPr>
      </w:pPr>
    </w:p>
    <w:p w:rsidR="00F7021C" w:rsidRPr="00C60B2A" w:rsidRDefault="00FB4DDB">
      <w:pPr>
        <w:ind w:firstLine="709"/>
        <w:jc w:val="center"/>
        <w:rPr>
          <w:rFonts w:ascii="Liberation Sans" w:hAnsi="Liberation Sans"/>
          <w:b/>
          <w:sz w:val="26"/>
          <w:szCs w:val="26"/>
        </w:rPr>
      </w:pPr>
      <w:r w:rsidRPr="00C60B2A">
        <w:rPr>
          <w:rFonts w:ascii="Liberation Sans" w:hAnsi="Liberation Sans"/>
          <w:b/>
          <w:sz w:val="26"/>
          <w:szCs w:val="26"/>
        </w:rPr>
        <w:t>9</w:t>
      </w:r>
      <w:r w:rsidR="004B0085" w:rsidRPr="00C60B2A">
        <w:rPr>
          <w:rFonts w:ascii="Liberation Sans" w:hAnsi="Liberation Sans"/>
          <w:b/>
          <w:sz w:val="26"/>
          <w:szCs w:val="26"/>
        </w:rPr>
        <w:t>. Прочие условия</w:t>
      </w:r>
    </w:p>
    <w:p w:rsidR="00F7021C" w:rsidRPr="00C60B2A" w:rsidRDefault="00FB4DD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lastRenderedPageBreak/>
        <w:t>9</w:t>
      </w:r>
      <w:r w:rsidR="004B0085" w:rsidRPr="00C60B2A">
        <w:rPr>
          <w:rFonts w:ascii="Liberation Sans" w:hAnsi="Liberation Sans"/>
          <w:sz w:val="26"/>
          <w:szCs w:val="26"/>
        </w:rPr>
        <w:t xml:space="preserve">.1. Все споры, связанные с заключением, толкованием, исполнением                      и расторжением </w:t>
      </w:r>
      <w:r w:rsidR="009E6266" w:rsidRPr="00C60B2A">
        <w:rPr>
          <w:rFonts w:ascii="Liberation Sans" w:hAnsi="Liberation Sans"/>
          <w:sz w:val="26"/>
          <w:szCs w:val="26"/>
        </w:rPr>
        <w:t>настоящего д</w:t>
      </w:r>
      <w:r w:rsidR="004B0085" w:rsidRPr="00C60B2A">
        <w:rPr>
          <w:rFonts w:ascii="Liberation Sans" w:hAnsi="Liberation Sans"/>
          <w:sz w:val="26"/>
          <w:szCs w:val="26"/>
        </w:rPr>
        <w:t>оговора, будут разрешаться Сторонами путем переговоров.</w:t>
      </w:r>
    </w:p>
    <w:p w:rsidR="00F7021C" w:rsidRPr="00C60B2A" w:rsidRDefault="00FB4DD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>.2. В случае не</w:t>
      </w:r>
      <w:r w:rsidR="00174DA8" w:rsidRPr="00C60B2A">
        <w:rPr>
          <w:rFonts w:ascii="Liberation Sans" w:hAnsi="Liberation Sans"/>
          <w:sz w:val="26"/>
          <w:szCs w:val="26"/>
        </w:rPr>
        <w:t xml:space="preserve"> </w:t>
      </w:r>
      <w:r w:rsidR="004B0085" w:rsidRPr="00C60B2A">
        <w:rPr>
          <w:rFonts w:ascii="Liberation Sans" w:hAnsi="Liberation Sans"/>
          <w:sz w:val="26"/>
          <w:szCs w:val="26"/>
        </w:rPr>
        <w:t xml:space="preserve">достижения соглашения в ходе переговоров, указанных                         в п. </w:t>
      </w: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 xml:space="preserve">.1. </w:t>
      </w:r>
      <w:r w:rsidR="009E6266" w:rsidRPr="00C60B2A">
        <w:rPr>
          <w:rFonts w:ascii="Liberation Sans" w:hAnsi="Liberation Sans"/>
          <w:sz w:val="26"/>
          <w:szCs w:val="26"/>
        </w:rPr>
        <w:t>д</w:t>
      </w:r>
      <w:r w:rsidR="004B0085" w:rsidRPr="00C60B2A">
        <w:rPr>
          <w:rFonts w:ascii="Liberation Sans" w:hAnsi="Liberation Sans"/>
          <w:sz w:val="26"/>
          <w:szCs w:val="26"/>
        </w:rPr>
        <w:t xml:space="preserve">оговора, заинтересованная Сторона направляет претензию                                    в письменной форме, подписанную уполномоченным лицом. </w:t>
      </w:r>
    </w:p>
    <w:p w:rsidR="00F7021C" w:rsidRPr="00C60B2A" w:rsidRDefault="00FB4DD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>.3.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со дня получения претензии.</w:t>
      </w:r>
    </w:p>
    <w:p w:rsidR="00F7021C" w:rsidRPr="00C60B2A" w:rsidRDefault="00FB4DD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>.4. В случае не</w:t>
      </w:r>
      <w:r w:rsidR="00174DA8" w:rsidRPr="00C60B2A">
        <w:rPr>
          <w:rFonts w:ascii="Liberation Sans" w:hAnsi="Liberation Sans"/>
          <w:sz w:val="26"/>
          <w:szCs w:val="26"/>
        </w:rPr>
        <w:t xml:space="preserve"> </w:t>
      </w:r>
      <w:r w:rsidR="004B0085" w:rsidRPr="00C60B2A">
        <w:rPr>
          <w:rFonts w:ascii="Liberation Sans" w:hAnsi="Liberation Sans"/>
          <w:sz w:val="26"/>
          <w:szCs w:val="26"/>
        </w:rPr>
        <w:t xml:space="preserve">урегулирования разногласий в претензионном порядке,                                  а также в случае неполучения ответа на претензию по истечении срока, указанного в п. </w:t>
      </w: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 xml:space="preserve">.3. Договора, спор </w:t>
      </w:r>
      <w:r w:rsidR="009E6266" w:rsidRPr="00C60B2A">
        <w:rPr>
          <w:rFonts w:ascii="Liberation Sans" w:hAnsi="Liberation Sans"/>
          <w:sz w:val="26"/>
          <w:szCs w:val="26"/>
        </w:rPr>
        <w:t>подлежит разрешению в судебном порядке.</w:t>
      </w:r>
    </w:p>
    <w:p w:rsidR="00F7021C" w:rsidRPr="00C60B2A" w:rsidRDefault="00FB4DD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 xml:space="preserve">.5. Настоящий договор составлен в 2-х экземплярах, имеющих                   одинаковую юридическую силу, по одному для каждой из сторон. </w:t>
      </w:r>
    </w:p>
    <w:p w:rsidR="00F7021C" w:rsidRPr="00C60B2A" w:rsidRDefault="00FB4DD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>.6. К договору прилагаются:</w:t>
      </w:r>
    </w:p>
    <w:p w:rsidR="00A057FD" w:rsidRDefault="00FB4DDB" w:rsidP="00A057FD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 xml:space="preserve">.6.1. </w:t>
      </w:r>
      <w:r w:rsidR="00A057FD">
        <w:rPr>
          <w:rFonts w:ascii="Liberation Sans" w:hAnsi="Liberation Sans"/>
          <w:sz w:val="26"/>
          <w:szCs w:val="26"/>
        </w:rPr>
        <w:t>Характеристики места размещения рекламной конструкции</w:t>
      </w:r>
      <w:r w:rsidR="004B0085" w:rsidRPr="00C60B2A">
        <w:rPr>
          <w:rFonts w:ascii="Liberation Sans" w:hAnsi="Liberation Sans"/>
          <w:sz w:val="26"/>
          <w:szCs w:val="26"/>
        </w:rPr>
        <w:t xml:space="preserve"> (Приложение № 1).</w:t>
      </w:r>
    </w:p>
    <w:p w:rsidR="00A057FD" w:rsidRDefault="00FB4DDB" w:rsidP="00A057FD">
      <w:pPr>
        <w:ind w:firstLine="709"/>
        <w:jc w:val="both"/>
        <w:rPr>
          <w:rFonts w:ascii="Liberation Sans" w:hAnsi="Liberation Sans"/>
          <w:b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>9</w:t>
      </w:r>
      <w:r w:rsidR="004B0085" w:rsidRPr="00C60B2A">
        <w:rPr>
          <w:rFonts w:ascii="Liberation Sans" w:hAnsi="Liberation Sans"/>
          <w:sz w:val="26"/>
          <w:szCs w:val="26"/>
        </w:rPr>
        <w:t>.6.</w:t>
      </w:r>
      <w:r w:rsidR="00A55FC0" w:rsidRPr="00C60B2A">
        <w:rPr>
          <w:rFonts w:ascii="Liberation Sans" w:hAnsi="Liberation Sans"/>
          <w:sz w:val="26"/>
          <w:szCs w:val="26"/>
        </w:rPr>
        <w:t>2</w:t>
      </w:r>
      <w:r w:rsidR="004B0085" w:rsidRPr="00C60B2A">
        <w:rPr>
          <w:rFonts w:ascii="Liberation Sans" w:hAnsi="Liberation Sans"/>
          <w:sz w:val="26"/>
          <w:szCs w:val="26"/>
        </w:rPr>
        <w:t xml:space="preserve">. </w:t>
      </w:r>
      <w:r w:rsidR="00A057FD" w:rsidRPr="00A057FD">
        <w:rPr>
          <w:rFonts w:ascii="Liberation Sans" w:hAnsi="Liberation Sans"/>
          <w:sz w:val="26"/>
          <w:szCs w:val="26"/>
        </w:rPr>
        <w:t>Акт приема-передачи места размещения рекламной конструкции</w:t>
      </w:r>
    </w:p>
    <w:p w:rsidR="00A057FD" w:rsidRDefault="004B0085" w:rsidP="00A057FD">
      <w:pPr>
        <w:jc w:val="both"/>
        <w:rPr>
          <w:rFonts w:ascii="Liberation Sans" w:hAnsi="Liberation Sans"/>
          <w:sz w:val="26"/>
          <w:szCs w:val="26"/>
        </w:rPr>
      </w:pPr>
      <w:r w:rsidRPr="00C60B2A">
        <w:rPr>
          <w:rFonts w:ascii="Liberation Sans" w:hAnsi="Liberation Sans"/>
          <w:sz w:val="26"/>
          <w:szCs w:val="26"/>
        </w:rPr>
        <w:t xml:space="preserve"> (Приложение № </w:t>
      </w:r>
      <w:r w:rsidR="00A55FC0" w:rsidRPr="00C60B2A">
        <w:rPr>
          <w:rFonts w:ascii="Liberation Sans" w:hAnsi="Liberation Sans"/>
          <w:sz w:val="26"/>
          <w:szCs w:val="26"/>
        </w:rPr>
        <w:t>2</w:t>
      </w:r>
      <w:r w:rsidRPr="00C60B2A">
        <w:rPr>
          <w:rFonts w:ascii="Liberation Sans" w:hAnsi="Liberation Sans"/>
          <w:sz w:val="26"/>
          <w:szCs w:val="26"/>
        </w:rPr>
        <w:t>).</w:t>
      </w:r>
    </w:p>
    <w:p w:rsidR="00A057FD" w:rsidRDefault="00A057FD" w:rsidP="00A057FD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9.6.3. </w:t>
      </w:r>
      <w:r w:rsidRPr="00A057FD">
        <w:rPr>
          <w:rFonts w:ascii="Liberation Sans" w:hAnsi="Liberation Sans"/>
          <w:color w:val="000000" w:themeColor="text1"/>
          <w:sz w:val="26"/>
          <w:szCs w:val="26"/>
        </w:rPr>
        <w:t>Заявка на распространение социальной рекламы (Приложение 3).</w:t>
      </w:r>
    </w:p>
    <w:p w:rsidR="00A057FD" w:rsidRPr="00A057FD" w:rsidRDefault="00A057FD" w:rsidP="00A057FD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9.6.4. </w:t>
      </w:r>
      <w:r w:rsidRPr="00A057FD">
        <w:rPr>
          <w:rFonts w:ascii="Liberation Sans" w:hAnsi="Liberation Sans"/>
          <w:color w:val="000000" w:themeColor="text1"/>
          <w:sz w:val="26"/>
          <w:szCs w:val="26"/>
        </w:rPr>
        <w:t>Акт о распространении социальной рекламы (Приложение 4).</w:t>
      </w:r>
    </w:p>
    <w:p w:rsidR="00A057FD" w:rsidRPr="00C60B2A" w:rsidRDefault="00A057FD" w:rsidP="007C7125">
      <w:pPr>
        <w:jc w:val="both"/>
        <w:rPr>
          <w:rFonts w:ascii="Liberation Sans" w:hAnsi="Liberation Sans"/>
          <w:sz w:val="26"/>
          <w:szCs w:val="26"/>
        </w:rPr>
      </w:pPr>
    </w:p>
    <w:p w:rsidR="00F7021C" w:rsidRPr="00C60B2A" w:rsidRDefault="00FB4DDB">
      <w:pPr>
        <w:jc w:val="center"/>
        <w:rPr>
          <w:rFonts w:ascii="Liberation Sans" w:hAnsi="Liberation Sans"/>
          <w:b/>
          <w:sz w:val="26"/>
          <w:szCs w:val="26"/>
        </w:rPr>
      </w:pPr>
      <w:r w:rsidRPr="00C60B2A">
        <w:rPr>
          <w:rFonts w:ascii="Liberation Sans" w:hAnsi="Liberation Sans"/>
          <w:b/>
          <w:sz w:val="26"/>
          <w:szCs w:val="26"/>
        </w:rPr>
        <w:t>10</w:t>
      </w:r>
      <w:r w:rsidR="004B0085" w:rsidRPr="00C60B2A">
        <w:rPr>
          <w:rFonts w:ascii="Liberation Sans" w:hAnsi="Liberation Sans"/>
          <w:b/>
          <w:sz w:val="26"/>
          <w:szCs w:val="26"/>
        </w:rPr>
        <w:t>. Месторасположение и банковские реквизиты сторон:</w:t>
      </w:r>
    </w:p>
    <w:p w:rsidR="00FE525B" w:rsidRPr="00C60B2A" w:rsidRDefault="00FE525B">
      <w:pPr>
        <w:jc w:val="center"/>
        <w:rPr>
          <w:rFonts w:ascii="Liberation Sans" w:hAnsi="Liberation Sans"/>
          <w:b/>
          <w:sz w:val="26"/>
          <w:szCs w:val="2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F7021C" w:rsidRPr="00C60B2A">
        <w:trPr>
          <w:trHeight w:val="508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021C" w:rsidRPr="00C60B2A" w:rsidRDefault="004B0085" w:rsidP="009E6266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C60B2A">
              <w:rPr>
                <w:rFonts w:ascii="Liberation Sans" w:hAnsi="Liberation Sans"/>
                <w:b/>
                <w:sz w:val="26"/>
                <w:szCs w:val="26"/>
              </w:rPr>
              <w:t>«</w:t>
            </w:r>
            <w:r w:rsidR="009E6266" w:rsidRPr="00C60B2A">
              <w:rPr>
                <w:rFonts w:ascii="Liberation Sans" w:hAnsi="Liberation Sans"/>
                <w:b/>
                <w:sz w:val="26"/>
                <w:szCs w:val="26"/>
              </w:rPr>
              <w:t>Уполномоченный орган</w:t>
            </w:r>
            <w:r w:rsidRPr="00C60B2A">
              <w:rPr>
                <w:rFonts w:ascii="Liberation Sans" w:hAnsi="Liberation Sans"/>
                <w:b/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021C" w:rsidRPr="00C60B2A" w:rsidRDefault="004B0085" w:rsidP="009E6266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C60B2A">
              <w:rPr>
                <w:rFonts w:ascii="Liberation Sans" w:hAnsi="Liberation Sans"/>
                <w:b/>
                <w:sz w:val="26"/>
                <w:szCs w:val="26"/>
              </w:rPr>
              <w:t>«</w:t>
            </w:r>
            <w:r w:rsidR="009E6266" w:rsidRPr="00C60B2A">
              <w:rPr>
                <w:rFonts w:ascii="Liberation Sans" w:hAnsi="Liberation Sans"/>
                <w:b/>
                <w:sz w:val="26"/>
                <w:szCs w:val="26"/>
              </w:rPr>
              <w:t>Рекламораспространитель</w:t>
            </w:r>
            <w:r w:rsidRPr="00C60B2A">
              <w:rPr>
                <w:rFonts w:ascii="Liberation Sans" w:hAnsi="Liberation Sans"/>
                <w:b/>
                <w:sz w:val="26"/>
                <w:szCs w:val="26"/>
              </w:rPr>
              <w:t>»</w:t>
            </w:r>
          </w:p>
        </w:tc>
      </w:tr>
      <w:tr w:rsidR="00F7021C" w:rsidRPr="00C60B2A" w:rsidTr="004E3BD7">
        <w:trPr>
          <w:trHeight w:val="70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021C" w:rsidRPr="00C60B2A" w:rsidRDefault="007C7125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  <w:lang w:val="en-US"/>
              </w:rPr>
            </w:pPr>
            <w:r w:rsidRPr="00C60B2A">
              <w:rPr>
                <w:rFonts w:ascii="Liberation Sans" w:hAnsi="Liberation Sans"/>
                <w:sz w:val="26"/>
                <w:szCs w:val="26"/>
              </w:rPr>
              <w:t>АДРЕС и РЕКВИЗИТЫ</w:t>
            </w:r>
          </w:p>
          <w:p w:rsidR="00F7021C" w:rsidRPr="00C60B2A" w:rsidRDefault="00F7021C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  <w:lang w:val="en-US"/>
              </w:rPr>
            </w:pPr>
          </w:p>
          <w:p w:rsidR="00F7021C" w:rsidRPr="00C60B2A" w:rsidRDefault="00F7021C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  <w:lang w:val="en-US"/>
              </w:rPr>
            </w:pPr>
          </w:p>
          <w:p w:rsidR="00174DA8" w:rsidRPr="00C60B2A" w:rsidRDefault="00174DA8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  <w:lang w:val="en-US"/>
              </w:rPr>
            </w:pPr>
          </w:p>
          <w:p w:rsidR="00174DA8" w:rsidRPr="00C60B2A" w:rsidRDefault="00174DA8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  <w:lang w:val="en-US"/>
              </w:rPr>
            </w:pPr>
          </w:p>
          <w:p w:rsidR="000C39D1" w:rsidRPr="00C60B2A" w:rsidRDefault="000C39D1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  <w:lang w:val="en-US"/>
              </w:rPr>
            </w:pPr>
          </w:p>
          <w:p w:rsidR="00F7021C" w:rsidRPr="00C60B2A" w:rsidRDefault="004B0085" w:rsidP="007C7125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</w:rPr>
            </w:pPr>
            <w:r w:rsidRPr="00C60B2A">
              <w:rPr>
                <w:rFonts w:ascii="Liberation Sans" w:hAnsi="Liberation Sans"/>
                <w:sz w:val="26"/>
                <w:szCs w:val="26"/>
              </w:rPr>
              <w:t>____________________</w:t>
            </w:r>
            <w:r w:rsidR="007C7125" w:rsidRPr="00C60B2A">
              <w:rPr>
                <w:rFonts w:ascii="Liberation Sans" w:hAnsi="Liberation Sans"/>
                <w:b/>
                <w:sz w:val="26"/>
                <w:szCs w:val="26"/>
              </w:rPr>
              <w:t xml:space="preserve"> ________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021C" w:rsidRPr="00C60B2A" w:rsidRDefault="007C7125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  <w:lang w:val="en-US"/>
              </w:rPr>
            </w:pPr>
            <w:r w:rsidRPr="00C60B2A">
              <w:rPr>
                <w:rFonts w:ascii="Liberation Sans" w:hAnsi="Liberation Sans"/>
                <w:sz w:val="26"/>
                <w:szCs w:val="26"/>
              </w:rPr>
              <w:t>АДРЕС и РЕКВИЗИТЫ</w:t>
            </w:r>
            <w:r w:rsidRPr="00C60B2A">
              <w:rPr>
                <w:rFonts w:ascii="Liberation Sans" w:hAnsi="Liberation Sans"/>
                <w:sz w:val="26"/>
                <w:szCs w:val="26"/>
                <w:lang w:val="en-US"/>
              </w:rPr>
              <w:t xml:space="preserve"> </w:t>
            </w:r>
          </w:p>
          <w:p w:rsidR="007C7125" w:rsidRPr="00C60B2A" w:rsidRDefault="007C7125" w:rsidP="00FE525B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7C7125" w:rsidRPr="00C60B2A" w:rsidRDefault="007C7125" w:rsidP="00FE525B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7C7125" w:rsidRPr="00C60B2A" w:rsidRDefault="007C7125" w:rsidP="00FE525B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7C7125" w:rsidRPr="00C60B2A" w:rsidRDefault="007C7125" w:rsidP="00FE525B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7C7125" w:rsidRPr="00C60B2A" w:rsidRDefault="007C7125" w:rsidP="00FE525B">
            <w:pPr>
              <w:tabs>
                <w:tab w:val="left" w:pos="720"/>
              </w:tabs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C60B2A" w:rsidRDefault="004B0085" w:rsidP="007C7125">
            <w:pPr>
              <w:tabs>
                <w:tab w:val="left" w:pos="720"/>
              </w:tabs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C60B2A">
              <w:rPr>
                <w:rFonts w:ascii="Liberation Sans" w:hAnsi="Liberation Sans"/>
                <w:sz w:val="26"/>
                <w:szCs w:val="26"/>
              </w:rPr>
              <w:t xml:space="preserve">_______________ </w:t>
            </w:r>
            <w:r w:rsidR="007C7125" w:rsidRPr="00C60B2A">
              <w:rPr>
                <w:rFonts w:ascii="Liberation Sans" w:hAnsi="Liberation Sans"/>
                <w:sz w:val="26"/>
                <w:szCs w:val="26"/>
              </w:rPr>
              <w:t>__________________</w:t>
            </w:r>
          </w:p>
        </w:tc>
      </w:tr>
    </w:tbl>
    <w:tbl>
      <w:tblPr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3888"/>
      </w:tblGrid>
      <w:tr w:rsidR="00F7021C" w:rsidRPr="00812366">
        <w:trPr>
          <w:trHeight w:val="90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55FC0" w:rsidRDefault="00A55FC0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Default="00A057FD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E06AB8" w:rsidRDefault="004B0085" w:rsidP="00FE525B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sz w:val="26"/>
                <w:szCs w:val="26"/>
              </w:rPr>
              <w:t>Приложение 1</w:t>
            </w:r>
          </w:p>
          <w:p w:rsidR="00F7021C" w:rsidRPr="00E06AB8" w:rsidRDefault="00F7021C" w:rsidP="00FE525B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E06AB8" w:rsidRDefault="004B0085" w:rsidP="00297EA5">
            <w:pPr>
              <w:rPr>
                <w:rFonts w:ascii="Liberation Sans" w:hAnsi="Liberation Sans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sz w:val="26"/>
                <w:szCs w:val="26"/>
              </w:rPr>
              <w:t xml:space="preserve">к договору </w:t>
            </w:r>
            <w:r w:rsidR="00297EA5" w:rsidRPr="00E06AB8">
              <w:rPr>
                <w:rFonts w:ascii="Liberation Sans" w:hAnsi="Liberation Sans"/>
                <w:sz w:val="26"/>
                <w:szCs w:val="26"/>
              </w:rPr>
              <w:t xml:space="preserve">на установку и эксплуатацию рекламной </w:t>
            </w:r>
            <w:r w:rsidR="00297EA5" w:rsidRPr="00E06AB8">
              <w:rPr>
                <w:rFonts w:ascii="Liberation Sans" w:hAnsi="Liberation Sans"/>
                <w:sz w:val="26"/>
                <w:szCs w:val="26"/>
              </w:rPr>
              <w:lastRenderedPageBreak/>
              <w:t>конструкции</w:t>
            </w:r>
          </w:p>
          <w:p w:rsidR="00F7021C" w:rsidRPr="00FE525B" w:rsidRDefault="00FE525B" w:rsidP="00FE525B">
            <w:pPr>
              <w:rPr>
                <w:rFonts w:ascii="Liberation Sans" w:hAnsi="Liberation Sans"/>
                <w:sz w:val="25"/>
                <w:szCs w:val="25"/>
              </w:rPr>
            </w:pPr>
            <w:r w:rsidRPr="00E06AB8">
              <w:rPr>
                <w:rFonts w:ascii="Liberation Sans" w:hAnsi="Liberation Sans"/>
                <w:sz w:val="26"/>
                <w:szCs w:val="26"/>
              </w:rPr>
              <w:t>от ______</w:t>
            </w:r>
            <w:r w:rsidR="004B0085" w:rsidRPr="00E06AB8">
              <w:rPr>
                <w:rFonts w:ascii="Liberation Sans" w:hAnsi="Liberation Sans"/>
                <w:sz w:val="26"/>
                <w:szCs w:val="26"/>
              </w:rPr>
              <w:t>20</w:t>
            </w:r>
            <w:r w:rsidR="00E06AB8">
              <w:rPr>
                <w:rFonts w:ascii="Liberation Sans" w:hAnsi="Liberation Sans"/>
                <w:sz w:val="26"/>
                <w:szCs w:val="26"/>
              </w:rPr>
              <w:t>_</w:t>
            </w:r>
            <w:r w:rsidR="004B0085" w:rsidRPr="00E06AB8">
              <w:rPr>
                <w:rFonts w:ascii="Liberation Sans" w:hAnsi="Liberation Sans"/>
                <w:sz w:val="26"/>
                <w:szCs w:val="26"/>
              </w:rPr>
              <w:t xml:space="preserve"> №____/20</w:t>
            </w:r>
            <w:r w:rsidR="00E06AB8">
              <w:rPr>
                <w:rFonts w:ascii="Liberation Sans" w:hAnsi="Liberation Sans"/>
                <w:sz w:val="26"/>
                <w:szCs w:val="26"/>
              </w:rPr>
              <w:t>_</w:t>
            </w:r>
            <w:r w:rsidRPr="00E06AB8">
              <w:rPr>
                <w:rFonts w:ascii="Liberation Sans" w:hAnsi="Liberation Sans"/>
                <w:sz w:val="26"/>
                <w:szCs w:val="26"/>
              </w:rPr>
              <w:t xml:space="preserve"> </w:t>
            </w:r>
            <w:r w:rsidR="00E06AB8">
              <w:rPr>
                <w:rFonts w:ascii="Liberation Sans" w:hAnsi="Liberation Sans"/>
                <w:sz w:val="26"/>
                <w:szCs w:val="26"/>
              </w:rPr>
              <w:t>РК</w:t>
            </w:r>
          </w:p>
          <w:p w:rsidR="00F7021C" w:rsidRPr="00812366" w:rsidRDefault="00F7021C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F7021C" w:rsidRPr="00812366" w:rsidRDefault="00F7021C">
      <w:pPr>
        <w:rPr>
          <w:rFonts w:ascii="Liberation Sans" w:hAnsi="Liberation Sans"/>
          <w:b/>
          <w:sz w:val="26"/>
          <w:szCs w:val="26"/>
        </w:rPr>
      </w:pPr>
    </w:p>
    <w:p w:rsidR="00F7021C" w:rsidRPr="00812366" w:rsidRDefault="00F7021C">
      <w:pPr>
        <w:jc w:val="center"/>
        <w:rPr>
          <w:rFonts w:ascii="Liberation Sans" w:hAnsi="Liberation Sans"/>
          <w:b/>
          <w:sz w:val="26"/>
          <w:szCs w:val="26"/>
        </w:rPr>
      </w:pPr>
    </w:p>
    <w:p w:rsidR="00F7021C" w:rsidRPr="00812366" w:rsidRDefault="00F7021C">
      <w:pPr>
        <w:jc w:val="center"/>
        <w:rPr>
          <w:rFonts w:ascii="Liberation Sans" w:hAnsi="Liberation Sans"/>
          <w:b/>
          <w:sz w:val="26"/>
          <w:szCs w:val="26"/>
        </w:rPr>
      </w:pPr>
    </w:p>
    <w:p w:rsidR="00F7021C" w:rsidRPr="00812366" w:rsidRDefault="00F7021C">
      <w:pPr>
        <w:jc w:val="center"/>
        <w:rPr>
          <w:rFonts w:ascii="Liberation Sans" w:hAnsi="Liberation Sans"/>
          <w:b/>
          <w:sz w:val="26"/>
          <w:szCs w:val="26"/>
        </w:rPr>
      </w:pPr>
    </w:p>
    <w:p w:rsidR="009E6266" w:rsidRDefault="004B0085" w:rsidP="00FA174B">
      <w:pPr>
        <w:rPr>
          <w:rFonts w:ascii="Liberation Sans" w:hAnsi="Liberation Sans"/>
          <w:b/>
          <w:sz w:val="26"/>
          <w:szCs w:val="26"/>
        </w:rPr>
      </w:pPr>
      <w:r w:rsidRPr="00812366">
        <w:rPr>
          <w:rFonts w:ascii="Liberation Sans" w:hAnsi="Liberation Sans"/>
          <w:b/>
          <w:sz w:val="26"/>
          <w:szCs w:val="26"/>
        </w:rPr>
        <w:t xml:space="preserve">                                     </w:t>
      </w:r>
      <w:r w:rsidR="007C7125">
        <w:rPr>
          <w:rFonts w:ascii="Liberation Sans" w:hAnsi="Liberation Sans"/>
          <w:b/>
          <w:sz w:val="26"/>
          <w:szCs w:val="26"/>
        </w:rPr>
        <w:t xml:space="preserve">                            </w:t>
      </w:r>
      <w:r w:rsidRPr="00812366">
        <w:rPr>
          <w:rFonts w:ascii="Liberation Sans" w:hAnsi="Liberation Sans"/>
          <w:b/>
          <w:sz w:val="26"/>
          <w:szCs w:val="26"/>
        </w:rPr>
        <w:t xml:space="preserve">        </w:t>
      </w:r>
      <w:r w:rsidR="00FA174B">
        <w:rPr>
          <w:rFonts w:ascii="Liberation Sans" w:hAnsi="Liberation Sans"/>
          <w:b/>
          <w:sz w:val="26"/>
          <w:szCs w:val="26"/>
        </w:rPr>
        <w:t xml:space="preserve">                              </w:t>
      </w:r>
    </w:p>
    <w:p w:rsidR="00F7021C" w:rsidRPr="00812366" w:rsidRDefault="00F7021C">
      <w:pPr>
        <w:jc w:val="both"/>
        <w:rPr>
          <w:rFonts w:ascii="Liberation Sans" w:hAnsi="Liberation Sans"/>
          <w:b/>
          <w:sz w:val="26"/>
          <w:szCs w:val="26"/>
        </w:rPr>
      </w:pPr>
    </w:p>
    <w:p w:rsidR="00FA174B" w:rsidRDefault="00FA174B" w:rsidP="00FA174B">
      <w:pPr>
        <w:ind w:firstLine="567"/>
        <w:jc w:val="both"/>
        <w:rPr>
          <w:rFonts w:ascii="Liberation Sans" w:hAnsi="Liberation Sans"/>
          <w:sz w:val="26"/>
          <w:szCs w:val="26"/>
        </w:rPr>
      </w:pPr>
    </w:p>
    <w:p w:rsidR="004E3BD7" w:rsidRDefault="004E3BD7" w:rsidP="00FA174B">
      <w:pPr>
        <w:ind w:firstLine="567"/>
        <w:jc w:val="both"/>
        <w:rPr>
          <w:rFonts w:ascii="Liberation Sans" w:hAnsi="Liberation Sans"/>
          <w:sz w:val="26"/>
          <w:szCs w:val="26"/>
        </w:rPr>
      </w:pPr>
    </w:p>
    <w:p w:rsidR="004E3BD7" w:rsidRDefault="004E3BD7" w:rsidP="00FA174B">
      <w:pPr>
        <w:ind w:firstLine="567"/>
        <w:jc w:val="both"/>
        <w:rPr>
          <w:rFonts w:ascii="Liberation Sans" w:hAnsi="Liberation Sans"/>
          <w:sz w:val="26"/>
          <w:szCs w:val="26"/>
        </w:rPr>
      </w:pPr>
    </w:p>
    <w:p w:rsidR="004E3BD7" w:rsidRPr="00E06AB8" w:rsidRDefault="004E3BD7" w:rsidP="004E3BD7">
      <w:pPr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E06AB8">
        <w:rPr>
          <w:rFonts w:ascii="Liberation Sans" w:hAnsi="Liberation Sans"/>
          <w:b/>
          <w:color w:val="000000" w:themeColor="text1"/>
          <w:sz w:val="26"/>
          <w:szCs w:val="26"/>
        </w:rPr>
        <w:t>Характеристики мест</w:t>
      </w:r>
      <w:r w:rsidR="00E06AB8">
        <w:rPr>
          <w:rFonts w:ascii="Liberation Sans" w:hAnsi="Liberation Sans"/>
          <w:b/>
          <w:color w:val="000000" w:themeColor="text1"/>
          <w:sz w:val="26"/>
          <w:szCs w:val="26"/>
        </w:rPr>
        <w:t>а размещения рекламной конструкции</w:t>
      </w:r>
    </w:p>
    <w:p w:rsidR="004E3BD7" w:rsidRPr="00E06AB8" w:rsidRDefault="004E3BD7" w:rsidP="004E3BD7">
      <w:pPr>
        <w:rPr>
          <w:rFonts w:ascii="Liberation Sans" w:hAnsi="Liberation Sans"/>
          <w:b/>
          <w:sz w:val="26"/>
          <w:szCs w:val="26"/>
        </w:rPr>
      </w:pPr>
    </w:p>
    <w:p w:rsidR="004E3BD7" w:rsidRPr="00E06AB8" w:rsidRDefault="004E3BD7" w:rsidP="004E3BD7">
      <w:pPr>
        <w:rPr>
          <w:rFonts w:ascii="Liberation Sans" w:hAnsi="Liberation Sans"/>
          <w:b/>
          <w:sz w:val="26"/>
          <w:szCs w:val="26"/>
        </w:rPr>
      </w:pPr>
      <w:r w:rsidRPr="00E06AB8">
        <w:rPr>
          <w:rFonts w:ascii="Liberation Sans" w:hAnsi="Liberation Sans"/>
          <w:b/>
          <w:sz w:val="26"/>
          <w:szCs w:val="26"/>
        </w:rPr>
        <w:t>г. Новый Уренгой                                                                                               __.__.20__</w:t>
      </w:r>
    </w:p>
    <w:p w:rsidR="004E3BD7" w:rsidRPr="00E06AB8" w:rsidRDefault="004E3BD7" w:rsidP="00FA174B">
      <w:pPr>
        <w:ind w:firstLine="567"/>
        <w:jc w:val="both"/>
        <w:rPr>
          <w:rFonts w:ascii="Liberation Sans" w:hAnsi="Liberation Sans"/>
          <w:sz w:val="26"/>
          <w:szCs w:val="26"/>
        </w:rPr>
      </w:pPr>
    </w:p>
    <w:p w:rsidR="004E3BD7" w:rsidRPr="00E06AB8" w:rsidRDefault="004E3BD7" w:rsidP="00FA174B">
      <w:pPr>
        <w:ind w:firstLine="567"/>
        <w:jc w:val="both"/>
        <w:rPr>
          <w:rFonts w:ascii="Liberation Sans" w:hAnsi="Liberation Sans"/>
          <w:sz w:val="26"/>
          <w:szCs w:val="26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84"/>
        <w:gridCol w:w="996"/>
        <w:gridCol w:w="2925"/>
        <w:gridCol w:w="2551"/>
        <w:gridCol w:w="2126"/>
      </w:tblGrid>
      <w:tr w:rsidR="00FA174B" w:rsidRPr="00E06AB8" w:rsidTr="00FA174B">
        <w:trPr>
          <w:trHeight w:val="294"/>
        </w:trPr>
        <w:tc>
          <w:tcPr>
            <w:tcW w:w="540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№</w:t>
            </w:r>
          </w:p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884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Район места размещения рекламной конструкции</w:t>
            </w:r>
          </w:p>
        </w:tc>
        <w:tc>
          <w:tcPr>
            <w:tcW w:w="996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Номер рекламной конструкции в Схеме*</w:t>
            </w:r>
          </w:p>
        </w:tc>
        <w:tc>
          <w:tcPr>
            <w:tcW w:w="2925" w:type="dxa"/>
          </w:tcPr>
          <w:p w:rsidR="00FA174B" w:rsidRPr="00E06AB8" w:rsidRDefault="00FA174B" w:rsidP="00FA174B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Адрес, координаты места размещения рекламной конструкции</w:t>
            </w:r>
          </w:p>
        </w:tc>
        <w:tc>
          <w:tcPr>
            <w:tcW w:w="2551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Тип рекламной конструкции</w:t>
            </w:r>
          </w:p>
        </w:tc>
        <w:tc>
          <w:tcPr>
            <w:tcW w:w="2126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Общая площадь рекламного(ых) поля(ей) рекламной конструкции, м</w:t>
            </w:r>
            <w:r w:rsidRPr="00E06AB8">
              <w:rPr>
                <w:rFonts w:ascii="Liberation Sans" w:hAnsi="Liberation Sans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</w:tr>
      <w:tr w:rsidR="00FA174B" w:rsidRPr="00E06AB8" w:rsidTr="00FA174B">
        <w:trPr>
          <w:trHeight w:val="294"/>
        </w:trPr>
        <w:tc>
          <w:tcPr>
            <w:tcW w:w="540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</w:tcPr>
          <w:p w:rsidR="00FA174B" w:rsidRPr="00E06AB8" w:rsidRDefault="00FA174B" w:rsidP="000D171A">
            <w:pPr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</w:p>
        </w:tc>
        <w:tc>
          <w:tcPr>
            <w:tcW w:w="2925" w:type="dxa"/>
          </w:tcPr>
          <w:p w:rsidR="00FA174B" w:rsidRPr="00E06AB8" w:rsidRDefault="00FA174B" w:rsidP="000D171A">
            <w:pPr>
              <w:jc w:val="both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174B" w:rsidRPr="00E06AB8" w:rsidRDefault="00FA174B" w:rsidP="000D171A">
            <w:pPr>
              <w:jc w:val="both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174B" w:rsidRPr="00E06AB8" w:rsidRDefault="00FA174B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</w:p>
        </w:tc>
      </w:tr>
    </w:tbl>
    <w:p w:rsidR="00F7021C" w:rsidRPr="00E06AB8" w:rsidRDefault="00F7021C" w:rsidP="00FA174B">
      <w:pPr>
        <w:ind w:firstLine="567"/>
        <w:jc w:val="both"/>
        <w:rPr>
          <w:rFonts w:ascii="Liberation Sans" w:hAnsi="Liberation Sans"/>
          <w:sz w:val="26"/>
          <w:szCs w:val="26"/>
        </w:rPr>
      </w:pPr>
    </w:p>
    <w:p w:rsidR="00297EA5" w:rsidRPr="00E06AB8" w:rsidRDefault="00297EA5" w:rsidP="00297EA5">
      <w:pPr>
        <w:jc w:val="both"/>
        <w:rPr>
          <w:rFonts w:ascii="Liberation Sans" w:eastAsiaTheme="minorHAnsi" w:hAnsi="Liberation Sans"/>
          <w:color w:val="000000" w:themeColor="text1"/>
          <w:sz w:val="26"/>
          <w:szCs w:val="26"/>
          <w:lang w:eastAsia="en-US"/>
        </w:rPr>
      </w:pPr>
      <w:r w:rsidRPr="00E06AB8">
        <w:rPr>
          <w:rFonts w:ascii="Liberation Sans" w:hAnsi="Liberation Sans"/>
          <w:color w:val="000000" w:themeColor="text1"/>
          <w:sz w:val="26"/>
          <w:szCs w:val="26"/>
        </w:rPr>
        <w:t>*</w:t>
      </w:r>
      <w:r w:rsidRPr="00E06AB8">
        <w:rPr>
          <w:rFonts w:ascii="Liberation Sans" w:eastAsiaTheme="minorHAnsi" w:hAnsi="Liberation Sans"/>
          <w:color w:val="000000" w:themeColor="text1"/>
          <w:sz w:val="26"/>
          <w:szCs w:val="26"/>
          <w:lang w:eastAsia="en-US"/>
        </w:rPr>
        <w:t>Адресный реестр рекламных конструкций предлагаемых на территории города Новый Уренгой, утвержден постановлением Администрации города Новый Уренгой от 19.08.2014 № 227 «Об утверждении схемы размещения рекламных конструкций на территории города Новый Уренгой».</w:t>
      </w:r>
    </w:p>
    <w:p w:rsidR="00FA174B" w:rsidRPr="00E06AB8" w:rsidRDefault="00FA174B" w:rsidP="00FA174B">
      <w:pPr>
        <w:ind w:firstLine="567"/>
        <w:jc w:val="both"/>
        <w:rPr>
          <w:rFonts w:ascii="Liberation Sans" w:hAnsi="Liberation Sans"/>
          <w:sz w:val="26"/>
          <w:szCs w:val="26"/>
        </w:rPr>
      </w:pPr>
    </w:p>
    <w:tbl>
      <w:tblPr>
        <w:tblW w:w="10698" w:type="dxa"/>
        <w:tblLayout w:type="fixed"/>
        <w:tblLook w:val="04A0" w:firstRow="1" w:lastRow="0" w:firstColumn="1" w:lastColumn="0" w:noHBand="0" w:noVBand="1"/>
      </w:tblPr>
      <w:tblGrid>
        <w:gridCol w:w="5349"/>
        <w:gridCol w:w="5349"/>
      </w:tblGrid>
      <w:tr w:rsidR="00F7021C" w:rsidRPr="00FA174B" w:rsidTr="004E3BD7">
        <w:trPr>
          <w:trHeight w:val="628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174B" w:rsidRPr="00FA174B" w:rsidRDefault="00FA174B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FA174B" w:rsidRPr="00FA174B" w:rsidRDefault="00FA174B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FA174B" w:rsidRPr="00FA174B" w:rsidRDefault="00FA174B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F7021C" w:rsidRPr="00E06AB8" w:rsidRDefault="0050452C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i/>
                <w:sz w:val="26"/>
                <w:szCs w:val="26"/>
              </w:rPr>
              <w:t>«</w:t>
            </w:r>
            <w:r w:rsidR="00E06AB8" w:rsidRPr="00E06AB8">
              <w:rPr>
                <w:rFonts w:ascii="Liberation Sans" w:hAnsi="Liberation Sans"/>
                <w:b/>
                <w:sz w:val="26"/>
                <w:szCs w:val="26"/>
              </w:rPr>
              <w:t>Уполномоченный орган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»</w:t>
            </w:r>
          </w:p>
          <w:p w:rsidR="00F7021C" w:rsidRPr="00FA174B" w:rsidRDefault="00F7021C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174B" w:rsidRPr="00FA174B" w:rsidRDefault="00FA174B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FA174B" w:rsidRPr="00FA174B" w:rsidRDefault="00FA174B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FA174B" w:rsidRPr="00FA174B" w:rsidRDefault="00FA174B" w:rsidP="004E3BD7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F7021C" w:rsidRPr="00E06AB8" w:rsidRDefault="0050452C" w:rsidP="00E06AB8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«</w:t>
            </w:r>
            <w:r w:rsidR="00E06AB8">
              <w:rPr>
                <w:rFonts w:ascii="Liberation Sans" w:hAnsi="Liberation Sans"/>
                <w:b/>
                <w:sz w:val="26"/>
                <w:szCs w:val="26"/>
              </w:rPr>
              <w:t>Рекламораспространитель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»</w:t>
            </w:r>
          </w:p>
        </w:tc>
      </w:tr>
      <w:tr w:rsidR="00F7021C" w:rsidRPr="00812366" w:rsidTr="004E3BD7">
        <w:trPr>
          <w:trHeight w:val="982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021C" w:rsidRPr="00812366" w:rsidRDefault="004B0085" w:rsidP="007C7125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________________  </w:t>
            </w:r>
            <w:r w:rsidR="007C7125">
              <w:rPr>
                <w:rFonts w:ascii="Liberation Sans" w:hAnsi="Liberation Sans"/>
                <w:b/>
                <w:sz w:val="26"/>
                <w:szCs w:val="26"/>
              </w:rPr>
              <w:t>_______</w:t>
            </w: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021C" w:rsidRPr="00812366" w:rsidRDefault="004B0085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 </w:t>
            </w:r>
            <w:r w:rsidR="007C7125">
              <w:rPr>
                <w:rFonts w:ascii="Liberation Sans" w:hAnsi="Liberation Sans"/>
                <w:b/>
                <w:sz w:val="26"/>
                <w:szCs w:val="26"/>
              </w:rPr>
              <w:t>________</w:t>
            </w:r>
          </w:p>
          <w:p w:rsidR="00F7021C" w:rsidRPr="00812366" w:rsidRDefault="00F7021C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</w:p>
          <w:p w:rsidR="00F7021C" w:rsidRPr="00812366" w:rsidRDefault="00F7021C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812366" w:rsidRDefault="00F7021C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812366" w:rsidRDefault="00F7021C" w:rsidP="0050452C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812366" w:rsidRDefault="00F7021C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812366" w:rsidRDefault="00F7021C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812366" w:rsidRDefault="00F7021C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F7021C" w:rsidRDefault="00F7021C" w:rsidP="0050452C">
      <w:pPr>
        <w:widowControl w:val="0"/>
        <w:tabs>
          <w:tab w:val="left" w:pos="4620"/>
          <w:tab w:val="left" w:pos="5880"/>
        </w:tabs>
        <w:rPr>
          <w:rFonts w:ascii="Liberation Sans" w:hAnsi="Liberation Sans"/>
          <w:sz w:val="26"/>
          <w:szCs w:val="26"/>
        </w:rPr>
      </w:pPr>
    </w:p>
    <w:p w:rsidR="007C7125" w:rsidRDefault="007C7125" w:rsidP="0050452C">
      <w:pPr>
        <w:widowControl w:val="0"/>
        <w:tabs>
          <w:tab w:val="left" w:pos="4620"/>
          <w:tab w:val="left" w:pos="5880"/>
        </w:tabs>
        <w:rPr>
          <w:rFonts w:ascii="Liberation Sans" w:hAnsi="Liberation Sans"/>
          <w:sz w:val="26"/>
          <w:szCs w:val="26"/>
        </w:rPr>
      </w:pPr>
    </w:p>
    <w:p w:rsidR="007C7125" w:rsidRDefault="007C7125" w:rsidP="0050452C">
      <w:pPr>
        <w:widowControl w:val="0"/>
        <w:tabs>
          <w:tab w:val="left" w:pos="4620"/>
          <w:tab w:val="left" w:pos="5880"/>
        </w:tabs>
        <w:rPr>
          <w:rFonts w:ascii="Liberation Sans" w:hAnsi="Liberation Sans"/>
          <w:sz w:val="26"/>
          <w:szCs w:val="26"/>
        </w:rPr>
      </w:pPr>
    </w:p>
    <w:p w:rsidR="007C7125" w:rsidRDefault="007C7125" w:rsidP="0050452C">
      <w:pPr>
        <w:widowControl w:val="0"/>
        <w:tabs>
          <w:tab w:val="left" w:pos="4620"/>
          <w:tab w:val="left" w:pos="5880"/>
        </w:tabs>
        <w:rPr>
          <w:rFonts w:ascii="Liberation Sans" w:hAnsi="Liberation Sans"/>
          <w:sz w:val="26"/>
          <w:szCs w:val="26"/>
        </w:rPr>
      </w:pPr>
    </w:p>
    <w:p w:rsidR="007C7125" w:rsidRDefault="007C7125" w:rsidP="0050452C">
      <w:pPr>
        <w:widowControl w:val="0"/>
        <w:tabs>
          <w:tab w:val="left" w:pos="4620"/>
          <w:tab w:val="left" w:pos="5880"/>
        </w:tabs>
        <w:rPr>
          <w:rFonts w:ascii="Liberation Sans" w:hAnsi="Liberation Sans"/>
          <w:sz w:val="26"/>
          <w:szCs w:val="26"/>
        </w:rPr>
      </w:pPr>
    </w:p>
    <w:p w:rsidR="007C7125" w:rsidRDefault="007C7125" w:rsidP="0050452C">
      <w:pPr>
        <w:widowControl w:val="0"/>
        <w:tabs>
          <w:tab w:val="left" w:pos="4620"/>
          <w:tab w:val="left" w:pos="5880"/>
        </w:tabs>
        <w:rPr>
          <w:rFonts w:ascii="Liberation Sans" w:hAnsi="Liberation Sans"/>
          <w:sz w:val="26"/>
          <w:szCs w:val="26"/>
        </w:rPr>
      </w:pPr>
    </w:p>
    <w:p w:rsidR="007C7125" w:rsidRPr="00812366" w:rsidRDefault="007C7125" w:rsidP="0050452C">
      <w:pPr>
        <w:widowControl w:val="0"/>
        <w:tabs>
          <w:tab w:val="left" w:pos="4620"/>
          <w:tab w:val="left" w:pos="5880"/>
        </w:tabs>
        <w:rPr>
          <w:rFonts w:ascii="Liberation Sans" w:hAnsi="Liberation Sans"/>
          <w:sz w:val="26"/>
          <w:szCs w:val="26"/>
        </w:rPr>
      </w:pPr>
    </w:p>
    <w:tbl>
      <w:tblPr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3888"/>
      </w:tblGrid>
      <w:tr w:rsidR="00F7021C" w:rsidRPr="00812366">
        <w:trPr>
          <w:trHeight w:val="90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021C" w:rsidRPr="00812366" w:rsidRDefault="004B0085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  <w:r w:rsidRPr="00812366">
              <w:rPr>
                <w:rFonts w:ascii="Liberation Sans" w:hAnsi="Liberation Sans"/>
                <w:sz w:val="26"/>
                <w:szCs w:val="26"/>
              </w:rPr>
              <w:lastRenderedPageBreak/>
              <w:t xml:space="preserve">Приложение </w:t>
            </w:r>
            <w:r w:rsidR="0050452C">
              <w:rPr>
                <w:rFonts w:ascii="Liberation Sans" w:hAnsi="Liberation Sans"/>
                <w:sz w:val="26"/>
                <w:szCs w:val="26"/>
              </w:rPr>
              <w:t>2</w:t>
            </w:r>
          </w:p>
          <w:p w:rsidR="00F7021C" w:rsidRPr="00812366" w:rsidRDefault="00F7021C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F7021C" w:rsidRPr="00812366" w:rsidRDefault="004B0085" w:rsidP="00E06AB8">
            <w:pPr>
              <w:rPr>
                <w:rFonts w:ascii="Liberation Sans" w:hAnsi="Liberation Sans"/>
                <w:sz w:val="26"/>
                <w:szCs w:val="26"/>
              </w:rPr>
            </w:pPr>
            <w:r w:rsidRPr="00812366">
              <w:rPr>
                <w:rFonts w:ascii="Liberation Sans" w:hAnsi="Liberation Sans"/>
                <w:sz w:val="26"/>
                <w:szCs w:val="26"/>
              </w:rPr>
              <w:t xml:space="preserve">к договору </w:t>
            </w:r>
            <w:r w:rsidR="00E06AB8">
              <w:rPr>
                <w:rFonts w:ascii="Liberation Sans" w:hAnsi="Liberation Sans"/>
                <w:sz w:val="26"/>
                <w:szCs w:val="26"/>
              </w:rPr>
              <w:t>на установку и эксплуатацию рекламной конструкции</w:t>
            </w:r>
          </w:p>
          <w:p w:rsidR="00F7021C" w:rsidRPr="00812366" w:rsidRDefault="00E97242">
            <w:pPr>
              <w:rPr>
                <w:rFonts w:ascii="Liberation Sans" w:hAnsi="Liberation Sans"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t>от __.__.__</w:t>
            </w:r>
            <w:r w:rsidR="004B0085" w:rsidRPr="00812366">
              <w:rPr>
                <w:rFonts w:ascii="Liberation Sans" w:hAnsi="Liberation Sans"/>
                <w:sz w:val="26"/>
                <w:szCs w:val="26"/>
              </w:rPr>
              <w:t xml:space="preserve"> №____/</w:t>
            </w:r>
            <w:r>
              <w:rPr>
                <w:rFonts w:ascii="Liberation Sans" w:hAnsi="Liberation Sans"/>
                <w:sz w:val="26"/>
                <w:szCs w:val="26"/>
              </w:rPr>
              <w:t>____</w:t>
            </w:r>
            <w:r w:rsidR="0050452C">
              <w:rPr>
                <w:rFonts w:ascii="Liberation Sans" w:hAnsi="Liberation Sans"/>
                <w:sz w:val="26"/>
                <w:szCs w:val="26"/>
              </w:rPr>
              <w:t xml:space="preserve"> </w:t>
            </w:r>
            <w:r w:rsidR="00E06AB8">
              <w:rPr>
                <w:rFonts w:ascii="Liberation Sans" w:hAnsi="Liberation Sans"/>
                <w:sz w:val="26"/>
                <w:szCs w:val="26"/>
              </w:rPr>
              <w:t>РК</w:t>
            </w:r>
          </w:p>
          <w:p w:rsidR="00F7021C" w:rsidRPr="00812366" w:rsidRDefault="00F7021C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F7021C" w:rsidRPr="00812366" w:rsidRDefault="004B0085">
      <w:pPr>
        <w:ind w:firstLine="6378"/>
        <w:rPr>
          <w:rFonts w:ascii="Liberation Sans" w:hAnsi="Liberation Sans"/>
          <w:sz w:val="26"/>
          <w:szCs w:val="26"/>
        </w:rPr>
      </w:pPr>
      <w:r w:rsidRPr="00812366">
        <w:rPr>
          <w:rFonts w:ascii="Liberation Sans" w:hAnsi="Liberation Sans"/>
          <w:sz w:val="26"/>
          <w:szCs w:val="26"/>
        </w:rPr>
        <w:t xml:space="preserve"> </w:t>
      </w:r>
    </w:p>
    <w:p w:rsidR="00F7021C" w:rsidRPr="00812366" w:rsidRDefault="00F7021C">
      <w:pPr>
        <w:rPr>
          <w:rFonts w:ascii="Liberation Sans" w:hAnsi="Liberation Sans"/>
          <w:sz w:val="26"/>
          <w:szCs w:val="26"/>
        </w:rPr>
      </w:pPr>
    </w:p>
    <w:p w:rsidR="004B0085" w:rsidRPr="00812366" w:rsidRDefault="004B0085">
      <w:pPr>
        <w:jc w:val="center"/>
        <w:rPr>
          <w:rFonts w:ascii="Liberation Sans" w:hAnsi="Liberation Sans"/>
          <w:b/>
          <w:sz w:val="26"/>
          <w:szCs w:val="26"/>
        </w:rPr>
      </w:pPr>
    </w:p>
    <w:p w:rsidR="004B0085" w:rsidRPr="00812366" w:rsidRDefault="004B0085">
      <w:pPr>
        <w:jc w:val="center"/>
        <w:rPr>
          <w:rFonts w:ascii="Liberation Sans" w:hAnsi="Liberation Sans"/>
          <w:b/>
          <w:sz w:val="26"/>
          <w:szCs w:val="26"/>
        </w:rPr>
      </w:pPr>
    </w:p>
    <w:p w:rsidR="004B0085" w:rsidRPr="00812366" w:rsidRDefault="004B0085">
      <w:pPr>
        <w:jc w:val="center"/>
        <w:rPr>
          <w:rFonts w:ascii="Liberation Sans" w:hAnsi="Liberation Sans"/>
          <w:b/>
          <w:sz w:val="26"/>
          <w:szCs w:val="26"/>
        </w:rPr>
      </w:pPr>
    </w:p>
    <w:p w:rsidR="004B0085" w:rsidRPr="00812366" w:rsidRDefault="004B0085">
      <w:pPr>
        <w:jc w:val="center"/>
        <w:rPr>
          <w:rFonts w:ascii="Liberation Sans" w:hAnsi="Liberation Sans"/>
          <w:b/>
          <w:sz w:val="26"/>
          <w:szCs w:val="26"/>
        </w:rPr>
      </w:pPr>
    </w:p>
    <w:p w:rsidR="004B0085" w:rsidRPr="00812366" w:rsidRDefault="004B0085">
      <w:pPr>
        <w:jc w:val="center"/>
        <w:rPr>
          <w:rFonts w:ascii="Liberation Sans" w:hAnsi="Liberation Sans"/>
          <w:b/>
          <w:sz w:val="26"/>
          <w:szCs w:val="26"/>
        </w:rPr>
      </w:pPr>
    </w:p>
    <w:p w:rsidR="00E06AB8" w:rsidRDefault="0050452C" w:rsidP="0050452C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                                                    </w:t>
      </w:r>
    </w:p>
    <w:p w:rsidR="00421850" w:rsidRDefault="00421850" w:rsidP="0050452C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Акт приема-передачи </w:t>
      </w:r>
    </w:p>
    <w:p w:rsidR="00421850" w:rsidRDefault="00421850" w:rsidP="0050452C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места размещения рекламной конструкции</w:t>
      </w:r>
    </w:p>
    <w:p w:rsidR="00421850" w:rsidRDefault="00421850" w:rsidP="00421850">
      <w:pPr>
        <w:tabs>
          <w:tab w:val="left" w:pos="4620"/>
        </w:tabs>
        <w:jc w:val="both"/>
        <w:rPr>
          <w:rFonts w:ascii="Liberation Sans" w:hAnsi="Liberation Sans" w:cs="Arial"/>
          <w:sz w:val="25"/>
          <w:szCs w:val="25"/>
        </w:rPr>
      </w:pPr>
      <w:r>
        <w:rPr>
          <w:rFonts w:ascii="Liberation Sans" w:hAnsi="Liberation Sans" w:cs="Arial"/>
          <w:sz w:val="25"/>
          <w:szCs w:val="25"/>
        </w:rPr>
        <w:t>г. Новый Уренгой                                                                                                   __.__.20__</w:t>
      </w:r>
    </w:p>
    <w:p w:rsidR="00421850" w:rsidRDefault="00421850" w:rsidP="0050452C">
      <w:pPr>
        <w:jc w:val="center"/>
        <w:rPr>
          <w:rFonts w:ascii="Liberation Sans" w:hAnsi="Liberation Sans"/>
          <w:b/>
          <w:sz w:val="26"/>
          <w:szCs w:val="26"/>
        </w:rPr>
      </w:pPr>
    </w:p>
    <w:p w:rsidR="00421850" w:rsidRDefault="00421850" w:rsidP="00421850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bCs/>
          <w:color w:val="000000"/>
          <w:sz w:val="25"/>
          <w:szCs w:val="25"/>
        </w:rPr>
        <w:t>Департамент имущественных и жилищных отношений Администрации города Новый Уренгой,</w:t>
      </w:r>
      <w:r>
        <w:rPr>
          <w:rFonts w:ascii="Liberation Sans" w:hAnsi="Liberation Sans"/>
          <w:color w:val="000000"/>
          <w:sz w:val="25"/>
          <w:szCs w:val="25"/>
        </w:rPr>
        <w:t xml:space="preserve"> именуемый в дальнейшем «Уполномоченный орган», в лице </w:t>
      </w:r>
      <w:r w:rsidR="000365AC">
        <w:rPr>
          <w:rFonts w:ascii="Liberation Sans" w:hAnsi="Liberation Sans"/>
          <w:color w:val="000000"/>
          <w:sz w:val="25"/>
          <w:szCs w:val="25"/>
        </w:rPr>
        <w:t xml:space="preserve">заместителя </w:t>
      </w:r>
      <w:r>
        <w:rPr>
          <w:rFonts w:ascii="Liberation Sans" w:hAnsi="Liberation Sans"/>
          <w:color w:val="000000"/>
          <w:sz w:val="25"/>
          <w:szCs w:val="25"/>
        </w:rPr>
        <w:t>начальника Департамента</w:t>
      </w:r>
      <w:r>
        <w:rPr>
          <w:rFonts w:ascii="Liberation Sans" w:hAnsi="Liberation Sans"/>
          <w:b/>
          <w:bCs/>
          <w:color w:val="000000"/>
          <w:sz w:val="25"/>
          <w:szCs w:val="25"/>
        </w:rPr>
        <w:t> </w:t>
      </w:r>
      <w:r w:rsidR="000365AC">
        <w:rPr>
          <w:rFonts w:ascii="Liberation Sans" w:hAnsi="Liberation Sans"/>
          <w:b/>
          <w:bCs/>
          <w:color w:val="000000"/>
          <w:sz w:val="25"/>
          <w:szCs w:val="25"/>
        </w:rPr>
        <w:t>________________</w:t>
      </w:r>
      <w:r>
        <w:rPr>
          <w:rFonts w:ascii="Liberation Sans" w:hAnsi="Liberation Sans"/>
          <w:color w:val="000000"/>
          <w:sz w:val="25"/>
          <w:szCs w:val="25"/>
        </w:rPr>
        <w:t>, действующей</w:t>
      </w:r>
      <w:r w:rsidR="000365AC">
        <w:rPr>
          <w:rFonts w:ascii="Liberation Sans" w:hAnsi="Liberation Sans"/>
          <w:color w:val="000000"/>
          <w:sz w:val="25"/>
          <w:szCs w:val="25"/>
        </w:rPr>
        <w:t xml:space="preserve"> (-его)</w:t>
      </w:r>
      <w:r>
        <w:rPr>
          <w:rFonts w:ascii="Liberation Sans" w:hAnsi="Liberation Sans"/>
          <w:color w:val="000000"/>
          <w:sz w:val="25"/>
          <w:szCs w:val="25"/>
        </w:rPr>
        <w:t xml:space="preserve"> на основании </w:t>
      </w:r>
      <w:r w:rsidR="000365AC">
        <w:rPr>
          <w:rFonts w:ascii="Liberation Sans" w:hAnsi="Liberation Sans"/>
          <w:color w:val="000000"/>
          <w:sz w:val="25"/>
          <w:szCs w:val="25"/>
        </w:rPr>
        <w:t xml:space="preserve">доверенности от __.__.____ № ____, </w:t>
      </w:r>
      <w:r>
        <w:rPr>
          <w:rFonts w:ascii="Liberation Sans" w:hAnsi="Liberation Sans"/>
          <w:color w:val="000000"/>
          <w:sz w:val="25"/>
          <w:szCs w:val="25"/>
        </w:rPr>
        <w:t>Положения о Департаменте имущественных и жилищных отношений Администрации города Новый Уренгой, с одной стороны</w:t>
      </w:r>
      <w:r>
        <w:rPr>
          <w:rFonts w:ascii="Liberation Sans" w:hAnsi="Liberation Sans"/>
          <w:sz w:val="25"/>
          <w:szCs w:val="25"/>
        </w:rPr>
        <w:t>, и</w:t>
      </w:r>
    </w:p>
    <w:p w:rsidR="00421850" w:rsidRDefault="000D171A" w:rsidP="00421850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 w:cs="Liberation Sans"/>
          <w:b/>
          <w:sz w:val="25"/>
          <w:szCs w:val="25"/>
        </w:rPr>
        <w:t>_________________(наименование контрагента)</w:t>
      </w:r>
      <w:r w:rsidR="00421850">
        <w:rPr>
          <w:rFonts w:ascii="Liberation Sans" w:hAnsi="Liberation Sans" w:cs="Liberation Sans"/>
          <w:b/>
          <w:sz w:val="25"/>
          <w:szCs w:val="25"/>
        </w:rPr>
        <w:t xml:space="preserve">, </w:t>
      </w:r>
      <w:r w:rsidR="00421850">
        <w:rPr>
          <w:rFonts w:ascii="Liberation Sans" w:hAnsi="Liberation Sans" w:cs="Liberation Sans"/>
          <w:sz w:val="25"/>
          <w:szCs w:val="25"/>
        </w:rPr>
        <w:t>именуемая</w:t>
      </w:r>
      <w:r>
        <w:rPr>
          <w:rFonts w:ascii="Liberation Sans" w:hAnsi="Liberation Sans" w:cs="Liberation Sans"/>
          <w:sz w:val="25"/>
          <w:szCs w:val="25"/>
        </w:rPr>
        <w:t xml:space="preserve"> (-ый)</w:t>
      </w:r>
      <w:r w:rsidR="00421850">
        <w:rPr>
          <w:rFonts w:ascii="Liberation Sans" w:hAnsi="Liberation Sans" w:cs="Liberation Sans"/>
          <w:sz w:val="25"/>
          <w:szCs w:val="25"/>
        </w:rPr>
        <w:t xml:space="preserve"> в дальнейшем «</w:t>
      </w:r>
      <w:r>
        <w:rPr>
          <w:rFonts w:ascii="Liberation Sans" w:hAnsi="Liberation Sans" w:cs="Liberation Sans"/>
          <w:sz w:val="25"/>
          <w:szCs w:val="25"/>
        </w:rPr>
        <w:t>Рекламораспространитель</w:t>
      </w:r>
      <w:r w:rsidR="00421850">
        <w:rPr>
          <w:rFonts w:ascii="Liberation Sans" w:hAnsi="Liberation Sans" w:cs="Liberation Sans"/>
          <w:sz w:val="25"/>
          <w:szCs w:val="25"/>
        </w:rPr>
        <w:t>», действующая</w:t>
      </w:r>
      <w:r>
        <w:rPr>
          <w:rFonts w:ascii="Liberation Sans" w:hAnsi="Liberation Sans" w:cs="Liberation Sans"/>
          <w:sz w:val="25"/>
          <w:szCs w:val="25"/>
        </w:rPr>
        <w:t xml:space="preserve"> (-ий)</w:t>
      </w:r>
      <w:r w:rsidR="00421850">
        <w:rPr>
          <w:rFonts w:ascii="Liberation Sans" w:hAnsi="Liberation Sans" w:cs="Liberation Sans"/>
          <w:sz w:val="25"/>
          <w:szCs w:val="25"/>
        </w:rPr>
        <w:t xml:space="preserve"> на основании </w:t>
      </w:r>
      <w:r>
        <w:rPr>
          <w:rFonts w:ascii="Liberation Sans" w:hAnsi="Liberation Sans" w:cs="Liberation Sans"/>
          <w:sz w:val="25"/>
          <w:szCs w:val="25"/>
        </w:rPr>
        <w:t>_________(Устав, Положение, Приказ, доверенность, паспортные данные)</w:t>
      </w:r>
      <w:r w:rsidR="00421850">
        <w:rPr>
          <w:rFonts w:ascii="Liberation Sans" w:hAnsi="Liberation Sans" w:cs="Liberation Sans"/>
          <w:sz w:val="25"/>
          <w:szCs w:val="25"/>
        </w:rPr>
        <w:t>, с другой стороны</w:t>
      </w:r>
      <w:r w:rsidR="00421850">
        <w:rPr>
          <w:rFonts w:ascii="Liberation Sans" w:hAnsi="Liberation Sans"/>
          <w:sz w:val="25"/>
          <w:szCs w:val="25"/>
        </w:rPr>
        <w:t xml:space="preserve">, составили настоящий акт приема-передачи </w:t>
      </w:r>
      <w:r>
        <w:rPr>
          <w:rFonts w:ascii="Liberation Sans" w:hAnsi="Liberation Sans"/>
          <w:sz w:val="25"/>
          <w:szCs w:val="25"/>
        </w:rPr>
        <w:t>места размещения рекламной конструкции</w:t>
      </w:r>
      <w:r w:rsidR="00421850">
        <w:rPr>
          <w:rFonts w:ascii="Liberation Sans" w:hAnsi="Liberation Sans"/>
          <w:sz w:val="25"/>
          <w:szCs w:val="25"/>
        </w:rPr>
        <w:t>.</w:t>
      </w:r>
    </w:p>
    <w:p w:rsidR="000D171A" w:rsidRDefault="000D171A" w:rsidP="00421850">
      <w:pPr>
        <w:ind w:firstLine="709"/>
        <w:jc w:val="both"/>
        <w:rPr>
          <w:rFonts w:ascii="Liberation Sans" w:hAnsi="Liberation Sans"/>
          <w:sz w:val="25"/>
          <w:szCs w:val="25"/>
        </w:rPr>
      </w:pPr>
    </w:p>
    <w:p w:rsidR="000D171A" w:rsidRPr="000D171A" w:rsidRDefault="000D171A" w:rsidP="000D171A">
      <w:pPr>
        <w:widowControl w:val="0"/>
        <w:autoSpaceDE w:val="0"/>
        <w:autoSpaceDN w:val="0"/>
        <w:ind w:firstLine="709"/>
        <w:jc w:val="both"/>
        <w:rPr>
          <w:rFonts w:ascii="Liberation Sans" w:eastAsia="Calibri" w:hAnsi="Liberation Sans"/>
          <w:color w:val="000000" w:themeColor="text1"/>
          <w:sz w:val="26"/>
          <w:szCs w:val="26"/>
        </w:rPr>
      </w:pPr>
      <w:r w:rsidRPr="000D171A">
        <w:rPr>
          <w:rFonts w:ascii="Liberation Sans" w:eastAsia="Calibri" w:hAnsi="Liberation Sans"/>
          <w:color w:val="000000" w:themeColor="text1"/>
          <w:sz w:val="26"/>
          <w:szCs w:val="26"/>
        </w:rPr>
        <w:t xml:space="preserve">1. Уполномоченный орган принял, а </w:t>
      </w:r>
      <w:r w:rsidRPr="000D171A">
        <w:rPr>
          <w:rFonts w:ascii="Liberation Sans" w:hAnsi="Liberation Sans"/>
          <w:color w:val="000000" w:themeColor="text1"/>
          <w:sz w:val="26"/>
          <w:szCs w:val="26"/>
        </w:rPr>
        <w:t>Рекламораспространитель передал место размещения рекламной конструкции после демонтажа присоединенной к нему рекламной конструкции.</w:t>
      </w:r>
    </w:p>
    <w:p w:rsidR="000D171A" w:rsidRPr="000D171A" w:rsidRDefault="000D171A" w:rsidP="000D171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0D171A">
        <w:rPr>
          <w:rFonts w:ascii="Liberation Sans" w:hAnsi="Liberation Sans"/>
          <w:color w:val="000000" w:themeColor="text1"/>
          <w:sz w:val="26"/>
          <w:szCs w:val="26"/>
        </w:rPr>
        <w:t>2. Место размещения рекламной конструкции приведено/не приведено в первоначальное состояние, в соответствии с условиями настоящего договора.</w:t>
      </w:r>
    </w:p>
    <w:p w:rsidR="000D171A" w:rsidRPr="000D171A" w:rsidRDefault="000D171A" w:rsidP="000D171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0D171A">
        <w:rPr>
          <w:rFonts w:ascii="Liberation Sans" w:hAnsi="Liberation Sans"/>
          <w:color w:val="000000" w:themeColor="text1"/>
          <w:sz w:val="26"/>
          <w:szCs w:val="26"/>
        </w:rPr>
        <w:t>3. Претензий по состоянию места размещения рекламной конструкции: имеются/не имеются.</w:t>
      </w:r>
    </w:p>
    <w:p w:rsidR="000D171A" w:rsidRPr="000D171A" w:rsidRDefault="000D171A" w:rsidP="000D171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0D171A">
        <w:rPr>
          <w:rFonts w:ascii="Liberation Sans" w:hAnsi="Liberation Sans"/>
          <w:color w:val="000000" w:themeColor="text1"/>
          <w:sz w:val="26"/>
          <w:szCs w:val="26"/>
        </w:rPr>
        <w:t>4. Недостатки прилегающей территории: обнаружены/не обнаружены.</w:t>
      </w:r>
    </w:p>
    <w:p w:rsidR="000D171A" w:rsidRPr="000D171A" w:rsidRDefault="000D171A" w:rsidP="000D171A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0D171A">
        <w:rPr>
          <w:rFonts w:ascii="Liberation Sans" w:hAnsi="Liberation Sans"/>
          <w:color w:val="000000" w:themeColor="text1"/>
          <w:sz w:val="26"/>
          <w:szCs w:val="26"/>
        </w:rPr>
        <w:t>5. Недостатки места размещения рекламной конструкции и прилегающей территории (в случае их обнаружения при осмотре): ___________________________________________________.</w:t>
      </w:r>
    </w:p>
    <w:p w:rsidR="000D171A" w:rsidRDefault="000D171A" w:rsidP="00421850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0D171A" w:rsidRDefault="000D171A" w:rsidP="00421850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tbl>
      <w:tblPr>
        <w:tblW w:w="10698" w:type="dxa"/>
        <w:tblLayout w:type="fixed"/>
        <w:tblLook w:val="04A0" w:firstRow="1" w:lastRow="0" w:firstColumn="1" w:lastColumn="0" w:noHBand="0" w:noVBand="1"/>
      </w:tblPr>
      <w:tblGrid>
        <w:gridCol w:w="5349"/>
        <w:gridCol w:w="5349"/>
      </w:tblGrid>
      <w:tr w:rsidR="000D171A" w:rsidRPr="00E06AB8" w:rsidTr="000D171A">
        <w:trPr>
          <w:trHeight w:val="628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E06AB8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i/>
                <w:sz w:val="26"/>
                <w:szCs w:val="26"/>
              </w:rPr>
              <w:t>«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Уполномоченный орган»</w:t>
            </w: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E06AB8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«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Рекламораспространитель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»</w:t>
            </w:r>
          </w:p>
        </w:tc>
      </w:tr>
      <w:tr w:rsidR="000D171A" w:rsidRPr="00812366" w:rsidTr="000D171A">
        <w:trPr>
          <w:trHeight w:val="982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________________ 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_______</w:t>
            </w: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________</w:t>
            </w: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0D171A" w:rsidRPr="000D171A" w:rsidRDefault="000D171A" w:rsidP="00421850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421850" w:rsidRDefault="00421850" w:rsidP="00421850">
      <w:pPr>
        <w:jc w:val="both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</w:t>
      </w:r>
    </w:p>
    <w:tbl>
      <w:tblPr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3888"/>
      </w:tblGrid>
      <w:tr w:rsidR="000D171A" w:rsidRPr="00812366" w:rsidTr="000D171A">
        <w:trPr>
          <w:trHeight w:val="90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812366" w:rsidRDefault="000D171A" w:rsidP="000D171A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  <w:r w:rsidRPr="00812366">
              <w:rPr>
                <w:rFonts w:ascii="Liberation Sans" w:hAnsi="Liberation Sans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Liberation Sans" w:hAnsi="Liberation Sans"/>
                <w:sz w:val="26"/>
                <w:szCs w:val="26"/>
              </w:rPr>
              <w:t>3</w:t>
            </w: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  <w:r w:rsidRPr="00812366">
              <w:rPr>
                <w:rFonts w:ascii="Liberation Sans" w:hAnsi="Liberation Sans"/>
                <w:sz w:val="26"/>
                <w:szCs w:val="26"/>
              </w:rPr>
              <w:t xml:space="preserve">к договору </w:t>
            </w:r>
            <w:r>
              <w:rPr>
                <w:rFonts w:ascii="Liberation Sans" w:hAnsi="Liberation Sans"/>
                <w:sz w:val="26"/>
                <w:szCs w:val="26"/>
              </w:rPr>
              <w:t>на установку и эксплуатацию рекламной конструкции</w:t>
            </w: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t>от __.__.__</w:t>
            </w:r>
            <w:r w:rsidRPr="00812366">
              <w:rPr>
                <w:rFonts w:ascii="Liberation Sans" w:hAnsi="Liberation Sans"/>
                <w:sz w:val="26"/>
                <w:szCs w:val="26"/>
              </w:rPr>
              <w:t xml:space="preserve"> №____/</w:t>
            </w:r>
            <w:r>
              <w:rPr>
                <w:rFonts w:ascii="Liberation Sans" w:hAnsi="Liberation Sans"/>
                <w:sz w:val="26"/>
                <w:szCs w:val="26"/>
              </w:rPr>
              <w:t>____ РК</w:t>
            </w: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421850" w:rsidRDefault="00421850" w:rsidP="0050452C">
      <w:pPr>
        <w:jc w:val="center"/>
        <w:rPr>
          <w:rFonts w:ascii="Liberation Sans" w:hAnsi="Liberation Sans"/>
          <w:b/>
          <w:sz w:val="26"/>
          <w:szCs w:val="26"/>
        </w:rPr>
      </w:pPr>
    </w:p>
    <w:p w:rsidR="00421850" w:rsidRDefault="00421850" w:rsidP="0050452C">
      <w:pPr>
        <w:jc w:val="center"/>
        <w:rPr>
          <w:rFonts w:ascii="Liberation Sans" w:hAnsi="Liberation Sans"/>
          <w:b/>
          <w:sz w:val="26"/>
          <w:szCs w:val="26"/>
        </w:rPr>
      </w:pPr>
    </w:p>
    <w:p w:rsidR="00F7021C" w:rsidRDefault="00421850" w:rsidP="00421850">
      <w:pPr>
        <w:tabs>
          <w:tab w:val="left" w:pos="4445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</w:p>
    <w:p w:rsidR="000D171A" w:rsidRDefault="000D171A" w:rsidP="00421850">
      <w:pPr>
        <w:tabs>
          <w:tab w:val="left" w:pos="4445"/>
        </w:tabs>
        <w:rPr>
          <w:rFonts w:ascii="Liberation Sans" w:hAnsi="Liberation Sans"/>
          <w:sz w:val="26"/>
          <w:szCs w:val="26"/>
        </w:rPr>
      </w:pPr>
    </w:p>
    <w:p w:rsidR="000D171A" w:rsidRDefault="000D171A" w:rsidP="00421850">
      <w:pPr>
        <w:tabs>
          <w:tab w:val="left" w:pos="4445"/>
        </w:tabs>
        <w:rPr>
          <w:rFonts w:ascii="Liberation Sans" w:hAnsi="Liberation Sans"/>
          <w:sz w:val="26"/>
          <w:szCs w:val="26"/>
        </w:rPr>
      </w:pPr>
    </w:p>
    <w:p w:rsidR="000D171A" w:rsidRDefault="000D171A" w:rsidP="00421850">
      <w:pPr>
        <w:tabs>
          <w:tab w:val="left" w:pos="4445"/>
        </w:tabs>
        <w:rPr>
          <w:rFonts w:ascii="Liberation Sans" w:hAnsi="Liberation Sans"/>
          <w:sz w:val="26"/>
          <w:szCs w:val="26"/>
        </w:rPr>
      </w:pPr>
    </w:p>
    <w:p w:rsidR="000D171A" w:rsidRDefault="000D171A" w:rsidP="00421850">
      <w:pPr>
        <w:tabs>
          <w:tab w:val="left" w:pos="4445"/>
        </w:tabs>
        <w:rPr>
          <w:rFonts w:ascii="Liberation Sans" w:hAnsi="Liberation Sans"/>
          <w:sz w:val="26"/>
          <w:szCs w:val="26"/>
        </w:rPr>
      </w:pPr>
    </w:p>
    <w:p w:rsidR="000D171A" w:rsidRDefault="000D171A" w:rsidP="00421850">
      <w:pPr>
        <w:tabs>
          <w:tab w:val="left" w:pos="4445"/>
        </w:tabs>
        <w:rPr>
          <w:rFonts w:ascii="Liberation Sans" w:hAnsi="Liberation Sans"/>
          <w:sz w:val="26"/>
          <w:szCs w:val="26"/>
        </w:rPr>
      </w:pPr>
    </w:p>
    <w:p w:rsidR="000D171A" w:rsidRPr="000D171A" w:rsidRDefault="000D171A" w:rsidP="000D171A">
      <w:pPr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0D171A">
        <w:rPr>
          <w:rFonts w:ascii="Liberation Sans" w:hAnsi="Liberation Sans"/>
          <w:b/>
          <w:color w:val="000000" w:themeColor="text1"/>
          <w:sz w:val="26"/>
          <w:szCs w:val="26"/>
        </w:rPr>
        <w:t>Заявка на распространение социальной рекламы</w:t>
      </w:r>
    </w:p>
    <w:p w:rsidR="000D171A" w:rsidRP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tbl>
      <w:tblPr>
        <w:tblStyle w:val="af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2126"/>
        <w:gridCol w:w="2268"/>
        <w:gridCol w:w="1422"/>
        <w:gridCol w:w="1838"/>
      </w:tblGrid>
      <w:tr w:rsidR="000D171A" w:rsidRPr="000D171A" w:rsidTr="000D171A">
        <w:tc>
          <w:tcPr>
            <w:tcW w:w="540" w:type="dxa"/>
          </w:tcPr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№</w:t>
            </w:r>
          </w:p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553" w:type="dxa"/>
          </w:tcPr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Район места размещения рекламной конструкции</w:t>
            </w:r>
          </w:p>
        </w:tc>
        <w:tc>
          <w:tcPr>
            <w:tcW w:w="1134" w:type="dxa"/>
          </w:tcPr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Номер рекламной конструкции в Схеме</w:t>
            </w:r>
          </w:p>
        </w:tc>
        <w:tc>
          <w:tcPr>
            <w:tcW w:w="2126" w:type="dxa"/>
          </w:tcPr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Адрес места размещения рекламной конструкции</w:t>
            </w:r>
          </w:p>
        </w:tc>
        <w:tc>
          <w:tcPr>
            <w:tcW w:w="2268" w:type="dxa"/>
          </w:tcPr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Тип рекламной конструкции</w:t>
            </w:r>
          </w:p>
        </w:tc>
        <w:tc>
          <w:tcPr>
            <w:tcW w:w="1422" w:type="dxa"/>
          </w:tcPr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Площадь рекламного поля рекламной конструкции, м</w:t>
            </w: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</w:tcPr>
          <w:p w:rsidR="000D171A" w:rsidRPr="000D171A" w:rsidRDefault="000D171A" w:rsidP="000D171A">
            <w:pPr>
              <w:jc w:val="center"/>
              <w:rPr>
                <w:rFonts w:ascii="Liberation Sans" w:hAnsi="Liberation Sans"/>
                <w:color w:val="000000" w:themeColor="text1"/>
                <w:sz w:val="26"/>
                <w:szCs w:val="26"/>
              </w:rPr>
            </w:pPr>
            <w:r w:rsidRPr="000D171A">
              <w:rPr>
                <w:rFonts w:ascii="Liberation Sans" w:hAnsi="Liberation Sans"/>
                <w:color w:val="000000" w:themeColor="text1"/>
                <w:sz w:val="26"/>
                <w:szCs w:val="26"/>
              </w:rPr>
              <w:t>Период размещения, характер социальной рекламы</w:t>
            </w:r>
          </w:p>
        </w:tc>
      </w:tr>
      <w:tr w:rsidR="000D171A" w:rsidRPr="008B3E1D" w:rsidTr="000D171A">
        <w:tc>
          <w:tcPr>
            <w:tcW w:w="540" w:type="dxa"/>
          </w:tcPr>
          <w:p w:rsidR="000D171A" w:rsidRPr="008B3E1D" w:rsidRDefault="000D171A" w:rsidP="000D17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171A" w:rsidRPr="008B3E1D" w:rsidRDefault="000D171A" w:rsidP="000D17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71A" w:rsidRPr="008B3E1D" w:rsidRDefault="000D171A" w:rsidP="000D17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171A" w:rsidRPr="008B3E1D" w:rsidRDefault="000D171A" w:rsidP="000D17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71A" w:rsidRPr="008B3E1D" w:rsidRDefault="000D171A" w:rsidP="000D17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0D171A" w:rsidRPr="008B3E1D" w:rsidRDefault="000D171A" w:rsidP="000D17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</w:tcPr>
          <w:p w:rsidR="000D171A" w:rsidRPr="008B3E1D" w:rsidRDefault="000D171A" w:rsidP="000D17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tbl>
      <w:tblPr>
        <w:tblW w:w="10698" w:type="dxa"/>
        <w:tblLayout w:type="fixed"/>
        <w:tblLook w:val="04A0" w:firstRow="1" w:lastRow="0" w:firstColumn="1" w:lastColumn="0" w:noHBand="0" w:noVBand="1"/>
      </w:tblPr>
      <w:tblGrid>
        <w:gridCol w:w="5349"/>
        <w:gridCol w:w="5349"/>
      </w:tblGrid>
      <w:tr w:rsidR="000D171A" w:rsidRPr="00E06AB8" w:rsidTr="000D171A">
        <w:trPr>
          <w:trHeight w:val="628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E06AB8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i/>
                <w:sz w:val="26"/>
                <w:szCs w:val="26"/>
              </w:rPr>
              <w:t>«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Уполномоченный орган»</w:t>
            </w: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FA174B" w:rsidRDefault="000D171A" w:rsidP="000D171A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0D171A" w:rsidRPr="00E06AB8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«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Рекламораспространитель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»</w:t>
            </w:r>
          </w:p>
        </w:tc>
      </w:tr>
      <w:tr w:rsidR="000D171A" w:rsidRPr="00812366" w:rsidTr="000D171A">
        <w:trPr>
          <w:trHeight w:val="982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________________ 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_______</w:t>
            </w: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________</w:t>
            </w: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A057FD" w:rsidRDefault="00A057FD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A057FD" w:rsidRDefault="00A057FD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A057FD" w:rsidRDefault="00A057FD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A057FD" w:rsidRDefault="00A057FD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A057FD" w:rsidRDefault="00A057FD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tbl>
      <w:tblPr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3888"/>
      </w:tblGrid>
      <w:tr w:rsidR="000D171A" w:rsidRPr="00812366" w:rsidTr="000D171A">
        <w:trPr>
          <w:trHeight w:val="90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71A" w:rsidRPr="00812366" w:rsidRDefault="000D171A" w:rsidP="000D171A">
            <w:pPr>
              <w:jc w:val="both"/>
              <w:rPr>
                <w:rFonts w:ascii="Liberation Sans" w:hAnsi="Liberation Sans"/>
                <w:sz w:val="26"/>
                <w:szCs w:val="26"/>
              </w:rPr>
            </w:pPr>
            <w:r w:rsidRPr="00812366">
              <w:rPr>
                <w:rFonts w:ascii="Liberation Sans" w:hAnsi="Liberation Sans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Liberation Sans" w:hAnsi="Liberation Sans"/>
                <w:sz w:val="26"/>
                <w:szCs w:val="26"/>
              </w:rPr>
              <w:t>4</w:t>
            </w: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  <w:r w:rsidRPr="00812366">
              <w:rPr>
                <w:rFonts w:ascii="Liberation Sans" w:hAnsi="Liberation Sans"/>
                <w:sz w:val="26"/>
                <w:szCs w:val="26"/>
              </w:rPr>
              <w:t xml:space="preserve">к договору </w:t>
            </w:r>
            <w:r>
              <w:rPr>
                <w:rFonts w:ascii="Liberation Sans" w:hAnsi="Liberation Sans"/>
                <w:sz w:val="26"/>
                <w:szCs w:val="26"/>
              </w:rPr>
              <w:t>на установку и эксплуатацию рекламной конструкции</w:t>
            </w: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t>от __.__.__</w:t>
            </w:r>
            <w:r w:rsidRPr="00812366">
              <w:rPr>
                <w:rFonts w:ascii="Liberation Sans" w:hAnsi="Liberation Sans"/>
                <w:sz w:val="26"/>
                <w:szCs w:val="26"/>
              </w:rPr>
              <w:t xml:space="preserve"> №____/</w:t>
            </w:r>
            <w:r>
              <w:rPr>
                <w:rFonts w:ascii="Liberation Sans" w:hAnsi="Liberation Sans"/>
                <w:sz w:val="26"/>
                <w:szCs w:val="26"/>
              </w:rPr>
              <w:t>____ РК</w:t>
            </w:r>
          </w:p>
          <w:p w:rsidR="000D171A" w:rsidRPr="00812366" w:rsidRDefault="000D171A" w:rsidP="000D171A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0D171A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p w:rsidR="00A057FD" w:rsidRPr="00A057FD" w:rsidRDefault="00A057FD" w:rsidP="00A057FD">
      <w:pPr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A057FD">
        <w:rPr>
          <w:rFonts w:ascii="Liberation Sans" w:hAnsi="Liberation Sans"/>
          <w:b/>
          <w:color w:val="000000" w:themeColor="text1"/>
          <w:sz w:val="26"/>
          <w:szCs w:val="26"/>
        </w:rPr>
        <w:t xml:space="preserve">Акт о распространении социальной рекламы </w:t>
      </w:r>
    </w:p>
    <w:p w:rsidR="00A057FD" w:rsidRPr="008B3E1D" w:rsidRDefault="00A057FD" w:rsidP="00A057FD">
      <w:pPr>
        <w:jc w:val="center"/>
        <w:rPr>
          <w:b/>
          <w:color w:val="000000" w:themeColor="text1"/>
          <w:sz w:val="24"/>
          <w:szCs w:val="24"/>
        </w:rPr>
      </w:pPr>
    </w:p>
    <w:p w:rsidR="00A057FD" w:rsidRPr="00A057FD" w:rsidRDefault="00A057FD" w:rsidP="00A057FD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A057FD">
        <w:rPr>
          <w:rFonts w:ascii="Liberation Sans" w:hAnsi="Liberation Sans"/>
          <w:b/>
          <w:bCs/>
          <w:color w:val="000000"/>
          <w:sz w:val="26"/>
          <w:szCs w:val="26"/>
        </w:rPr>
        <w:t>Департамент имущественных и жилищных отношений Администрации города Новый Уренгой,</w:t>
      </w:r>
      <w:r w:rsidRPr="00A057FD">
        <w:rPr>
          <w:rFonts w:ascii="Liberation Sans" w:hAnsi="Liberation Sans"/>
          <w:color w:val="000000"/>
          <w:sz w:val="26"/>
          <w:szCs w:val="26"/>
        </w:rPr>
        <w:t xml:space="preserve"> именуемый в дальнейшем «Уполномоченный орган», в лице </w:t>
      </w:r>
      <w:r w:rsidR="000365AC">
        <w:rPr>
          <w:rFonts w:ascii="Liberation Sans" w:hAnsi="Liberation Sans"/>
          <w:color w:val="000000"/>
          <w:sz w:val="26"/>
          <w:szCs w:val="26"/>
        </w:rPr>
        <w:t xml:space="preserve">заместителя </w:t>
      </w:r>
      <w:r w:rsidRPr="00A057FD">
        <w:rPr>
          <w:rFonts w:ascii="Liberation Sans" w:hAnsi="Liberation Sans"/>
          <w:color w:val="000000"/>
          <w:sz w:val="26"/>
          <w:szCs w:val="26"/>
        </w:rPr>
        <w:t>начальника Департамента</w:t>
      </w:r>
      <w:r w:rsidRPr="00A057FD">
        <w:rPr>
          <w:rFonts w:ascii="Liberation Sans" w:hAnsi="Liberation Sans"/>
          <w:b/>
          <w:bCs/>
          <w:color w:val="000000"/>
          <w:sz w:val="26"/>
          <w:szCs w:val="26"/>
        </w:rPr>
        <w:t> </w:t>
      </w:r>
      <w:r w:rsidR="000365AC">
        <w:rPr>
          <w:rFonts w:ascii="Liberation Sans" w:hAnsi="Liberation Sans"/>
          <w:b/>
          <w:bCs/>
          <w:color w:val="000000"/>
          <w:sz w:val="26"/>
          <w:szCs w:val="26"/>
        </w:rPr>
        <w:t>___________________________</w:t>
      </w:r>
      <w:r w:rsidRPr="00A057FD">
        <w:rPr>
          <w:rFonts w:ascii="Liberation Sans" w:hAnsi="Liberation Sans"/>
          <w:color w:val="000000"/>
          <w:sz w:val="26"/>
          <w:szCs w:val="26"/>
        </w:rPr>
        <w:t xml:space="preserve">, действующей </w:t>
      </w:r>
      <w:r w:rsidR="000365AC">
        <w:rPr>
          <w:rFonts w:ascii="Liberation Sans" w:hAnsi="Liberation Sans"/>
          <w:color w:val="000000"/>
          <w:sz w:val="26"/>
          <w:szCs w:val="26"/>
        </w:rPr>
        <w:t xml:space="preserve">(-его) </w:t>
      </w:r>
      <w:r w:rsidRPr="00A057FD">
        <w:rPr>
          <w:rFonts w:ascii="Liberation Sans" w:hAnsi="Liberation Sans"/>
          <w:color w:val="000000"/>
          <w:sz w:val="26"/>
          <w:szCs w:val="26"/>
        </w:rPr>
        <w:t xml:space="preserve">на основании </w:t>
      </w:r>
      <w:r w:rsidR="000365AC">
        <w:rPr>
          <w:rFonts w:ascii="Liberation Sans" w:hAnsi="Liberation Sans"/>
          <w:color w:val="000000"/>
          <w:sz w:val="26"/>
          <w:szCs w:val="26"/>
        </w:rPr>
        <w:t xml:space="preserve">доверенности от __.__.___ № ____, </w:t>
      </w:r>
      <w:r w:rsidRPr="00A057FD">
        <w:rPr>
          <w:rFonts w:ascii="Liberation Sans" w:hAnsi="Liberation Sans"/>
          <w:color w:val="000000"/>
          <w:sz w:val="26"/>
          <w:szCs w:val="26"/>
        </w:rPr>
        <w:t>Положения о Департаменте имущественных и жилищных отношений Администрации города Новый Уренгой, с одной стороны</w:t>
      </w:r>
      <w:r w:rsidRPr="00A057FD">
        <w:rPr>
          <w:rFonts w:ascii="Liberation Sans" w:hAnsi="Liberation Sans"/>
          <w:sz w:val="26"/>
          <w:szCs w:val="26"/>
        </w:rPr>
        <w:t>, 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A057FD">
        <w:rPr>
          <w:rFonts w:ascii="Liberation Sans" w:hAnsi="Liberation Sans" w:cs="Liberation Sans"/>
          <w:b/>
          <w:sz w:val="26"/>
          <w:szCs w:val="26"/>
        </w:rPr>
        <w:t xml:space="preserve">_________________(наименование контрагента), </w:t>
      </w:r>
      <w:r w:rsidRPr="00A057FD">
        <w:rPr>
          <w:rFonts w:ascii="Liberation Sans" w:hAnsi="Liberation Sans" w:cs="Liberation Sans"/>
          <w:sz w:val="26"/>
          <w:szCs w:val="26"/>
        </w:rPr>
        <w:t>именуемая (-ый) в дальнейшем «Рекламораспространитель», действующая (-ий) на основании _________(Устав, Положение, Приказ, доверенность, паспортные данные), с другой стороны</w:t>
      </w:r>
      <w:r w:rsidRPr="00A057FD">
        <w:rPr>
          <w:rFonts w:ascii="Liberation Sans" w:hAnsi="Liberation Sans"/>
          <w:sz w:val="26"/>
          <w:szCs w:val="26"/>
        </w:rPr>
        <w:t xml:space="preserve">, составили настоящий акт, о том, </w:t>
      </w:r>
      <w:r w:rsidRPr="00A057FD">
        <w:rPr>
          <w:rFonts w:ascii="Liberation Sans" w:hAnsi="Liberation Sans"/>
          <w:color w:val="000000" w:themeColor="text1"/>
          <w:sz w:val="26"/>
          <w:szCs w:val="26"/>
        </w:rPr>
        <w:t xml:space="preserve">что на основании заявки Уполномоченного органа от ___ № ____ Рекламораспространитель осуществил распространение социальной рекламы, в соответствии с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указанной </w:t>
      </w:r>
      <w:r w:rsidRPr="00A057FD">
        <w:rPr>
          <w:rFonts w:ascii="Liberation Sans" w:hAnsi="Liberation Sans"/>
          <w:color w:val="000000" w:themeColor="text1"/>
          <w:sz w:val="26"/>
          <w:szCs w:val="26"/>
        </w:rPr>
        <w:t>заявкой Уполномоченного органа.</w:t>
      </w:r>
    </w:p>
    <w:p w:rsidR="00A057FD" w:rsidRDefault="00A057FD" w:rsidP="00A057FD">
      <w:pPr>
        <w:ind w:firstLine="709"/>
        <w:jc w:val="both"/>
        <w:rPr>
          <w:rFonts w:ascii="Liberation Sans" w:hAnsi="Liberation Sans"/>
          <w:sz w:val="25"/>
          <w:szCs w:val="25"/>
        </w:rPr>
      </w:pPr>
    </w:p>
    <w:tbl>
      <w:tblPr>
        <w:tblW w:w="10698" w:type="dxa"/>
        <w:tblLayout w:type="fixed"/>
        <w:tblLook w:val="04A0" w:firstRow="1" w:lastRow="0" w:firstColumn="1" w:lastColumn="0" w:noHBand="0" w:noVBand="1"/>
      </w:tblPr>
      <w:tblGrid>
        <w:gridCol w:w="5349"/>
        <w:gridCol w:w="5349"/>
      </w:tblGrid>
      <w:tr w:rsidR="00A057FD" w:rsidRPr="00E06AB8" w:rsidTr="00E202B9">
        <w:trPr>
          <w:trHeight w:val="628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57FD" w:rsidRPr="00FA174B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A057FD" w:rsidRPr="00FA174B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A057FD" w:rsidRPr="00FA174B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A057FD" w:rsidRPr="00E06AB8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i/>
                <w:sz w:val="26"/>
                <w:szCs w:val="26"/>
              </w:rPr>
              <w:t>«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Уполномоченный орган»</w:t>
            </w:r>
          </w:p>
          <w:p w:rsidR="00A057FD" w:rsidRPr="00FA174B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57FD" w:rsidRPr="00FA174B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A057FD" w:rsidRPr="00FA174B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A057FD" w:rsidRPr="00FA174B" w:rsidRDefault="00A057FD" w:rsidP="00E202B9">
            <w:pPr>
              <w:jc w:val="center"/>
              <w:rPr>
                <w:rFonts w:ascii="Liberation Sans" w:hAnsi="Liberation Sans"/>
                <w:b/>
                <w:i/>
                <w:sz w:val="26"/>
                <w:szCs w:val="26"/>
              </w:rPr>
            </w:pPr>
          </w:p>
          <w:p w:rsidR="00A057FD" w:rsidRPr="00E06AB8" w:rsidRDefault="00A057FD" w:rsidP="00E202B9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«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Рекламораспространитель</w:t>
            </w:r>
            <w:r w:rsidRPr="00E06AB8">
              <w:rPr>
                <w:rFonts w:ascii="Liberation Sans" w:hAnsi="Liberation Sans"/>
                <w:b/>
                <w:sz w:val="26"/>
                <w:szCs w:val="26"/>
              </w:rPr>
              <w:t>»</w:t>
            </w:r>
          </w:p>
        </w:tc>
      </w:tr>
      <w:tr w:rsidR="00A057FD" w:rsidRPr="00812366" w:rsidTr="00E202B9">
        <w:trPr>
          <w:trHeight w:val="982"/>
        </w:trPr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57FD" w:rsidRPr="00812366" w:rsidRDefault="00A057FD" w:rsidP="00E202B9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________________ 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_______</w:t>
            </w:r>
          </w:p>
        </w:tc>
        <w:tc>
          <w:tcPr>
            <w:tcW w:w="5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57FD" w:rsidRPr="00812366" w:rsidRDefault="00A057FD" w:rsidP="00E202B9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812366">
              <w:rPr>
                <w:rFonts w:ascii="Liberation Sans" w:hAnsi="Liberation Sans"/>
                <w:b/>
                <w:sz w:val="26"/>
                <w:szCs w:val="26"/>
              </w:rPr>
              <w:t xml:space="preserve">______________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>________</w:t>
            </w:r>
          </w:p>
          <w:p w:rsidR="00A057FD" w:rsidRPr="00812366" w:rsidRDefault="00A057FD" w:rsidP="00E202B9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</w:p>
          <w:p w:rsidR="00A057FD" w:rsidRPr="00812366" w:rsidRDefault="00A057FD" w:rsidP="00E202B9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Pr="00812366" w:rsidRDefault="00A057FD" w:rsidP="00E202B9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Pr="00812366" w:rsidRDefault="00A057FD" w:rsidP="00E202B9">
            <w:pPr>
              <w:rPr>
                <w:rFonts w:ascii="Liberation Sans" w:hAnsi="Liberation Sans"/>
                <w:sz w:val="26"/>
                <w:szCs w:val="26"/>
              </w:rPr>
            </w:pPr>
          </w:p>
          <w:p w:rsidR="00A057FD" w:rsidRPr="00812366" w:rsidRDefault="00A057FD" w:rsidP="00E202B9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Pr="00812366" w:rsidRDefault="00A057FD" w:rsidP="00E202B9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  <w:p w:rsidR="00A057FD" w:rsidRPr="00812366" w:rsidRDefault="00A057FD" w:rsidP="00E202B9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0D171A" w:rsidRPr="00421850" w:rsidRDefault="000D171A" w:rsidP="000D171A">
      <w:pPr>
        <w:tabs>
          <w:tab w:val="left" w:pos="4445"/>
        </w:tabs>
        <w:jc w:val="center"/>
        <w:rPr>
          <w:rFonts w:ascii="Liberation Sans" w:hAnsi="Liberation Sans"/>
          <w:sz w:val="26"/>
          <w:szCs w:val="26"/>
        </w:rPr>
      </w:pPr>
    </w:p>
    <w:sectPr w:rsidR="000D171A" w:rsidRPr="00421850" w:rsidSect="00A057FD">
      <w:footerReference w:type="even" r:id="rId9"/>
      <w:pgSz w:w="11906" w:h="16838"/>
      <w:pgMar w:top="709" w:right="70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17" w:rsidRDefault="00412317">
      <w:r>
        <w:separator/>
      </w:r>
    </w:p>
  </w:endnote>
  <w:endnote w:type="continuationSeparator" w:id="0">
    <w:p w:rsidR="00412317" w:rsidRDefault="0041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1A" w:rsidRDefault="000D171A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D171A" w:rsidRDefault="000D17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17" w:rsidRDefault="00412317">
      <w:r>
        <w:separator/>
      </w:r>
    </w:p>
  </w:footnote>
  <w:footnote w:type="continuationSeparator" w:id="0">
    <w:p w:rsidR="00412317" w:rsidRDefault="0041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D90"/>
    <w:multiLevelType w:val="hybridMultilevel"/>
    <w:tmpl w:val="DE422490"/>
    <w:lvl w:ilvl="0" w:tplc="25A47E86">
      <w:start w:val="1"/>
      <w:numFmt w:val="decimal"/>
      <w:lvlText w:val="%1."/>
      <w:lvlJc w:val="left"/>
      <w:pPr>
        <w:ind w:left="720" w:hanging="360"/>
      </w:pPr>
    </w:lvl>
    <w:lvl w:ilvl="1" w:tplc="45820FB0">
      <w:start w:val="1"/>
      <w:numFmt w:val="lowerLetter"/>
      <w:lvlText w:val="%2."/>
      <w:lvlJc w:val="left"/>
      <w:pPr>
        <w:ind w:left="1440" w:hanging="360"/>
      </w:pPr>
    </w:lvl>
    <w:lvl w:ilvl="2" w:tplc="26341DB6">
      <w:start w:val="1"/>
      <w:numFmt w:val="lowerRoman"/>
      <w:lvlText w:val="%3."/>
      <w:lvlJc w:val="right"/>
      <w:pPr>
        <w:ind w:left="2160" w:hanging="180"/>
      </w:pPr>
    </w:lvl>
    <w:lvl w:ilvl="3" w:tplc="3B081CF0">
      <w:start w:val="1"/>
      <w:numFmt w:val="decimal"/>
      <w:lvlText w:val="%4."/>
      <w:lvlJc w:val="left"/>
      <w:pPr>
        <w:ind w:left="2880" w:hanging="360"/>
      </w:pPr>
    </w:lvl>
    <w:lvl w:ilvl="4" w:tplc="654A5EBC">
      <w:start w:val="1"/>
      <w:numFmt w:val="lowerLetter"/>
      <w:lvlText w:val="%5."/>
      <w:lvlJc w:val="left"/>
      <w:pPr>
        <w:ind w:left="3600" w:hanging="360"/>
      </w:pPr>
    </w:lvl>
    <w:lvl w:ilvl="5" w:tplc="C658D036">
      <w:start w:val="1"/>
      <w:numFmt w:val="lowerRoman"/>
      <w:lvlText w:val="%6."/>
      <w:lvlJc w:val="right"/>
      <w:pPr>
        <w:ind w:left="4320" w:hanging="180"/>
      </w:pPr>
    </w:lvl>
    <w:lvl w:ilvl="6" w:tplc="5C8E1558">
      <w:start w:val="1"/>
      <w:numFmt w:val="decimal"/>
      <w:lvlText w:val="%7."/>
      <w:lvlJc w:val="left"/>
      <w:pPr>
        <w:ind w:left="5040" w:hanging="360"/>
      </w:pPr>
    </w:lvl>
    <w:lvl w:ilvl="7" w:tplc="0E808AA0">
      <w:start w:val="1"/>
      <w:numFmt w:val="lowerLetter"/>
      <w:lvlText w:val="%8."/>
      <w:lvlJc w:val="left"/>
      <w:pPr>
        <w:ind w:left="5760" w:hanging="360"/>
      </w:pPr>
    </w:lvl>
    <w:lvl w:ilvl="8" w:tplc="7EC83F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35A1"/>
    <w:multiLevelType w:val="hybridMultilevel"/>
    <w:tmpl w:val="5A60B0C4"/>
    <w:lvl w:ilvl="0" w:tplc="CA86117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/>
      </w:rPr>
    </w:lvl>
    <w:lvl w:ilvl="1" w:tplc="3D7E8B8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/>
      </w:rPr>
    </w:lvl>
    <w:lvl w:ilvl="2" w:tplc="931631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/>
      </w:rPr>
    </w:lvl>
    <w:lvl w:ilvl="3" w:tplc="F7983EB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/>
      </w:rPr>
    </w:lvl>
    <w:lvl w:ilvl="4" w:tplc="7CC617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/>
      </w:rPr>
    </w:lvl>
    <w:lvl w:ilvl="5" w:tplc="E3D4E4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/>
      </w:rPr>
    </w:lvl>
    <w:lvl w:ilvl="6" w:tplc="AB44CA9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/>
      </w:rPr>
    </w:lvl>
    <w:lvl w:ilvl="7" w:tplc="0F0817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/>
      </w:rPr>
    </w:lvl>
    <w:lvl w:ilvl="8" w:tplc="C60EA6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/>
      </w:rPr>
    </w:lvl>
  </w:abstractNum>
  <w:abstractNum w:abstractNumId="2">
    <w:nsid w:val="290C7DC5"/>
    <w:multiLevelType w:val="hybridMultilevel"/>
    <w:tmpl w:val="A1027C3C"/>
    <w:lvl w:ilvl="0" w:tplc="9A3A3F50">
      <w:start w:val="4"/>
      <w:numFmt w:val="decimal"/>
      <w:lvlText w:val="%1."/>
      <w:lvlJc w:val="left"/>
      <w:pPr>
        <w:ind w:left="720" w:hanging="360"/>
      </w:pPr>
    </w:lvl>
    <w:lvl w:ilvl="1" w:tplc="3B2A0C92">
      <w:start w:val="1"/>
      <w:numFmt w:val="lowerLetter"/>
      <w:lvlText w:val="%2."/>
      <w:lvlJc w:val="left"/>
      <w:pPr>
        <w:ind w:left="1440" w:hanging="360"/>
      </w:pPr>
    </w:lvl>
    <w:lvl w:ilvl="2" w:tplc="9C84FF6E">
      <w:start w:val="1"/>
      <w:numFmt w:val="lowerRoman"/>
      <w:lvlText w:val="%3."/>
      <w:lvlJc w:val="right"/>
      <w:pPr>
        <w:ind w:left="2160" w:hanging="180"/>
      </w:pPr>
    </w:lvl>
    <w:lvl w:ilvl="3" w:tplc="C3FE78B6">
      <w:start w:val="1"/>
      <w:numFmt w:val="decimal"/>
      <w:lvlText w:val="%4."/>
      <w:lvlJc w:val="left"/>
      <w:pPr>
        <w:ind w:left="2880" w:hanging="360"/>
      </w:pPr>
    </w:lvl>
    <w:lvl w:ilvl="4" w:tplc="3C8C2A8E">
      <w:start w:val="1"/>
      <w:numFmt w:val="lowerLetter"/>
      <w:lvlText w:val="%5."/>
      <w:lvlJc w:val="left"/>
      <w:pPr>
        <w:ind w:left="3600" w:hanging="360"/>
      </w:pPr>
    </w:lvl>
    <w:lvl w:ilvl="5" w:tplc="15F01C12">
      <w:start w:val="1"/>
      <w:numFmt w:val="lowerRoman"/>
      <w:lvlText w:val="%6."/>
      <w:lvlJc w:val="right"/>
      <w:pPr>
        <w:ind w:left="4320" w:hanging="180"/>
      </w:pPr>
    </w:lvl>
    <w:lvl w:ilvl="6" w:tplc="4E2AEF18">
      <w:start w:val="1"/>
      <w:numFmt w:val="decimal"/>
      <w:lvlText w:val="%7."/>
      <w:lvlJc w:val="left"/>
      <w:pPr>
        <w:ind w:left="5040" w:hanging="360"/>
      </w:pPr>
    </w:lvl>
    <w:lvl w:ilvl="7" w:tplc="FDE61A6E">
      <w:start w:val="1"/>
      <w:numFmt w:val="lowerLetter"/>
      <w:lvlText w:val="%8."/>
      <w:lvlJc w:val="left"/>
      <w:pPr>
        <w:ind w:left="5760" w:hanging="360"/>
      </w:pPr>
    </w:lvl>
    <w:lvl w:ilvl="8" w:tplc="4606D5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0762"/>
    <w:multiLevelType w:val="multilevel"/>
    <w:tmpl w:val="D3F86240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04457B9"/>
    <w:multiLevelType w:val="hybridMultilevel"/>
    <w:tmpl w:val="3A4A7E4A"/>
    <w:lvl w:ilvl="0" w:tplc="FF2E3D3A">
      <w:start w:val="3"/>
      <w:numFmt w:val="decimal"/>
      <w:lvlText w:val="%1."/>
      <w:lvlJc w:val="left"/>
      <w:pPr>
        <w:ind w:left="142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123B2F"/>
    <w:multiLevelType w:val="multilevel"/>
    <w:tmpl w:val="516AA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color w:val="000000" w:themeColor="text1"/>
        <w:sz w:val="24"/>
      </w:rPr>
    </w:lvl>
    <w:lvl w:ilvl="2">
      <w:start w:val="5"/>
      <w:numFmt w:val="decimal"/>
      <w:isLgl/>
      <w:lvlText w:val="%1.%2.%3."/>
      <w:lvlJc w:val="left"/>
      <w:pPr>
        <w:ind w:left="5115" w:hanging="720"/>
      </w:pPr>
      <w:rPr>
        <w:rFonts w:ascii="Liberation Sans" w:hAnsi="Liberation Sans" w:hint="default"/>
        <w:color w:val="000000" w:themeColor="text1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  <w:color w:val="000000" w:themeColor="text1"/>
        <w:sz w:val="24"/>
      </w:rPr>
    </w:lvl>
  </w:abstractNum>
  <w:abstractNum w:abstractNumId="6">
    <w:nsid w:val="47802EC1"/>
    <w:multiLevelType w:val="hybridMultilevel"/>
    <w:tmpl w:val="D0247482"/>
    <w:lvl w:ilvl="0" w:tplc="FC1EB7C4">
      <w:start w:val="1"/>
      <w:numFmt w:val="decimal"/>
      <w:lvlText w:val="%1."/>
      <w:lvlJc w:val="left"/>
      <w:pPr>
        <w:ind w:left="1740" w:hanging="1020"/>
      </w:pPr>
    </w:lvl>
    <w:lvl w:ilvl="1" w:tplc="5CF81D56">
      <w:start w:val="1"/>
      <w:numFmt w:val="lowerLetter"/>
      <w:lvlText w:val="%2."/>
      <w:lvlJc w:val="left"/>
      <w:pPr>
        <w:ind w:left="1800" w:hanging="360"/>
      </w:pPr>
    </w:lvl>
    <w:lvl w:ilvl="2" w:tplc="E332B88A">
      <w:start w:val="1"/>
      <w:numFmt w:val="lowerRoman"/>
      <w:lvlText w:val="%3."/>
      <w:lvlJc w:val="right"/>
      <w:pPr>
        <w:ind w:left="2520" w:hanging="180"/>
      </w:pPr>
    </w:lvl>
    <w:lvl w:ilvl="3" w:tplc="04F0C23E">
      <w:start w:val="1"/>
      <w:numFmt w:val="decimal"/>
      <w:lvlText w:val="%4."/>
      <w:lvlJc w:val="left"/>
      <w:pPr>
        <w:ind w:left="3240" w:hanging="360"/>
      </w:pPr>
    </w:lvl>
    <w:lvl w:ilvl="4" w:tplc="5B36C1BC">
      <w:start w:val="1"/>
      <w:numFmt w:val="lowerLetter"/>
      <w:lvlText w:val="%5."/>
      <w:lvlJc w:val="left"/>
      <w:pPr>
        <w:ind w:left="3960" w:hanging="360"/>
      </w:pPr>
    </w:lvl>
    <w:lvl w:ilvl="5" w:tplc="DB780772">
      <w:start w:val="1"/>
      <w:numFmt w:val="lowerRoman"/>
      <w:lvlText w:val="%6."/>
      <w:lvlJc w:val="right"/>
      <w:pPr>
        <w:ind w:left="4680" w:hanging="180"/>
      </w:pPr>
    </w:lvl>
    <w:lvl w:ilvl="6" w:tplc="ECDEBCBE">
      <w:start w:val="1"/>
      <w:numFmt w:val="decimal"/>
      <w:lvlText w:val="%7."/>
      <w:lvlJc w:val="left"/>
      <w:pPr>
        <w:ind w:left="5400" w:hanging="360"/>
      </w:pPr>
    </w:lvl>
    <w:lvl w:ilvl="7" w:tplc="5D02AAF8">
      <w:start w:val="1"/>
      <w:numFmt w:val="lowerLetter"/>
      <w:lvlText w:val="%8."/>
      <w:lvlJc w:val="left"/>
      <w:pPr>
        <w:ind w:left="6120" w:hanging="360"/>
      </w:pPr>
    </w:lvl>
    <w:lvl w:ilvl="8" w:tplc="6D2A5DE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794708"/>
    <w:multiLevelType w:val="multilevel"/>
    <w:tmpl w:val="1324AAB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55E3294E"/>
    <w:multiLevelType w:val="hybridMultilevel"/>
    <w:tmpl w:val="99329F9A"/>
    <w:lvl w:ilvl="0" w:tplc="6F6E4278">
      <w:start w:val="3"/>
      <w:numFmt w:val="decimal"/>
      <w:lvlText w:val="%1."/>
      <w:lvlJc w:val="left"/>
      <w:pPr>
        <w:ind w:left="360" w:hanging="360"/>
      </w:pPr>
    </w:lvl>
    <w:lvl w:ilvl="1" w:tplc="409885C6">
      <w:start w:val="1"/>
      <w:numFmt w:val="lowerLetter"/>
      <w:lvlText w:val="%2."/>
      <w:lvlJc w:val="left"/>
      <w:pPr>
        <w:ind w:left="1305" w:hanging="360"/>
      </w:pPr>
    </w:lvl>
    <w:lvl w:ilvl="2" w:tplc="8EBC6EDE">
      <w:start w:val="1"/>
      <w:numFmt w:val="lowerRoman"/>
      <w:lvlText w:val="%3."/>
      <w:lvlJc w:val="right"/>
      <w:pPr>
        <w:ind w:left="2025" w:hanging="180"/>
      </w:pPr>
    </w:lvl>
    <w:lvl w:ilvl="3" w:tplc="CDF0FE64">
      <w:start w:val="1"/>
      <w:numFmt w:val="decimal"/>
      <w:lvlText w:val="%4."/>
      <w:lvlJc w:val="left"/>
      <w:pPr>
        <w:ind w:left="2745" w:hanging="360"/>
      </w:pPr>
    </w:lvl>
    <w:lvl w:ilvl="4" w:tplc="FB8478FC">
      <w:start w:val="1"/>
      <w:numFmt w:val="lowerLetter"/>
      <w:lvlText w:val="%5."/>
      <w:lvlJc w:val="left"/>
      <w:pPr>
        <w:ind w:left="3465" w:hanging="360"/>
      </w:pPr>
    </w:lvl>
    <w:lvl w:ilvl="5" w:tplc="D8F6DCD0">
      <w:start w:val="1"/>
      <w:numFmt w:val="lowerRoman"/>
      <w:lvlText w:val="%6."/>
      <w:lvlJc w:val="right"/>
      <w:pPr>
        <w:ind w:left="4185" w:hanging="180"/>
      </w:pPr>
    </w:lvl>
    <w:lvl w:ilvl="6" w:tplc="B8E24D1C">
      <w:start w:val="1"/>
      <w:numFmt w:val="decimal"/>
      <w:lvlText w:val="%7."/>
      <w:lvlJc w:val="left"/>
      <w:pPr>
        <w:ind w:left="4905" w:hanging="360"/>
      </w:pPr>
    </w:lvl>
    <w:lvl w:ilvl="7" w:tplc="A446AFD6">
      <w:start w:val="1"/>
      <w:numFmt w:val="lowerLetter"/>
      <w:lvlText w:val="%8."/>
      <w:lvlJc w:val="left"/>
      <w:pPr>
        <w:ind w:left="5625" w:hanging="360"/>
      </w:pPr>
    </w:lvl>
    <w:lvl w:ilvl="8" w:tplc="3B2A37E6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C6D0FED"/>
    <w:multiLevelType w:val="hybridMultilevel"/>
    <w:tmpl w:val="77B8280E"/>
    <w:lvl w:ilvl="0" w:tplc="06F2D70C">
      <w:start w:val="2"/>
      <w:numFmt w:val="decimal"/>
      <w:lvlText w:val="%1."/>
      <w:lvlJc w:val="left"/>
      <w:pPr>
        <w:ind w:left="900" w:hanging="360"/>
      </w:pPr>
      <w:rPr>
        <w:sz w:val="27"/>
      </w:rPr>
    </w:lvl>
    <w:lvl w:ilvl="1" w:tplc="80D6288C">
      <w:start w:val="1"/>
      <w:numFmt w:val="lowerLetter"/>
      <w:lvlText w:val="%2."/>
      <w:lvlJc w:val="left"/>
      <w:pPr>
        <w:ind w:left="1620" w:hanging="360"/>
      </w:pPr>
    </w:lvl>
    <w:lvl w:ilvl="2" w:tplc="CE3A4486">
      <w:start w:val="1"/>
      <w:numFmt w:val="lowerRoman"/>
      <w:lvlText w:val="%3."/>
      <w:lvlJc w:val="right"/>
      <w:pPr>
        <w:ind w:left="2340" w:hanging="180"/>
      </w:pPr>
    </w:lvl>
    <w:lvl w:ilvl="3" w:tplc="4E160E90">
      <w:start w:val="1"/>
      <w:numFmt w:val="decimal"/>
      <w:lvlText w:val="%4."/>
      <w:lvlJc w:val="left"/>
      <w:pPr>
        <w:ind w:left="3060" w:hanging="360"/>
      </w:pPr>
    </w:lvl>
    <w:lvl w:ilvl="4" w:tplc="EE88662E">
      <w:start w:val="1"/>
      <w:numFmt w:val="lowerLetter"/>
      <w:lvlText w:val="%5."/>
      <w:lvlJc w:val="left"/>
      <w:pPr>
        <w:ind w:left="3780" w:hanging="360"/>
      </w:pPr>
    </w:lvl>
    <w:lvl w:ilvl="5" w:tplc="6B8441FE">
      <w:start w:val="1"/>
      <w:numFmt w:val="lowerRoman"/>
      <w:lvlText w:val="%6."/>
      <w:lvlJc w:val="right"/>
      <w:pPr>
        <w:ind w:left="4500" w:hanging="180"/>
      </w:pPr>
    </w:lvl>
    <w:lvl w:ilvl="6" w:tplc="0D20C93C">
      <w:start w:val="1"/>
      <w:numFmt w:val="decimal"/>
      <w:lvlText w:val="%7."/>
      <w:lvlJc w:val="left"/>
      <w:pPr>
        <w:ind w:left="5220" w:hanging="360"/>
      </w:pPr>
    </w:lvl>
    <w:lvl w:ilvl="7" w:tplc="8ACAD4E4">
      <w:start w:val="1"/>
      <w:numFmt w:val="lowerLetter"/>
      <w:lvlText w:val="%8."/>
      <w:lvlJc w:val="left"/>
      <w:pPr>
        <w:ind w:left="5940" w:hanging="360"/>
      </w:pPr>
    </w:lvl>
    <w:lvl w:ilvl="8" w:tplc="E9E824B0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324630"/>
    <w:multiLevelType w:val="hybridMultilevel"/>
    <w:tmpl w:val="E96A4026"/>
    <w:lvl w:ilvl="0" w:tplc="5D003006">
      <w:start w:val="1"/>
      <w:numFmt w:val="decimal"/>
      <w:lvlText w:val="%1."/>
      <w:lvlJc w:val="left"/>
      <w:pPr>
        <w:ind w:left="585" w:hanging="360"/>
      </w:pPr>
    </w:lvl>
    <w:lvl w:ilvl="1" w:tplc="BE0083F4">
      <w:start w:val="1"/>
      <w:numFmt w:val="lowerLetter"/>
      <w:lvlText w:val="%2."/>
      <w:lvlJc w:val="left"/>
      <w:pPr>
        <w:ind w:left="1305" w:hanging="360"/>
      </w:pPr>
    </w:lvl>
    <w:lvl w:ilvl="2" w:tplc="D1C05432">
      <w:start w:val="1"/>
      <w:numFmt w:val="lowerRoman"/>
      <w:lvlText w:val="%3."/>
      <w:lvlJc w:val="right"/>
      <w:pPr>
        <w:ind w:left="2025" w:hanging="180"/>
      </w:pPr>
    </w:lvl>
    <w:lvl w:ilvl="3" w:tplc="567666B2">
      <w:start w:val="1"/>
      <w:numFmt w:val="decimal"/>
      <w:lvlText w:val="%4."/>
      <w:lvlJc w:val="left"/>
      <w:pPr>
        <w:ind w:left="2745" w:hanging="360"/>
      </w:pPr>
    </w:lvl>
    <w:lvl w:ilvl="4" w:tplc="59AA2946">
      <w:start w:val="1"/>
      <w:numFmt w:val="lowerLetter"/>
      <w:lvlText w:val="%5."/>
      <w:lvlJc w:val="left"/>
      <w:pPr>
        <w:ind w:left="3465" w:hanging="360"/>
      </w:pPr>
    </w:lvl>
    <w:lvl w:ilvl="5" w:tplc="DA16F90E">
      <w:start w:val="1"/>
      <w:numFmt w:val="lowerRoman"/>
      <w:lvlText w:val="%6."/>
      <w:lvlJc w:val="right"/>
      <w:pPr>
        <w:ind w:left="4185" w:hanging="180"/>
      </w:pPr>
    </w:lvl>
    <w:lvl w:ilvl="6" w:tplc="0FBC1C92">
      <w:start w:val="1"/>
      <w:numFmt w:val="decimal"/>
      <w:lvlText w:val="%7."/>
      <w:lvlJc w:val="left"/>
      <w:pPr>
        <w:ind w:left="4905" w:hanging="360"/>
      </w:pPr>
    </w:lvl>
    <w:lvl w:ilvl="7" w:tplc="4DAE6D26">
      <w:start w:val="1"/>
      <w:numFmt w:val="lowerLetter"/>
      <w:lvlText w:val="%8."/>
      <w:lvlJc w:val="left"/>
      <w:pPr>
        <w:ind w:left="5625" w:hanging="360"/>
      </w:pPr>
    </w:lvl>
    <w:lvl w:ilvl="8" w:tplc="C67292FA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E4174FC"/>
    <w:multiLevelType w:val="hybridMultilevel"/>
    <w:tmpl w:val="71D8CA32"/>
    <w:lvl w:ilvl="0" w:tplc="9EFE1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52227E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998AAF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2625C2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1141C3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1AE4FB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3E28B7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A88B8C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60E984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DA31F67"/>
    <w:multiLevelType w:val="hybridMultilevel"/>
    <w:tmpl w:val="E234904E"/>
    <w:lvl w:ilvl="0" w:tplc="92125C92">
      <w:start w:val="2"/>
      <w:numFmt w:val="decimal"/>
      <w:lvlText w:val="%1."/>
      <w:lvlJc w:val="left"/>
      <w:pPr>
        <w:ind w:left="1260" w:hanging="360"/>
      </w:pPr>
      <w:rPr>
        <w:sz w:val="27"/>
      </w:rPr>
    </w:lvl>
    <w:lvl w:ilvl="1" w:tplc="ABDC9DAC">
      <w:start w:val="1"/>
      <w:numFmt w:val="lowerLetter"/>
      <w:lvlText w:val="%2."/>
      <w:lvlJc w:val="left"/>
      <w:pPr>
        <w:ind w:left="1980" w:hanging="360"/>
      </w:pPr>
    </w:lvl>
    <w:lvl w:ilvl="2" w:tplc="5EA68BC6">
      <w:start w:val="1"/>
      <w:numFmt w:val="lowerRoman"/>
      <w:lvlText w:val="%3."/>
      <w:lvlJc w:val="right"/>
      <w:pPr>
        <w:ind w:left="2700" w:hanging="180"/>
      </w:pPr>
    </w:lvl>
    <w:lvl w:ilvl="3" w:tplc="D2A0DDA6">
      <w:start w:val="1"/>
      <w:numFmt w:val="decimal"/>
      <w:lvlText w:val="%4."/>
      <w:lvlJc w:val="left"/>
      <w:pPr>
        <w:ind w:left="3420" w:hanging="360"/>
      </w:pPr>
    </w:lvl>
    <w:lvl w:ilvl="4" w:tplc="B7F6D998">
      <w:start w:val="1"/>
      <w:numFmt w:val="lowerLetter"/>
      <w:lvlText w:val="%5."/>
      <w:lvlJc w:val="left"/>
      <w:pPr>
        <w:ind w:left="4140" w:hanging="360"/>
      </w:pPr>
    </w:lvl>
    <w:lvl w:ilvl="5" w:tplc="33767FA8">
      <w:start w:val="1"/>
      <w:numFmt w:val="lowerRoman"/>
      <w:lvlText w:val="%6."/>
      <w:lvlJc w:val="right"/>
      <w:pPr>
        <w:ind w:left="4860" w:hanging="180"/>
      </w:pPr>
    </w:lvl>
    <w:lvl w:ilvl="6" w:tplc="C12E99B8">
      <w:start w:val="1"/>
      <w:numFmt w:val="decimal"/>
      <w:lvlText w:val="%7."/>
      <w:lvlJc w:val="left"/>
      <w:pPr>
        <w:ind w:left="5580" w:hanging="360"/>
      </w:pPr>
    </w:lvl>
    <w:lvl w:ilvl="7" w:tplc="CE286406">
      <w:start w:val="1"/>
      <w:numFmt w:val="lowerLetter"/>
      <w:lvlText w:val="%8."/>
      <w:lvlJc w:val="left"/>
      <w:pPr>
        <w:ind w:left="6300" w:hanging="360"/>
      </w:pPr>
    </w:lvl>
    <w:lvl w:ilvl="8" w:tplc="BD782A54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DD65B12"/>
    <w:multiLevelType w:val="hybridMultilevel"/>
    <w:tmpl w:val="3B301C78"/>
    <w:lvl w:ilvl="0" w:tplc="AA88C302">
      <w:start w:val="1"/>
      <w:numFmt w:val="decimal"/>
      <w:lvlText w:val="%1."/>
      <w:lvlJc w:val="left"/>
      <w:pPr>
        <w:ind w:left="720" w:hanging="360"/>
      </w:pPr>
    </w:lvl>
    <w:lvl w:ilvl="1" w:tplc="AC560B90">
      <w:start w:val="1"/>
      <w:numFmt w:val="lowerLetter"/>
      <w:lvlText w:val="%2."/>
      <w:lvlJc w:val="left"/>
      <w:pPr>
        <w:ind w:left="1440" w:hanging="360"/>
      </w:pPr>
    </w:lvl>
    <w:lvl w:ilvl="2" w:tplc="ED3A6D30">
      <w:start w:val="1"/>
      <w:numFmt w:val="lowerRoman"/>
      <w:lvlText w:val="%3."/>
      <w:lvlJc w:val="right"/>
      <w:pPr>
        <w:ind w:left="2160" w:hanging="180"/>
      </w:pPr>
    </w:lvl>
    <w:lvl w:ilvl="3" w:tplc="36141FBA">
      <w:start w:val="1"/>
      <w:numFmt w:val="decimal"/>
      <w:lvlText w:val="%4."/>
      <w:lvlJc w:val="left"/>
      <w:pPr>
        <w:ind w:left="2880" w:hanging="360"/>
      </w:pPr>
    </w:lvl>
    <w:lvl w:ilvl="4" w:tplc="8A78B2C6">
      <w:start w:val="1"/>
      <w:numFmt w:val="lowerLetter"/>
      <w:lvlText w:val="%5."/>
      <w:lvlJc w:val="left"/>
      <w:pPr>
        <w:ind w:left="3600" w:hanging="360"/>
      </w:pPr>
    </w:lvl>
    <w:lvl w:ilvl="5" w:tplc="C4046C4C">
      <w:start w:val="1"/>
      <w:numFmt w:val="lowerRoman"/>
      <w:lvlText w:val="%6."/>
      <w:lvlJc w:val="right"/>
      <w:pPr>
        <w:ind w:left="4320" w:hanging="180"/>
      </w:pPr>
    </w:lvl>
    <w:lvl w:ilvl="6" w:tplc="3774E926">
      <w:start w:val="1"/>
      <w:numFmt w:val="decimal"/>
      <w:lvlText w:val="%7."/>
      <w:lvlJc w:val="left"/>
      <w:pPr>
        <w:ind w:left="5040" w:hanging="360"/>
      </w:pPr>
    </w:lvl>
    <w:lvl w:ilvl="7" w:tplc="D9D6A03C">
      <w:start w:val="1"/>
      <w:numFmt w:val="lowerLetter"/>
      <w:lvlText w:val="%8."/>
      <w:lvlJc w:val="left"/>
      <w:pPr>
        <w:ind w:left="5760" w:hanging="360"/>
      </w:pPr>
    </w:lvl>
    <w:lvl w:ilvl="8" w:tplc="8FDA1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1C"/>
    <w:rsid w:val="00002058"/>
    <w:rsid w:val="00007255"/>
    <w:rsid w:val="000365AC"/>
    <w:rsid w:val="00062BE3"/>
    <w:rsid w:val="000A3A15"/>
    <w:rsid w:val="000C39D1"/>
    <w:rsid w:val="000D171A"/>
    <w:rsid w:val="000D7A51"/>
    <w:rsid w:val="000D7C14"/>
    <w:rsid w:val="000F01F8"/>
    <w:rsid w:val="00123A0A"/>
    <w:rsid w:val="00123F7E"/>
    <w:rsid w:val="00147EE5"/>
    <w:rsid w:val="00164106"/>
    <w:rsid w:val="00174DA8"/>
    <w:rsid w:val="001B12E4"/>
    <w:rsid w:val="00207F65"/>
    <w:rsid w:val="002366C5"/>
    <w:rsid w:val="00237E05"/>
    <w:rsid w:val="00237E47"/>
    <w:rsid w:val="002466E6"/>
    <w:rsid w:val="00272B95"/>
    <w:rsid w:val="00297EA5"/>
    <w:rsid w:val="002B44E1"/>
    <w:rsid w:val="002B5106"/>
    <w:rsid w:val="002F3CAC"/>
    <w:rsid w:val="002F589D"/>
    <w:rsid w:val="00315328"/>
    <w:rsid w:val="003413C6"/>
    <w:rsid w:val="00366D1C"/>
    <w:rsid w:val="00391026"/>
    <w:rsid w:val="003A512F"/>
    <w:rsid w:val="003D7849"/>
    <w:rsid w:val="00412317"/>
    <w:rsid w:val="004143F3"/>
    <w:rsid w:val="00421850"/>
    <w:rsid w:val="00434258"/>
    <w:rsid w:val="004817A5"/>
    <w:rsid w:val="004912D4"/>
    <w:rsid w:val="004952E0"/>
    <w:rsid w:val="004B0085"/>
    <w:rsid w:val="004E3BD7"/>
    <w:rsid w:val="004F0EB7"/>
    <w:rsid w:val="004F2E7B"/>
    <w:rsid w:val="0050452C"/>
    <w:rsid w:val="00511C67"/>
    <w:rsid w:val="0051392D"/>
    <w:rsid w:val="00515AA0"/>
    <w:rsid w:val="00572845"/>
    <w:rsid w:val="005A2415"/>
    <w:rsid w:val="005C69E1"/>
    <w:rsid w:val="005D0C97"/>
    <w:rsid w:val="0061784E"/>
    <w:rsid w:val="006178B7"/>
    <w:rsid w:val="0065041E"/>
    <w:rsid w:val="00686D53"/>
    <w:rsid w:val="00695755"/>
    <w:rsid w:val="006B1D7C"/>
    <w:rsid w:val="006C702D"/>
    <w:rsid w:val="00763DA4"/>
    <w:rsid w:val="0077233F"/>
    <w:rsid w:val="007866A3"/>
    <w:rsid w:val="00787755"/>
    <w:rsid w:val="007C7125"/>
    <w:rsid w:val="007E31E4"/>
    <w:rsid w:val="008114A5"/>
    <w:rsid w:val="00812366"/>
    <w:rsid w:val="008421E3"/>
    <w:rsid w:val="00873C0F"/>
    <w:rsid w:val="00881849"/>
    <w:rsid w:val="0088593E"/>
    <w:rsid w:val="008C219D"/>
    <w:rsid w:val="009319F9"/>
    <w:rsid w:val="00953158"/>
    <w:rsid w:val="00995890"/>
    <w:rsid w:val="009A2B11"/>
    <w:rsid w:val="009A7838"/>
    <w:rsid w:val="009C66D6"/>
    <w:rsid w:val="009C6F0B"/>
    <w:rsid w:val="009E4241"/>
    <w:rsid w:val="009E579D"/>
    <w:rsid w:val="009E6266"/>
    <w:rsid w:val="009F636A"/>
    <w:rsid w:val="00A057FD"/>
    <w:rsid w:val="00A07631"/>
    <w:rsid w:val="00A55FC0"/>
    <w:rsid w:val="00A8380B"/>
    <w:rsid w:val="00AE06B7"/>
    <w:rsid w:val="00B12F65"/>
    <w:rsid w:val="00B8693F"/>
    <w:rsid w:val="00BA25BC"/>
    <w:rsid w:val="00BA7BA6"/>
    <w:rsid w:val="00C10DDF"/>
    <w:rsid w:val="00C14A18"/>
    <w:rsid w:val="00C23D5A"/>
    <w:rsid w:val="00C372DE"/>
    <w:rsid w:val="00C60B2A"/>
    <w:rsid w:val="00C94B79"/>
    <w:rsid w:val="00C9598E"/>
    <w:rsid w:val="00CA5176"/>
    <w:rsid w:val="00CE452E"/>
    <w:rsid w:val="00D21F57"/>
    <w:rsid w:val="00D43978"/>
    <w:rsid w:val="00D44551"/>
    <w:rsid w:val="00D64217"/>
    <w:rsid w:val="00D705F6"/>
    <w:rsid w:val="00DA7742"/>
    <w:rsid w:val="00DC3198"/>
    <w:rsid w:val="00E06AB8"/>
    <w:rsid w:val="00E24AB3"/>
    <w:rsid w:val="00E30B3F"/>
    <w:rsid w:val="00E72E3E"/>
    <w:rsid w:val="00E81A0C"/>
    <w:rsid w:val="00E97242"/>
    <w:rsid w:val="00EA72F3"/>
    <w:rsid w:val="00EB1E19"/>
    <w:rsid w:val="00EB2B30"/>
    <w:rsid w:val="00EC67AB"/>
    <w:rsid w:val="00EC7BED"/>
    <w:rsid w:val="00EE24E9"/>
    <w:rsid w:val="00F156AE"/>
    <w:rsid w:val="00F20FF5"/>
    <w:rsid w:val="00F61288"/>
    <w:rsid w:val="00F7021C"/>
    <w:rsid w:val="00F95C13"/>
    <w:rsid w:val="00FA174B"/>
    <w:rsid w:val="00FA3D42"/>
    <w:rsid w:val="00FB4DDB"/>
    <w:rsid w:val="00FE4F7A"/>
    <w:rsid w:val="00FE525B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1">
    <w:name w:val="toc 1"/>
    <w:basedOn w:val="a"/>
    <w:next w:val="a"/>
    <w:rPr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8"/>
    </w:rPr>
  </w:style>
  <w:style w:type="paragraph" w:customStyle="1" w:styleId="ConsPlusNormal">
    <w:name w:val="ConsPlusNormal"/>
    <w:link w:val="ConsPlusNormal0"/>
    <w:uiPriority w:val="99"/>
    <w:pPr>
      <w:ind w:firstLine="720"/>
    </w:pPr>
    <w:rPr>
      <w:rFonts w:ascii="Arial" w:hAnsi="Arial"/>
      <w:lang w:eastAsia="ru-RU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8"/>
    </w:rPr>
  </w:style>
  <w:style w:type="character" w:customStyle="1" w:styleId="af3">
    <w:name w:val="Текст сноски Знак"/>
    <w:basedOn w:val="a0"/>
    <w:link w:val="af2"/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8"/>
    </w:rPr>
  </w:style>
  <w:style w:type="numbering" w:customStyle="1" w:styleId="12">
    <w:name w:val="Нет списка1"/>
    <w:next w:val="a2"/>
    <w:semiHidden/>
  </w:style>
  <w:style w:type="table" w:customStyle="1" w:styleId="13">
    <w:name w:val="Сетка таблицы1"/>
    <w:basedOn w:val="a1"/>
    <w:next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/>
    </w:pPr>
    <w:rPr>
      <w:rFonts w:ascii="Arial" w:hAnsi="Arial"/>
      <w:color w:val="594304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character" w:customStyle="1" w:styleId="14">
    <w:name w:val="Верхний колонтитул Знак1"/>
  </w:style>
  <w:style w:type="paragraph" w:customStyle="1" w:styleId="aff0">
    <w:name w:val="Обычный без отступа"/>
    <w:basedOn w:val="a"/>
    <w:next w:val="a"/>
    <w:pPr>
      <w:jc w:val="both"/>
    </w:pPr>
    <w:rPr>
      <w:sz w:val="24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paragraph" w:customStyle="1" w:styleId="15">
    <w:name w:val="Знак Знак1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1">
    <w:name w:val="Body Text Indent"/>
    <w:basedOn w:val="a"/>
    <w:link w:val="aff2"/>
    <w:pPr>
      <w:spacing w:after="120"/>
      <w:ind w:left="283"/>
    </w:pPr>
    <w:rPr>
      <w:sz w:val="24"/>
      <w:szCs w:val="24"/>
    </w:rPr>
  </w:style>
  <w:style w:type="character" w:customStyle="1" w:styleId="aff2">
    <w:name w:val="Основной текст с отступом Знак"/>
    <w:link w:val="aff1"/>
    <w:rPr>
      <w:sz w:val="24"/>
      <w:szCs w:val="24"/>
    </w:rPr>
  </w:style>
  <w:style w:type="character" w:customStyle="1" w:styleId="aff3">
    <w:name w:val="Гипертекстовая ссылка"/>
    <w:rPr>
      <w:color w:val="008000"/>
    </w:rPr>
  </w:style>
  <w:style w:type="paragraph" w:customStyle="1" w:styleId="western">
    <w:name w:val="western"/>
    <w:basedOn w:val="a"/>
    <w:pPr>
      <w:spacing w:before="100" w:beforeAutospacing="1" w:after="119"/>
    </w:pPr>
    <w:rPr>
      <w:color w:val="000000"/>
      <w:sz w:val="20"/>
    </w:rPr>
  </w:style>
  <w:style w:type="paragraph" w:styleId="aff4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Знак Знак2"/>
    <w:rPr>
      <w:lang w:val="ru-RU" w:eastAsia="ru-RU" w:bidi="ar-SA"/>
    </w:rPr>
  </w:style>
  <w:style w:type="character" w:customStyle="1" w:styleId="HeaderChar">
    <w:name w:val="Header Char"/>
    <w:rPr>
      <w:rFonts w:ascii="Times New Roman" w:hAnsi="Times New Roman"/>
      <w:sz w:val="20"/>
    </w:rPr>
  </w:style>
  <w:style w:type="character" w:styleId="aff5">
    <w:name w:val="Emphasis"/>
    <w:rPr>
      <w:i/>
      <w:iCs/>
    </w:rPr>
  </w:style>
  <w:style w:type="paragraph" w:customStyle="1" w:styleId="16">
    <w:name w:val="Стиль1"/>
    <w:basedOn w:val="aff1"/>
    <w:pPr>
      <w:spacing w:after="0"/>
      <w:ind w:left="0" w:firstLine="709"/>
      <w:jc w:val="both"/>
    </w:pPr>
    <w:rPr>
      <w:sz w:val="28"/>
      <w:szCs w:val="20"/>
    </w:rPr>
  </w:style>
  <w:style w:type="paragraph" w:customStyle="1" w:styleId="otekstj">
    <w:name w:val="otekstj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B3AC86"/>
        <w:left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B3AC86"/>
        <w:left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B3AC86"/>
        <w:left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/>
    </w:pPr>
    <w:rPr>
      <w:rFonts w:ascii="Arial" w:hAnsi="Arial"/>
      <w:b/>
      <w:bCs/>
      <w:color w:val="594304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/>
    </w:pPr>
    <w:rPr>
      <w:rFonts w:ascii="Arial" w:hAnsi="Arial"/>
      <w:b/>
      <w:bCs/>
      <w:color w:val="594304"/>
      <w:sz w:val="24"/>
      <w:szCs w:val="24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docdatadocyv51987bqiaagaaeyqcaaagiaiaaaokbwaabzghaaaaaaaaaaaaaaaaaaaaaaaaaaaaaaaaaaaaaaaaaaaaaaaaaaaaaaaaaaaaaaaaaaaaaaaaaaaaaaaaaaaaaaaaaaaaaaaaaaaaaaaaaaaaaaaaaaaaaaaaaaaaaaaaaaaaaaaaaaaaaaaaaaaaaaaaaaaaaaaaaaaaaaaaaaaaaaaaaaaaaaaaaaaaaaaaaaaaaaaa">
    <w:name w:val="docdata;docy;v5;1987;bqiaagaaeyqcaaagiaiaaaokbwaabzghaaaaaaaaaaaaaaaaaaaaaaaaaaaaaaaaaaaaaaaaaaaaaaaaaaaaaaaaaaaaaaaaaaaaaaaaaaaaaaaaaaaaaaaaaaaaaaaaaaaaaaaaaaaaaaaaaaaaaaaaaaaaaaaaaaaaaaaaaaaaaaaaaaaaaaaaaaaaaaaaaaaaaaaaaaaaaaaaaaaaaaaaaaaaaaaaaaaaaaaa"/>
  </w:style>
  <w:style w:type="table" w:customStyle="1" w:styleId="110">
    <w:name w:val="Сетка таблицы11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E31E4"/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1">
    <w:name w:val="toc 1"/>
    <w:basedOn w:val="a"/>
    <w:next w:val="a"/>
    <w:rPr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8"/>
    </w:rPr>
  </w:style>
  <w:style w:type="paragraph" w:customStyle="1" w:styleId="ConsPlusNormal">
    <w:name w:val="ConsPlusNormal"/>
    <w:link w:val="ConsPlusNormal0"/>
    <w:uiPriority w:val="99"/>
    <w:pPr>
      <w:ind w:firstLine="720"/>
    </w:pPr>
    <w:rPr>
      <w:rFonts w:ascii="Arial" w:hAnsi="Arial"/>
      <w:lang w:eastAsia="ru-RU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8"/>
    </w:rPr>
  </w:style>
  <w:style w:type="character" w:customStyle="1" w:styleId="af3">
    <w:name w:val="Текст сноски Знак"/>
    <w:basedOn w:val="a0"/>
    <w:link w:val="af2"/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8"/>
    </w:rPr>
  </w:style>
  <w:style w:type="numbering" w:customStyle="1" w:styleId="12">
    <w:name w:val="Нет списка1"/>
    <w:next w:val="a2"/>
    <w:semiHidden/>
  </w:style>
  <w:style w:type="table" w:customStyle="1" w:styleId="13">
    <w:name w:val="Сетка таблицы1"/>
    <w:basedOn w:val="a1"/>
    <w:next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/>
    </w:pPr>
    <w:rPr>
      <w:rFonts w:ascii="Arial" w:hAnsi="Arial"/>
      <w:color w:val="594304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character" w:customStyle="1" w:styleId="14">
    <w:name w:val="Верхний колонтитул Знак1"/>
  </w:style>
  <w:style w:type="paragraph" w:customStyle="1" w:styleId="aff0">
    <w:name w:val="Обычный без отступа"/>
    <w:basedOn w:val="a"/>
    <w:next w:val="a"/>
    <w:pPr>
      <w:jc w:val="both"/>
    </w:pPr>
    <w:rPr>
      <w:sz w:val="24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paragraph" w:customStyle="1" w:styleId="15">
    <w:name w:val="Знак Знак1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1">
    <w:name w:val="Body Text Indent"/>
    <w:basedOn w:val="a"/>
    <w:link w:val="aff2"/>
    <w:pPr>
      <w:spacing w:after="120"/>
      <w:ind w:left="283"/>
    </w:pPr>
    <w:rPr>
      <w:sz w:val="24"/>
      <w:szCs w:val="24"/>
    </w:rPr>
  </w:style>
  <w:style w:type="character" w:customStyle="1" w:styleId="aff2">
    <w:name w:val="Основной текст с отступом Знак"/>
    <w:link w:val="aff1"/>
    <w:rPr>
      <w:sz w:val="24"/>
      <w:szCs w:val="24"/>
    </w:rPr>
  </w:style>
  <w:style w:type="character" w:customStyle="1" w:styleId="aff3">
    <w:name w:val="Гипертекстовая ссылка"/>
    <w:rPr>
      <w:color w:val="008000"/>
    </w:rPr>
  </w:style>
  <w:style w:type="paragraph" w:customStyle="1" w:styleId="western">
    <w:name w:val="western"/>
    <w:basedOn w:val="a"/>
    <w:pPr>
      <w:spacing w:before="100" w:beforeAutospacing="1" w:after="119"/>
    </w:pPr>
    <w:rPr>
      <w:color w:val="000000"/>
      <w:sz w:val="20"/>
    </w:rPr>
  </w:style>
  <w:style w:type="paragraph" w:styleId="aff4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Знак Знак2"/>
    <w:rPr>
      <w:lang w:val="ru-RU" w:eastAsia="ru-RU" w:bidi="ar-SA"/>
    </w:rPr>
  </w:style>
  <w:style w:type="character" w:customStyle="1" w:styleId="HeaderChar">
    <w:name w:val="Header Char"/>
    <w:rPr>
      <w:rFonts w:ascii="Times New Roman" w:hAnsi="Times New Roman"/>
      <w:sz w:val="20"/>
    </w:rPr>
  </w:style>
  <w:style w:type="character" w:styleId="aff5">
    <w:name w:val="Emphasis"/>
    <w:rPr>
      <w:i/>
      <w:iCs/>
    </w:rPr>
  </w:style>
  <w:style w:type="paragraph" w:customStyle="1" w:styleId="16">
    <w:name w:val="Стиль1"/>
    <w:basedOn w:val="aff1"/>
    <w:pPr>
      <w:spacing w:after="0"/>
      <w:ind w:left="0" w:firstLine="709"/>
      <w:jc w:val="both"/>
    </w:pPr>
    <w:rPr>
      <w:sz w:val="28"/>
      <w:szCs w:val="20"/>
    </w:rPr>
  </w:style>
  <w:style w:type="paragraph" w:customStyle="1" w:styleId="otekstj">
    <w:name w:val="otekstj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B3AC86"/>
        <w:left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B3AC86"/>
        <w:left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B3AC86"/>
        <w:left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/>
    </w:pPr>
    <w:rPr>
      <w:rFonts w:ascii="Arial" w:hAnsi="Arial"/>
      <w:b/>
      <w:bCs/>
      <w:color w:val="594304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/>
    </w:pPr>
    <w:rPr>
      <w:rFonts w:ascii="Arial" w:hAnsi="Arial"/>
      <w:b/>
      <w:bCs/>
      <w:color w:val="594304"/>
      <w:sz w:val="24"/>
      <w:szCs w:val="24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docdatadocyv51987bqiaagaaeyqcaaagiaiaaaokbwaabzghaaaaaaaaaaaaaaaaaaaaaaaaaaaaaaaaaaaaaaaaaaaaaaaaaaaaaaaaaaaaaaaaaaaaaaaaaaaaaaaaaaaaaaaaaaaaaaaaaaaaaaaaaaaaaaaaaaaaaaaaaaaaaaaaaaaaaaaaaaaaaaaaaaaaaaaaaaaaaaaaaaaaaaaaaaaaaaaaaaaaaaaaaaaaaaaaaaaaaaaa">
    <w:name w:val="docdata;docy;v5;1987;bqiaagaaeyqcaaagiaiaaaokbwaabzghaaaaaaaaaaaaaaaaaaaaaaaaaaaaaaaaaaaaaaaaaaaaaaaaaaaaaaaaaaaaaaaaaaaaaaaaaaaaaaaaaaaaaaaaaaaaaaaaaaaaaaaaaaaaaaaaaaaaaaaaaaaaaaaaaaaaaaaaaaaaaaaaaaaaaaaaaaaaaaaaaaaaaaaaaaaaaaaaaaaaaaaaaaaaaaaaaaaaaaaa"/>
  </w:style>
  <w:style w:type="table" w:customStyle="1" w:styleId="110">
    <w:name w:val="Сетка таблицы11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E31E4"/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BF4C-9F12-4B1C-B96A-355C9C6B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4475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lastModifiedBy>Иванцова Оксана Игоревна</cp:lastModifiedBy>
  <cp:revision>2</cp:revision>
  <cp:lastPrinted>2025-02-10T09:45:00Z</cp:lastPrinted>
  <dcterms:created xsi:type="dcterms:W3CDTF">2025-03-04T09:06:00Z</dcterms:created>
  <dcterms:modified xsi:type="dcterms:W3CDTF">2025-03-04T09:06:00Z</dcterms:modified>
</cp:coreProperties>
</file>